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58E" w:rsidRPr="002D2D96" w:rsidRDefault="0031258E" w:rsidP="0031258E">
      <w:pPr>
        <w:pStyle w:val="ListParagraph"/>
        <w:spacing w:after="0" w:line="276" w:lineRule="auto"/>
        <w:ind w:left="426"/>
        <w:jc w:val="center"/>
        <w:rPr>
          <w:rFonts w:ascii="Times New Roman" w:eastAsia="Calibri" w:hAnsi="Times New Roman" w:cs="Times New Roman"/>
          <w:b/>
          <w:bCs/>
          <w:sz w:val="24"/>
          <w:szCs w:val="24"/>
          <w:lang w:val="en-GB"/>
        </w:rPr>
      </w:pPr>
    </w:p>
    <w:tbl>
      <w:tblPr>
        <w:tblStyle w:val="TableGrid"/>
        <w:tblW w:w="14312" w:type="dxa"/>
        <w:jc w:val="right"/>
        <w:tblLayout w:type="fixed"/>
        <w:tblLook w:val="04A0" w:firstRow="1" w:lastRow="0" w:firstColumn="1" w:lastColumn="0" w:noHBand="0" w:noVBand="1"/>
      </w:tblPr>
      <w:tblGrid>
        <w:gridCol w:w="1817"/>
        <w:gridCol w:w="163"/>
        <w:gridCol w:w="1559"/>
        <w:gridCol w:w="1240"/>
        <w:gridCol w:w="1737"/>
        <w:gridCol w:w="3827"/>
        <w:gridCol w:w="1559"/>
        <w:gridCol w:w="2410"/>
      </w:tblGrid>
      <w:tr w:rsidR="0031258E" w:rsidRPr="00176BFD" w:rsidTr="000836DB">
        <w:trPr>
          <w:trHeight w:val="1627"/>
          <w:jc w:val="right"/>
        </w:trPr>
        <w:tc>
          <w:tcPr>
            <w:tcW w:w="1980" w:type="dxa"/>
            <w:gridSpan w:val="2"/>
            <w:shd w:val="clear" w:color="auto" w:fill="FFFFFF"/>
            <w:vAlign w:val="center"/>
          </w:tcPr>
          <w:p w:rsidR="0031258E" w:rsidRPr="00176BFD" w:rsidRDefault="0031258E" w:rsidP="000836DB">
            <w:pPr>
              <w:spacing w:line="276" w:lineRule="auto"/>
              <w:ind w:right="-100"/>
              <w:jc w:val="center"/>
              <w:rPr>
                <w:rFonts w:ascii="Times New Roman" w:eastAsia="Calibri" w:hAnsi="Times New Roman" w:cs="Times New Roman"/>
                <w:b/>
                <w:bCs/>
                <w:sz w:val="32"/>
                <w:szCs w:val="32"/>
                <w:lang w:val="en-GB"/>
              </w:rPr>
            </w:pPr>
            <w:bookmarkStart w:id="0" w:name="_Hlk96258177"/>
            <w:r w:rsidRPr="00E077CC">
              <w:rPr>
                <w:rFonts w:asciiTheme="majorBidi" w:hAnsiTheme="majorBidi" w:cstheme="majorBidi"/>
                <w:noProof/>
              </w:rPr>
              <w:drawing>
                <wp:inline distT="0" distB="0" distL="0" distR="0" wp14:anchorId="13AA7BC5" wp14:editId="0E5AF229">
                  <wp:extent cx="951865" cy="876935"/>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51865" cy="876935"/>
                          </a:xfrm>
                          <a:prstGeom prst="rect">
                            <a:avLst/>
                          </a:prstGeom>
                          <a:noFill/>
                          <a:ln w="9525">
                            <a:noFill/>
                            <a:miter lim="800000"/>
                            <a:headEnd/>
                            <a:tailEnd/>
                          </a:ln>
                        </pic:spPr>
                      </pic:pic>
                    </a:graphicData>
                  </a:graphic>
                </wp:inline>
              </w:drawing>
            </w:r>
            <w:bookmarkEnd w:id="0"/>
          </w:p>
        </w:tc>
        <w:tc>
          <w:tcPr>
            <w:tcW w:w="9922" w:type="dxa"/>
            <w:gridSpan w:val="5"/>
            <w:shd w:val="clear" w:color="auto" w:fill="EDEDED"/>
            <w:vAlign w:val="center"/>
          </w:tcPr>
          <w:p w:rsidR="0031258E" w:rsidRPr="00E077CC" w:rsidRDefault="0031258E" w:rsidP="000836DB">
            <w:pPr>
              <w:spacing w:line="276" w:lineRule="auto"/>
              <w:jc w:val="center"/>
              <w:rPr>
                <w:rFonts w:asciiTheme="majorBidi" w:hAnsiTheme="majorBidi" w:cstheme="majorBidi"/>
                <w:b/>
              </w:rPr>
            </w:pPr>
            <w:r w:rsidRPr="00E077CC">
              <w:rPr>
                <w:rFonts w:asciiTheme="majorBidi" w:hAnsiTheme="majorBidi" w:cstheme="majorBidi"/>
                <w:b/>
              </w:rPr>
              <w:t>UNIVERSITAS ISLAM NEGERI FATMAWATI SUKARNO BENGKULU</w:t>
            </w:r>
          </w:p>
          <w:p w:rsidR="0031258E" w:rsidRPr="007E3267" w:rsidRDefault="0031258E" w:rsidP="000836DB">
            <w:pPr>
              <w:spacing w:line="276" w:lineRule="auto"/>
              <w:jc w:val="center"/>
              <w:rPr>
                <w:rFonts w:asciiTheme="majorBidi" w:hAnsiTheme="majorBidi" w:cstheme="majorBidi"/>
                <w:b/>
              </w:rPr>
            </w:pPr>
            <w:r>
              <w:rPr>
                <w:rFonts w:asciiTheme="majorBidi" w:hAnsiTheme="majorBidi" w:cstheme="majorBidi"/>
                <w:b/>
              </w:rPr>
              <w:t>FAKULTAS TARBIYAH DAN TADRIS</w:t>
            </w:r>
          </w:p>
          <w:p w:rsidR="0031258E" w:rsidRPr="00176BFD" w:rsidRDefault="0031258E" w:rsidP="000836DB">
            <w:pPr>
              <w:spacing w:line="276" w:lineRule="auto"/>
              <w:jc w:val="center"/>
              <w:rPr>
                <w:rFonts w:ascii="Times New Roman" w:eastAsia="Calibri" w:hAnsi="Times New Roman" w:cs="Times New Roman"/>
                <w:b/>
                <w:bCs/>
                <w:lang w:val="en-GB"/>
              </w:rPr>
            </w:pPr>
            <w:r w:rsidRPr="00E077CC">
              <w:rPr>
                <w:rFonts w:asciiTheme="majorBidi" w:hAnsiTheme="majorBidi" w:cstheme="majorBidi"/>
                <w:b/>
              </w:rPr>
              <w:t xml:space="preserve">PROGRAM STUDI </w:t>
            </w:r>
            <w:r>
              <w:rPr>
                <w:rFonts w:asciiTheme="majorBidi" w:hAnsiTheme="majorBidi" w:cstheme="majorBidi"/>
                <w:b/>
              </w:rPr>
              <w:t>PENDIDIKAN AGAMA ISLAM</w:t>
            </w:r>
          </w:p>
        </w:tc>
        <w:tc>
          <w:tcPr>
            <w:tcW w:w="2410" w:type="dxa"/>
            <w:shd w:val="clear" w:color="auto" w:fill="EDEDED"/>
            <w:vAlign w:val="center"/>
          </w:tcPr>
          <w:p w:rsidR="0031258E" w:rsidRPr="00176BFD" w:rsidRDefault="0031258E" w:rsidP="000836DB">
            <w:pPr>
              <w:spacing w:line="276" w:lineRule="auto"/>
              <w:jc w:val="center"/>
              <w:rPr>
                <w:rFonts w:ascii="Times New Roman" w:eastAsia="Calibri" w:hAnsi="Times New Roman" w:cs="Times New Roman"/>
                <w:b/>
                <w:bCs/>
                <w:sz w:val="32"/>
                <w:szCs w:val="32"/>
                <w:lang w:val="en-GB"/>
              </w:rPr>
            </w:pPr>
            <w:r w:rsidRPr="00176BFD">
              <w:rPr>
                <w:rFonts w:ascii="Times New Roman" w:eastAsia="Calibri" w:hAnsi="Times New Roman" w:cs="Times New Roman"/>
                <w:b/>
                <w:bCs/>
                <w:sz w:val="32"/>
                <w:szCs w:val="32"/>
                <w:lang w:val="en-GB"/>
              </w:rPr>
              <w:t>KODE DOKUMEN</w:t>
            </w:r>
          </w:p>
        </w:tc>
      </w:tr>
      <w:tr w:rsidR="0031258E" w:rsidRPr="00176BFD" w:rsidTr="000836DB">
        <w:trPr>
          <w:trHeight w:val="475"/>
          <w:jc w:val="right"/>
        </w:trPr>
        <w:tc>
          <w:tcPr>
            <w:tcW w:w="14312" w:type="dxa"/>
            <w:gridSpan w:val="8"/>
            <w:shd w:val="clear" w:color="auto" w:fill="EDEDED"/>
            <w:vAlign w:val="center"/>
          </w:tcPr>
          <w:p w:rsidR="0031258E" w:rsidRPr="00176BFD" w:rsidRDefault="0031258E" w:rsidP="000836DB">
            <w:pPr>
              <w:spacing w:line="276" w:lineRule="auto"/>
              <w:jc w:val="center"/>
              <w:rPr>
                <w:rFonts w:ascii="Times New Roman" w:eastAsia="Calibri" w:hAnsi="Times New Roman" w:cs="Times New Roman"/>
                <w:b/>
                <w:bCs/>
                <w:lang w:val="en-GB"/>
              </w:rPr>
            </w:pPr>
            <w:r w:rsidRPr="00176BFD">
              <w:rPr>
                <w:rFonts w:ascii="Times New Roman" w:eastAsia="Calibri" w:hAnsi="Times New Roman" w:cs="Times New Roman"/>
                <w:b/>
                <w:bCs/>
                <w:lang w:val="en-GB"/>
              </w:rPr>
              <w:t>RENCANA PEMBELAJARAN SEMESTER</w:t>
            </w:r>
          </w:p>
        </w:tc>
      </w:tr>
      <w:tr w:rsidR="0031258E" w:rsidRPr="00176BFD" w:rsidTr="000836DB">
        <w:trPr>
          <w:trHeight w:val="813"/>
          <w:jc w:val="right"/>
        </w:trPr>
        <w:tc>
          <w:tcPr>
            <w:tcW w:w="3539" w:type="dxa"/>
            <w:gridSpan w:val="3"/>
            <w:shd w:val="clear" w:color="auto" w:fill="EDEDED"/>
            <w:vAlign w:val="center"/>
          </w:tcPr>
          <w:p w:rsidR="0031258E" w:rsidRPr="00176BFD" w:rsidRDefault="0031258E" w:rsidP="000836DB">
            <w:pPr>
              <w:spacing w:line="276" w:lineRule="auto"/>
              <w:jc w:val="center"/>
              <w:rPr>
                <w:rFonts w:ascii="Times New Roman" w:eastAsia="Calibri" w:hAnsi="Times New Roman" w:cs="Times New Roman"/>
                <w:b/>
                <w:bCs/>
                <w:lang w:val="en-GB"/>
              </w:rPr>
            </w:pPr>
            <w:r w:rsidRPr="00176BFD">
              <w:rPr>
                <w:rFonts w:ascii="Times New Roman" w:eastAsia="Calibri" w:hAnsi="Times New Roman" w:cs="Times New Roman"/>
                <w:b/>
                <w:bCs/>
                <w:lang w:val="en-GB"/>
              </w:rPr>
              <w:t>MATA KULIAH (MK)</w:t>
            </w:r>
          </w:p>
        </w:tc>
        <w:tc>
          <w:tcPr>
            <w:tcW w:w="1240" w:type="dxa"/>
            <w:shd w:val="clear" w:color="auto" w:fill="EDEDED"/>
            <w:vAlign w:val="center"/>
          </w:tcPr>
          <w:p w:rsidR="0031258E" w:rsidRPr="00176BFD" w:rsidRDefault="0031258E" w:rsidP="000836DB">
            <w:pPr>
              <w:spacing w:line="276" w:lineRule="auto"/>
              <w:jc w:val="center"/>
              <w:rPr>
                <w:rFonts w:ascii="Times New Roman" w:eastAsia="Calibri" w:hAnsi="Times New Roman" w:cs="Times New Roman"/>
                <w:b/>
                <w:bCs/>
                <w:lang w:val="en-GB"/>
              </w:rPr>
            </w:pPr>
            <w:r w:rsidRPr="00176BFD">
              <w:rPr>
                <w:rFonts w:ascii="Times New Roman" w:eastAsia="Calibri" w:hAnsi="Times New Roman" w:cs="Times New Roman"/>
                <w:b/>
                <w:bCs/>
                <w:lang w:val="en-GB"/>
              </w:rPr>
              <w:t>KODE</w:t>
            </w:r>
          </w:p>
        </w:tc>
        <w:tc>
          <w:tcPr>
            <w:tcW w:w="1737" w:type="dxa"/>
            <w:shd w:val="clear" w:color="auto" w:fill="EDEDED"/>
            <w:vAlign w:val="center"/>
          </w:tcPr>
          <w:p w:rsidR="0031258E" w:rsidRPr="00176BFD" w:rsidRDefault="0031258E" w:rsidP="000836DB">
            <w:pPr>
              <w:spacing w:line="276" w:lineRule="auto"/>
              <w:jc w:val="center"/>
              <w:rPr>
                <w:rFonts w:ascii="Times New Roman" w:eastAsia="Calibri" w:hAnsi="Times New Roman" w:cs="Times New Roman"/>
                <w:b/>
                <w:bCs/>
                <w:lang w:val="en-GB"/>
              </w:rPr>
            </w:pPr>
            <w:r w:rsidRPr="00176BFD">
              <w:rPr>
                <w:rFonts w:ascii="Times New Roman" w:eastAsia="Calibri" w:hAnsi="Times New Roman" w:cs="Times New Roman"/>
                <w:b/>
                <w:bCs/>
                <w:lang w:val="en-GB"/>
              </w:rPr>
              <w:t>RUMPUN MK</w:t>
            </w:r>
          </w:p>
        </w:tc>
        <w:tc>
          <w:tcPr>
            <w:tcW w:w="3827" w:type="dxa"/>
            <w:shd w:val="clear" w:color="auto" w:fill="EDEDED"/>
            <w:vAlign w:val="center"/>
          </w:tcPr>
          <w:p w:rsidR="0031258E" w:rsidRPr="00176BFD" w:rsidRDefault="0031258E" w:rsidP="000836DB">
            <w:pPr>
              <w:spacing w:line="276" w:lineRule="auto"/>
              <w:jc w:val="center"/>
              <w:rPr>
                <w:rFonts w:ascii="Times New Roman" w:eastAsia="Calibri" w:hAnsi="Times New Roman" w:cs="Times New Roman"/>
                <w:b/>
                <w:bCs/>
                <w:lang w:val="en-GB"/>
              </w:rPr>
            </w:pPr>
            <w:r w:rsidRPr="00176BFD">
              <w:rPr>
                <w:rFonts w:ascii="Times New Roman" w:eastAsia="Calibri" w:hAnsi="Times New Roman" w:cs="Times New Roman"/>
                <w:b/>
                <w:bCs/>
                <w:lang w:val="en-GB"/>
              </w:rPr>
              <w:t>BOBOT (SKS)</w:t>
            </w:r>
          </w:p>
        </w:tc>
        <w:tc>
          <w:tcPr>
            <w:tcW w:w="1559" w:type="dxa"/>
            <w:shd w:val="clear" w:color="auto" w:fill="EDEDED"/>
            <w:vAlign w:val="center"/>
          </w:tcPr>
          <w:p w:rsidR="0031258E" w:rsidRPr="00176BFD" w:rsidRDefault="0031258E" w:rsidP="000836DB">
            <w:pPr>
              <w:spacing w:line="276" w:lineRule="auto"/>
              <w:jc w:val="center"/>
              <w:rPr>
                <w:rFonts w:ascii="Times New Roman" w:eastAsia="Calibri" w:hAnsi="Times New Roman" w:cs="Times New Roman"/>
                <w:b/>
                <w:bCs/>
                <w:lang w:val="en-GB"/>
              </w:rPr>
            </w:pPr>
            <w:r w:rsidRPr="00176BFD">
              <w:rPr>
                <w:rFonts w:ascii="Times New Roman" w:eastAsia="Calibri" w:hAnsi="Times New Roman" w:cs="Times New Roman"/>
                <w:b/>
                <w:bCs/>
                <w:lang w:val="en-GB"/>
              </w:rPr>
              <w:t>SEMESTER</w:t>
            </w:r>
          </w:p>
        </w:tc>
        <w:tc>
          <w:tcPr>
            <w:tcW w:w="2410" w:type="dxa"/>
            <w:shd w:val="clear" w:color="auto" w:fill="EDEDED"/>
            <w:vAlign w:val="center"/>
          </w:tcPr>
          <w:p w:rsidR="0031258E" w:rsidRPr="00176BFD" w:rsidRDefault="0031258E" w:rsidP="000836DB">
            <w:pPr>
              <w:spacing w:line="276" w:lineRule="auto"/>
              <w:jc w:val="center"/>
              <w:rPr>
                <w:rFonts w:ascii="Times New Roman" w:eastAsia="Calibri" w:hAnsi="Times New Roman" w:cs="Times New Roman"/>
                <w:b/>
                <w:bCs/>
                <w:lang w:val="en-GB"/>
              </w:rPr>
            </w:pPr>
            <w:r w:rsidRPr="00176BFD">
              <w:rPr>
                <w:rFonts w:ascii="Times New Roman" w:eastAsia="Calibri" w:hAnsi="Times New Roman" w:cs="Times New Roman"/>
                <w:b/>
                <w:bCs/>
                <w:lang w:val="en-GB"/>
              </w:rPr>
              <w:t>TANGGAL PENYUSUNAN</w:t>
            </w:r>
          </w:p>
        </w:tc>
      </w:tr>
      <w:tr w:rsidR="0031258E" w:rsidRPr="00176BFD" w:rsidTr="000836DB">
        <w:trPr>
          <w:trHeight w:val="813"/>
          <w:jc w:val="right"/>
        </w:trPr>
        <w:tc>
          <w:tcPr>
            <w:tcW w:w="3539" w:type="dxa"/>
            <w:gridSpan w:val="3"/>
            <w:vAlign w:val="center"/>
          </w:tcPr>
          <w:p w:rsidR="000836DB" w:rsidRPr="00584992" w:rsidRDefault="000836DB" w:rsidP="000836DB">
            <w:pPr>
              <w:rPr>
                <w:rFonts w:asciiTheme="majorBidi" w:hAnsiTheme="majorBidi" w:cstheme="majorBidi"/>
                <w:bCs/>
                <w:color w:val="000000"/>
                <w:sz w:val="22"/>
                <w:szCs w:val="22"/>
              </w:rPr>
            </w:pPr>
          </w:p>
          <w:p w:rsidR="0031258E" w:rsidRPr="005B72B1" w:rsidRDefault="000836DB" w:rsidP="000836DB">
            <w:pPr>
              <w:spacing w:line="276" w:lineRule="auto"/>
              <w:jc w:val="center"/>
              <w:rPr>
                <w:rFonts w:ascii="Times New Roman" w:eastAsia="Calibri" w:hAnsi="Times New Roman" w:cs="Times New Roman"/>
                <w:b/>
                <w:bCs/>
              </w:rPr>
            </w:pPr>
            <w:r w:rsidRPr="00584992">
              <w:rPr>
                <w:rFonts w:asciiTheme="majorBidi" w:hAnsiTheme="majorBidi" w:cstheme="majorBidi"/>
                <w:bCs/>
                <w:color w:val="000000"/>
                <w:sz w:val="22"/>
                <w:szCs w:val="22"/>
              </w:rPr>
              <w:t>Pengembangan Media Dan Sumber Belajar PAI</w:t>
            </w:r>
          </w:p>
        </w:tc>
        <w:tc>
          <w:tcPr>
            <w:tcW w:w="1240" w:type="dxa"/>
          </w:tcPr>
          <w:p w:rsidR="0031258E" w:rsidRDefault="0031258E" w:rsidP="000836DB">
            <w:pPr>
              <w:spacing w:line="276" w:lineRule="auto"/>
              <w:jc w:val="center"/>
              <w:rPr>
                <w:rFonts w:ascii="Times New Roman" w:eastAsia="Calibri" w:hAnsi="Times New Roman" w:cs="Times New Roman"/>
              </w:rPr>
            </w:pPr>
            <w:r>
              <w:rPr>
                <w:rFonts w:ascii="Times New Roman" w:eastAsia="Calibri" w:hAnsi="Times New Roman" w:cs="Times New Roman"/>
              </w:rPr>
              <w:t>PAI</w:t>
            </w:r>
            <w:r w:rsidRPr="00176BFD">
              <w:rPr>
                <w:rFonts w:ascii="Times New Roman" w:eastAsia="Calibri" w:hAnsi="Times New Roman" w:cs="Times New Roman"/>
                <w:lang w:val="id-ID"/>
              </w:rPr>
              <w:t xml:space="preserve"> </w:t>
            </w:r>
          </w:p>
          <w:p w:rsidR="005328E4" w:rsidRPr="005472F2" w:rsidRDefault="005328E4" w:rsidP="000836DB">
            <w:pPr>
              <w:spacing w:line="276" w:lineRule="auto"/>
              <w:jc w:val="center"/>
              <w:rPr>
                <w:rFonts w:ascii="Times New Roman" w:eastAsia="Calibri" w:hAnsi="Times New Roman" w:cs="Times New Roman"/>
              </w:rPr>
            </w:pPr>
            <w:r>
              <w:rPr>
                <w:rFonts w:ascii="Times New Roman" w:eastAsia="Calibri" w:hAnsi="Times New Roman" w:cs="Times New Roman"/>
              </w:rPr>
              <w:t>5003</w:t>
            </w:r>
          </w:p>
        </w:tc>
        <w:tc>
          <w:tcPr>
            <w:tcW w:w="1737" w:type="dxa"/>
          </w:tcPr>
          <w:p w:rsidR="0031258E" w:rsidRPr="00176BFD" w:rsidRDefault="0031258E" w:rsidP="000836DB">
            <w:pPr>
              <w:spacing w:line="276" w:lineRule="auto"/>
              <w:rPr>
                <w:rFonts w:ascii="Times New Roman" w:eastAsia="Calibri" w:hAnsi="Times New Roman" w:cs="Times New Roman"/>
                <w:lang w:val="id-ID"/>
              </w:rPr>
            </w:pPr>
            <w:r w:rsidRPr="00176BFD">
              <w:rPr>
                <w:rFonts w:ascii="Times New Roman" w:eastAsia="Calibri" w:hAnsi="Times New Roman" w:cs="Times New Roman"/>
                <w:lang w:val="en-GB"/>
              </w:rPr>
              <w:t xml:space="preserve">Mata Kuliah </w:t>
            </w:r>
            <w:r>
              <w:rPr>
                <w:rFonts w:ascii="Times New Roman" w:eastAsia="Calibri" w:hAnsi="Times New Roman" w:cs="Times New Roman"/>
                <w:lang w:val="en-GB"/>
              </w:rPr>
              <w:t>Wajib</w:t>
            </w:r>
          </w:p>
        </w:tc>
        <w:tc>
          <w:tcPr>
            <w:tcW w:w="3827" w:type="dxa"/>
          </w:tcPr>
          <w:p w:rsidR="0031258E" w:rsidRPr="00176BFD" w:rsidRDefault="0031258E" w:rsidP="000836DB">
            <w:pPr>
              <w:spacing w:line="276" w:lineRule="auto"/>
              <w:jc w:val="center"/>
              <w:rPr>
                <w:rFonts w:ascii="Times New Roman" w:eastAsia="Calibri" w:hAnsi="Times New Roman" w:cs="Times New Roman"/>
              </w:rPr>
            </w:pPr>
            <w:r w:rsidRPr="00176BFD">
              <w:rPr>
                <w:rFonts w:ascii="Times New Roman" w:eastAsia="Calibri" w:hAnsi="Times New Roman" w:cs="Times New Roman"/>
                <w:lang w:val="id-ID"/>
              </w:rPr>
              <w:t>T=</w:t>
            </w:r>
            <w:r w:rsidR="005328E4">
              <w:rPr>
                <w:rFonts w:ascii="Times New Roman" w:eastAsia="Calibri" w:hAnsi="Times New Roman" w:cs="Times New Roman"/>
              </w:rPr>
              <w:t xml:space="preserve"> 3 SKS</w:t>
            </w:r>
            <w:r w:rsidRPr="00176BFD">
              <w:rPr>
                <w:rFonts w:ascii="Times New Roman" w:eastAsia="Calibri" w:hAnsi="Times New Roman" w:cs="Times New Roman"/>
              </w:rPr>
              <w:t xml:space="preserve">            P=</w:t>
            </w:r>
            <w:r>
              <w:rPr>
                <w:rFonts w:ascii="Times New Roman" w:eastAsia="Calibri" w:hAnsi="Times New Roman" w:cs="Times New Roman"/>
              </w:rPr>
              <w:t>0</w:t>
            </w:r>
          </w:p>
        </w:tc>
        <w:tc>
          <w:tcPr>
            <w:tcW w:w="1559" w:type="dxa"/>
          </w:tcPr>
          <w:p w:rsidR="0031258E" w:rsidRPr="00176BFD" w:rsidRDefault="005328E4" w:rsidP="000836DB">
            <w:pPr>
              <w:spacing w:line="276" w:lineRule="auto"/>
              <w:jc w:val="center"/>
              <w:rPr>
                <w:rFonts w:ascii="Times New Roman" w:eastAsia="Calibri" w:hAnsi="Times New Roman" w:cs="Times New Roman"/>
                <w:lang w:val="en-GB"/>
              </w:rPr>
            </w:pPr>
            <w:r>
              <w:rPr>
                <w:rFonts w:ascii="Times New Roman" w:eastAsia="Calibri" w:hAnsi="Times New Roman" w:cs="Times New Roman"/>
                <w:lang w:val="en-GB"/>
              </w:rPr>
              <w:t>5</w:t>
            </w:r>
          </w:p>
        </w:tc>
        <w:tc>
          <w:tcPr>
            <w:tcW w:w="2410" w:type="dxa"/>
          </w:tcPr>
          <w:p w:rsidR="0031258E" w:rsidRPr="00176BFD" w:rsidRDefault="0031258E" w:rsidP="000836DB">
            <w:pPr>
              <w:spacing w:line="276" w:lineRule="auto"/>
              <w:jc w:val="center"/>
              <w:rPr>
                <w:rFonts w:ascii="Times New Roman" w:eastAsia="Calibri" w:hAnsi="Times New Roman" w:cs="Times New Roman"/>
                <w:lang w:val="en-GB"/>
              </w:rPr>
            </w:pPr>
            <w:r>
              <w:rPr>
                <w:rFonts w:ascii="Times New Roman" w:eastAsia="Calibri" w:hAnsi="Times New Roman" w:cs="Times New Roman"/>
                <w:lang w:val="en-GB"/>
              </w:rPr>
              <w:t>5 Agustus 2024</w:t>
            </w:r>
          </w:p>
        </w:tc>
      </w:tr>
      <w:tr w:rsidR="0031258E" w:rsidRPr="00176BFD" w:rsidTr="000836DB">
        <w:trPr>
          <w:trHeight w:val="475"/>
          <w:jc w:val="right"/>
        </w:trPr>
        <w:tc>
          <w:tcPr>
            <w:tcW w:w="3539" w:type="dxa"/>
            <w:gridSpan w:val="3"/>
            <w:vMerge w:val="restart"/>
          </w:tcPr>
          <w:p w:rsidR="0031258E" w:rsidRDefault="0031258E" w:rsidP="000836DB">
            <w:pPr>
              <w:spacing w:line="276" w:lineRule="auto"/>
              <w:jc w:val="both"/>
              <w:rPr>
                <w:rFonts w:ascii="Times New Roman" w:eastAsia="Calibri" w:hAnsi="Times New Roman" w:cs="Times New Roman"/>
                <w:b/>
                <w:bCs/>
                <w:lang w:val="en-GB"/>
              </w:rPr>
            </w:pPr>
            <w:r w:rsidRPr="00176BFD">
              <w:rPr>
                <w:rFonts w:ascii="Times New Roman" w:eastAsia="Calibri" w:hAnsi="Times New Roman" w:cs="Times New Roman"/>
                <w:b/>
                <w:bCs/>
                <w:lang w:val="en-GB"/>
              </w:rPr>
              <w:t>OTORISASI / PENGESAHAN</w:t>
            </w:r>
          </w:p>
          <w:p w:rsidR="0031258E" w:rsidRDefault="0031258E" w:rsidP="000836DB">
            <w:pPr>
              <w:spacing w:line="276" w:lineRule="auto"/>
              <w:jc w:val="center"/>
              <w:rPr>
                <w:rFonts w:ascii="Times New Roman" w:eastAsia="Calibri" w:hAnsi="Times New Roman" w:cs="Times New Roman"/>
                <w:b/>
                <w:bCs/>
                <w:lang w:val="en-GB"/>
              </w:rPr>
            </w:pPr>
            <w:r>
              <w:rPr>
                <w:rFonts w:ascii="Times New Roman" w:eastAsia="Calibri" w:hAnsi="Times New Roman" w:cs="Times New Roman"/>
                <w:b/>
                <w:bCs/>
                <w:lang w:val="en-GB"/>
              </w:rPr>
              <w:t>Dekan F. Tarbiyah dan Tadris</w:t>
            </w:r>
          </w:p>
          <w:p w:rsidR="0031258E" w:rsidRDefault="0031258E" w:rsidP="000836DB">
            <w:pPr>
              <w:spacing w:line="276" w:lineRule="auto"/>
              <w:jc w:val="center"/>
              <w:rPr>
                <w:rFonts w:ascii="Times New Roman" w:eastAsia="Calibri" w:hAnsi="Times New Roman" w:cs="Times New Roman"/>
                <w:b/>
                <w:bCs/>
                <w:lang w:val="en-GB"/>
              </w:rPr>
            </w:pPr>
            <w:r>
              <w:rPr>
                <w:noProof/>
              </w:rPr>
              <w:drawing>
                <wp:anchor distT="0" distB="0" distL="114300" distR="114300" simplePos="0" relativeHeight="251661312" behindDoc="1" locked="0" layoutInCell="1" allowOverlap="1" wp14:anchorId="7AA5F811" wp14:editId="4C2AA1AE">
                  <wp:simplePos x="0" y="0"/>
                  <wp:positionH relativeFrom="column">
                    <wp:posOffset>452120</wp:posOffset>
                  </wp:positionH>
                  <wp:positionV relativeFrom="paragraph">
                    <wp:posOffset>7994</wp:posOffset>
                  </wp:positionV>
                  <wp:extent cx="1200785" cy="699135"/>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785" cy="699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258E" w:rsidRDefault="0031258E" w:rsidP="000836DB">
            <w:pPr>
              <w:spacing w:line="276" w:lineRule="auto"/>
              <w:jc w:val="center"/>
              <w:rPr>
                <w:rFonts w:ascii="Times New Roman" w:eastAsia="Calibri" w:hAnsi="Times New Roman" w:cs="Times New Roman"/>
                <w:b/>
                <w:bCs/>
                <w:lang w:val="en-GB"/>
              </w:rPr>
            </w:pPr>
          </w:p>
          <w:p w:rsidR="0031258E" w:rsidRDefault="0031258E" w:rsidP="000836DB">
            <w:pPr>
              <w:spacing w:line="276" w:lineRule="auto"/>
              <w:jc w:val="center"/>
              <w:rPr>
                <w:rFonts w:ascii="Times New Roman" w:eastAsia="Calibri" w:hAnsi="Times New Roman" w:cs="Times New Roman"/>
                <w:b/>
                <w:bCs/>
                <w:lang w:val="en-GB"/>
              </w:rPr>
            </w:pPr>
          </w:p>
          <w:p w:rsidR="0031258E" w:rsidRPr="00220AF8" w:rsidRDefault="0031258E" w:rsidP="000836DB">
            <w:pPr>
              <w:spacing w:line="276" w:lineRule="auto"/>
              <w:jc w:val="center"/>
              <w:rPr>
                <w:rFonts w:ascii="Times New Roman" w:eastAsia="Calibri" w:hAnsi="Times New Roman" w:cs="Times New Roman"/>
                <w:b/>
                <w:bCs/>
                <w:u w:val="single"/>
                <w:lang w:val="en-GB"/>
              </w:rPr>
            </w:pPr>
            <w:r w:rsidRPr="00220AF8">
              <w:rPr>
                <w:rFonts w:ascii="Times New Roman" w:eastAsia="Calibri" w:hAnsi="Times New Roman" w:cs="Times New Roman"/>
                <w:b/>
                <w:bCs/>
                <w:u w:val="single"/>
                <w:lang w:val="en-GB"/>
              </w:rPr>
              <w:t>Dr. Mus Mulyadi, M.Pd</w:t>
            </w:r>
          </w:p>
        </w:tc>
        <w:tc>
          <w:tcPr>
            <w:tcW w:w="2977" w:type="dxa"/>
            <w:gridSpan w:val="2"/>
            <w:shd w:val="clear" w:color="auto" w:fill="EDEDED"/>
          </w:tcPr>
          <w:p w:rsidR="0031258E" w:rsidRPr="00176BFD" w:rsidRDefault="0031258E" w:rsidP="000836DB">
            <w:pPr>
              <w:spacing w:line="276" w:lineRule="auto"/>
              <w:jc w:val="both"/>
              <w:rPr>
                <w:rFonts w:ascii="Times New Roman" w:eastAsia="Calibri" w:hAnsi="Times New Roman" w:cs="Times New Roman"/>
                <w:b/>
                <w:bCs/>
                <w:lang w:val="en-GB"/>
              </w:rPr>
            </w:pPr>
            <w:r w:rsidRPr="00176BFD">
              <w:rPr>
                <w:rFonts w:ascii="Times New Roman" w:eastAsia="Calibri" w:hAnsi="Times New Roman" w:cs="Times New Roman"/>
                <w:b/>
                <w:bCs/>
                <w:lang w:val="en-GB"/>
              </w:rPr>
              <w:t>Dosen Pengembang RPS</w:t>
            </w:r>
          </w:p>
        </w:tc>
        <w:tc>
          <w:tcPr>
            <w:tcW w:w="3827" w:type="dxa"/>
            <w:shd w:val="clear" w:color="auto" w:fill="EDEDED"/>
          </w:tcPr>
          <w:p w:rsidR="0031258E" w:rsidRPr="00176BFD" w:rsidRDefault="0031258E" w:rsidP="000836DB">
            <w:pPr>
              <w:spacing w:line="276" w:lineRule="auto"/>
              <w:jc w:val="center"/>
              <w:rPr>
                <w:rFonts w:ascii="Times New Roman" w:eastAsia="Calibri" w:hAnsi="Times New Roman" w:cs="Times New Roman"/>
                <w:b/>
                <w:bCs/>
                <w:lang w:val="en-GB"/>
              </w:rPr>
            </w:pPr>
            <w:r w:rsidRPr="00176BFD">
              <w:rPr>
                <w:rFonts w:ascii="Times New Roman" w:eastAsia="Calibri" w:hAnsi="Times New Roman" w:cs="Times New Roman"/>
                <w:b/>
                <w:bCs/>
                <w:lang w:val="en-GB"/>
              </w:rPr>
              <w:t>Koordinator RMK/GPMP</w:t>
            </w:r>
          </w:p>
        </w:tc>
        <w:tc>
          <w:tcPr>
            <w:tcW w:w="3969" w:type="dxa"/>
            <w:gridSpan w:val="2"/>
            <w:shd w:val="clear" w:color="auto" w:fill="EDEDED"/>
          </w:tcPr>
          <w:p w:rsidR="0031258E" w:rsidRPr="00176BFD" w:rsidRDefault="0031258E" w:rsidP="000836DB">
            <w:pPr>
              <w:spacing w:line="276" w:lineRule="auto"/>
              <w:jc w:val="center"/>
              <w:rPr>
                <w:rFonts w:ascii="Times New Roman" w:eastAsia="Calibri" w:hAnsi="Times New Roman" w:cs="Times New Roman"/>
                <w:b/>
                <w:bCs/>
                <w:lang w:val="en-GB"/>
              </w:rPr>
            </w:pPr>
            <w:r>
              <w:rPr>
                <w:rFonts w:ascii="Times New Roman" w:eastAsia="Calibri" w:hAnsi="Times New Roman" w:cs="Times New Roman"/>
                <w:b/>
                <w:bCs/>
                <w:lang w:val="en-GB"/>
              </w:rPr>
              <w:t>Koordinator</w:t>
            </w:r>
            <w:r w:rsidRPr="00176BFD">
              <w:rPr>
                <w:rFonts w:ascii="Times New Roman" w:eastAsia="Calibri" w:hAnsi="Times New Roman" w:cs="Times New Roman"/>
                <w:b/>
                <w:bCs/>
                <w:lang w:val="en-GB"/>
              </w:rPr>
              <w:t xml:space="preserve"> Program Studi</w:t>
            </w:r>
          </w:p>
        </w:tc>
      </w:tr>
      <w:tr w:rsidR="0031258E" w:rsidRPr="00176BFD" w:rsidTr="000836DB">
        <w:trPr>
          <w:trHeight w:val="1484"/>
          <w:jc w:val="right"/>
        </w:trPr>
        <w:tc>
          <w:tcPr>
            <w:tcW w:w="3539" w:type="dxa"/>
            <w:gridSpan w:val="3"/>
            <w:vMerge/>
          </w:tcPr>
          <w:p w:rsidR="0031258E" w:rsidRPr="00176BFD" w:rsidRDefault="0031258E" w:rsidP="000836DB">
            <w:pPr>
              <w:spacing w:line="276" w:lineRule="auto"/>
              <w:jc w:val="both"/>
              <w:rPr>
                <w:rFonts w:ascii="Times New Roman" w:eastAsia="Calibri" w:hAnsi="Times New Roman" w:cs="Times New Roman"/>
                <w:lang w:val="en-GB"/>
              </w:rPr>
            </w:pPr>
          </w:p>
        </w:tc>
        <w:tc>
          <w:tcPr>
            <w:tcW w:w="2977" w:type="dxa"/>
            <w:gridSpan w:val="2"/>
            <w:vAlign w:val="bottom"/>
          </w:tcPr>
          <w:p w:rsidR="00C67115" w:rsidRDefault="00C67115" w:rsidP="000836DB">
            <w:pPr>
              <w:spacing w:line="276" w:lineRule="auto"/>
              <w:jc w:val="center"/>
              <w:rPr>
                <w:rFonts w:ascii="Arial"/>
                <w:noProof/>
                <w:lang w:val="en-US"/>
              </w:rPr>
            </w:pPr>
          </w:p>
          <w:p w:rsidR="0031258E" w:rsidRDefault="00C67115" w:rsidP="000836DB">
            <w:pPr>
              <w:spacing w:line="276" w:lineRule="auto"/>
              <w:jc w:val="center"/>
              <w:rPr>
                <w:rFonts w:ascii="Times New Roman" w:eastAsia="Calibri" w:hAnsi="Times New Roman" w:cs="Times New Roman"/>
                <w:b/>
              </w:rPr>
            </w:pPr>
            <w:r>
              <w:rPr>
                <w:rFonts w:ascii="Arial"/>
                <w:noProof/>
                <w:lang w:val="en-US"/>
              </w:rPr>
              <w:drawing>
                <wp:anchor distT="0" distB="0" distL="114300" distR="114300" simplePos="0" relativeHeight="251663360" behindDoc="0" locked="0" layoutInCell="1" allowOverlap="1">
                  <wp:simplePos x="3429000" y="3914775"/>
                  <wp:positionH relativeFrom="margin">
                    <wp:align>center</wp:align>
                  </wp:positionH>
                  <wp:positionV relativeFrom="margin">
                    <wp:align>center</wp:align>
                  </wp:positionV>
                  <wp:extent cx="899794" cy="491490"/>
                  <wp:effectExtent l="0" t="0" r="0" b="3810"/>
                  <wp:wrapThrough wrapText="bothSides">
                    <wp:wrapPolygon edited="0">
                      <wp:start x="1831" y="0"/>
                      <wp:lineTo x="0" y="12558"/>
                      <wp:lineTo x="0" y="15070"/>
                      <wp:lineTo x="1831" y="20930"/>
                      <wp:lineTo x="14186" y="20930"/>
                      <wp:lineTo x="14644" y="20930"/>
                      <wp:lineTo x="18763" y="13395"/>
                      <wp:lineTo x="21051" y="12558"/>
                      <wp:lineTo x="21051" y="10047"/>
                      <wp:lineTo x="4119" y="0"/>
                      <wp:lineTo x="1831" y="0"/>
                    </wp:wrapPolygon>
                  </wp:wrapThrough>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9794" cy="491490"/>
                          </a:xfrm>
                          <a:prstGeom prst="rect">
                            <a:avLst/>
                          </a:prstGeom>
                        </pic:spPr>
                      </pic:pic>
                    </a:graphicData>
                  </a:graphic>
                </wp:anchor>
              </w:drawing>
            </w:r>
          </w:p>
          <w:p w:rsidR="0031258E" w:rsidRDefault="0031258E" w:rsidP="000836DB">
            <w:pPr>
              <w:spacing w:line="276" w:lineRule="auto"/>
              <w:rPr>
                <w:rFonts w:ascii="Times New Roman" w:eastAsia="Calibri" w:hAnsi="Times New Roman" w:cs="Times New Roman"/>
                <w:b/>
              </w:rPr>
            </w:pPr>
          </w:p>
          <w:p w:rsidR="0031258E" w:rsidRPr="00220AF8" w:rsidRDefault="00C67115" w:rsidP="00C67115">
            <w:pPr>
              <w:spacing w:line="276" w:lineRule="auto"/>
              <w:jc w:val="center"/>
              <w:rPr>
                <w:rFonts w:ascii="Times New Roman" w:eastAsia="Calibri" w:hAnsi="Times New Roman" w:cs="Times New Roman"/>
                <w:b/>
                <w:u w:val="single"/>
              </w:rPr>
            </w:pPr>
            <w:r>
              <w:rPr>
                <w:rFonts w:ascii="Times New Roman" w:eastAsia="Calibri" w:hAnsi="Times New Roman" w:cs="Times New Roman"/>
                <w:b/>
                <w:u w:val="single"/>
              </w:rPr>
              <w:t>Dian Jelita</w:t>
            </w:r>
            <w:r w:rsidR="0031258E" w:rsidRPr="00220AF8">
              <w:rPr>
                <w:rFonts w:ascii="Times New Roman" w:eastAsia="Calibri" w:hAnsi="Times New Roman" w:cs="Times New Roman"/>
                <w:b/>
                <w:u w:val="single"/>
              </w:rPr>
              <w:t>, M.Pd</w:t>
            </w:r>
          </w:p>
        </w:tc>
        <w:tc>
          <w:tcPr>
            <w:tcW w:w="3827" w:type="dxa"/>
            <w:vAlign w:val="bottom"/>
          </w:tcPr>
          <w:p w:rsidR="0031258E" w:rsidRDefault="0031258E" w:rsidP="000836DB">
            <w:pPr>
              <w:spacing w:line="276" w:lineRule="auto"/>
              <w:jc w:val="center"/>
              <w:rPr>
                <w:rFonts w:ascii="Times New Roman" w:eastAsia="Calibri" w:hAnsi="Times New Roman" w:cs="Times New Roman"/>
                <w:b/>
                <w:u w:val="single"/>
              </w:rPr>
            </w:pPr>
            <w:r>
              <w:rPr>
                <w:noProof/>
              </w:rPr>
              <w:drawing>
                <wp:anchor distT="0" distB="0" distL="114300" distR="114300" simplePos="0" relativeHeight="251662336" behindDoc="1" locked="0" layoutInCell="1" allowOverlap="1" wp14:anchorId="22EC5C16" wp14:editId="60958FCE">
                  <wp:simplePos x="0" y="0"/>
                  <wp:positionH relativeFrom="column">
                    <wp:posOffset>412750</wp:posOffset>
                  </wp:positionH>
                  <wp:positionV relativeFrom="paragraph">
                    <wp:posOffset>-270510</wp:posOffset>
                  </wp:positionV>
                  <wp:extent cx="1445895" cy="836295"/>
                  <wp:effectExtent l="0" t="0" r="190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biLevel thresh="75000"/>
                            <a:extLst>
                              <a:ext uri="{BEBA8EAE-BF5A-486C-A8C5-ECC9F3942E4B}">
                                <a14:imgProps xmlns:a14="http://schemas.microsoft.com/office/drawing/2010/main">
                                  <a14:imgLayer r:embed="rId9">
                                    <a14:imgEffect>
                                      <a14:sharpenSoften amount="50000"/>
                                    </a14:imgEffect>
                                    <a14:imgEffect>
                                      <a14:brightnessContrast bright="40000" contrast="-20000"/>
                                    </a14:imgEffect>
                                  </a14:imgLayer>
                                </a14:imgProps>
                              </a:ext>
                              <a:ext uri="{28A0092B-C50C-407E-A947-70E740481C1C}">
                                <a14:useLocalDpi xmlns:a14="http://schemas.microsoft.com/office/drawing/2010/main" val="0"/>
                              </a:ext>
                            </a:extLst>
                          </a:blip>
                          <a:srcRect l="19833" t="16968" r="18653" b="13994"/>
                          <a:stretch/>
                        </pic:blipFill>
                        <pic:spPr bwMode="auto">
                          <a:xfrm>
                            <a:off x="0" y="0"/>
                            <a:ext cx="1445895" cy="83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1258E" w:rsidRDefault="0031258E" w:rsidP="000836DB">
            <w:pPr>
              <w:spacing w:line="276" w:lineRule="auto"/>
              <w:jc w:val="center"/>
              <w:rPr>
                <w:rFonts w:ascii="Times New Roman" w:eastAsia="Calibri" w:hAnsi="Times New Roman" w:cs="Times New Roman"/>
                <w:b/>
                <w:u w:val="single"/>
              </w:rPr>
            </w:pPr>
          </w:p>
          <w:p w:rsidR="0031258E" w:rsidRPr="00220AF8" w:rsidRDefault="0031258E" w:rsidP="000836DB">
            <w:pPr>
              <w:spacing w:line="276" w:lineRule="auto"/>
              <w:jc w:val="center"/>
              <w:rPr>
                <w:rFonts w:ascii="Times New Roman" w:eastAsia="Calibri" w:hAnsi="Times New Roman" w:cs="Times New Roman"/>
                <w:b/>
                <w:u w:val="single"/>
              </w:rPr>
            </w:pPr>
            <w:r w:rsidRPr="00220AF8">
              <w:rPr>
                <w:rFonts w:ascii="Times New Roman" w:eastAsia="Calibri" w:hAnsi="Times New Roman" w:cs="Times New Roman"/>
                <w:b/>
                <w:u w:val="single"/>
              </w:rPr>
              <w:t>Dr. Azizah Ariyati, M.Pd</w:t>
            </w:r>
          </w:p>
        </w:tc>
        <w:tc>
          <w:tcPr>
            <w:tcW w:w="3969" w:type="dxa"/>
            <w:gridSpan w:val="2"/>
            <w:vAlign w:val="bottom"/>
          </w:tcPr>
          <w:p w:rsidR="0031258E" w:rsidRPr="00176BFD" w:rsidRDefault="0031258E" w:rsidP="000836DB">
            <w:pPr>
              <w:spacing w:line="276" w:lineRule="auto"/>
              <w:jc w:val="center"/>
              <w:rPr>
                <w:rFonts w:ascii="Times New Roman" w:eastAsia="Calibri" w:hAnsi="Times New Roman" w:cs="Times New Roman"/>
                <w:b/>
                <w:lang w:val="id-ID"/>
              </w:rPr>
            </w:pPr>
            <w:r>
              <w:rPr>
                <w:noProof/>
              </w:rPr>
              <w:drawing>
                <wp:anchor distT="0" distB="0" distL="114300" distR="114300" simplePos="0" relativeHeight="251660288" behindDoc="1" locked="0" layoutInCell="1" allowOverlap="1" wp14:anchorId="64BACD8A" wp14:editId="6D6C2310">
                  <wp:simplePos x="0" y="0"/>
                  <wp:positionH relativeFrom="column">
                    <wp:posOffset>-140335</wp:posOffset>
                  </wp:positionH>
                  <wp:positionV relativeFrom="paragraph">
                    <wp:posOffset>100965</wp:posOffset>
                  </wp:positionV>
                  <wp:extent cx="2460625" cy="92900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biLevel thresh="75000"/>
                            <a:extLst>
                              <a:ext uri="{BEBA8EAE-BF5A-486C-A8C5-ECC9F3942E4B}">
                                <a14:imgProps xmlns:a14="http://schemas.microsoft.com/office/drawing/2010/main">
                                  <a14:imgLayer r:embed="rId11">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t="15975" b="15615"/>
                          <a:stretch/>
                        </pic:blipFill>
                        <pic:spPr bwMode="auto">
                          <a:xfrm>
                            <a:off x="0" y="0"/>
                            <a:ext cx="2460625" cy="929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1258E" w:rsidRPr="00176BFD" w:rsidRDefault="0031258E" w:rsidP="000836DB">
            <w:pPr>
              <w:spacing w:line="276" w:lineRule="auto"/>
              <w:rPr>
                <w:rFonts w:ascii="Times New Roman" w:eastAsia="Calibri" w:hAnsi="Times New Roman" w:cs="Times New Roman"/>
                <w:b/>
                <w:lang w:val="id-ID"/>
              </w:rPr>
            </w:pPr>
          </w:p>
          <w:p w:rsidR="0031258E" w:rsidRPr="00176BFD" w:rsidRDefault="0031258E" w:rsidP="000836DB">
            <w:pPr>
              <w:spacing w:line="276" w:lineRule="auto"/>
              <w:jc w:val="center"/>
              <w:rPr>
                <w:rFonts w:ascii="Times New Roman" w:eastAsia="Calibri" w:hAnsi="Times New Roman" w:cs="Times New Roman"/>
                <w:b/>
              </w:rPr>
            </w:pPr>
          </w:p>
        </w:tc>
      </w:tr>
      <w:tr w:rsidR="0031258E" w:rsidRPr="00176BFD" w:rsidTr="000836DB">
        <w:trPr>
          <w:trHeight w:val="312"/>
          <w:jc w:val="right"/>
        </w:trPr>
        <w:tc>
          <w:tcPr>
            <w:tcW w:w="1980" w:type="dxa"/>
            <w:gridSpan w:val="2"/>
            <w:vMerge w:val="restart"/>
          </w:tcPr>
          <w:p w:rsidR="0031258E" w:rsidRPr="00176BFD" w:rsidRDefault="0031258E" w:rsidP="000836DB">
            <w:pPr>
              <w:spacing w:line="276" w:lineRule="auto"/>
              <w:ind w:right="-99"/>
              <w:jc w:val="both"/>
              <w:rPr>
                <w:rFonts w:ascii="Times New Roman" w:eastAsia="Calibri" w:hAnsi="Times New Roman" w:cs="Times New Roman"/>
                <w:b/>
                <w:bCs/>
                <w:lang w:val="en-GB"/>
              </w:rPr>
            </w:pPr>
            <w:r w:rsidRPr="00176BFD">
              <w:rPr>
                <w:rFonts w:ascii="Times New Roman" w:eastAsia="Calibri" w:hAnsi="Times New Roman" w:cs="Times New Roman"/>
                <w:b/>
                <w:bCs/>
                <w:lang w:val="en-GB"/>
              </w:rPr>
              <w:t>Capaian Pembelajaran</w:t>
            </w:r>
          </w:p>
          <w:p w:rsidR="0031258E" w:rsidRPr="00176BFD" w:rsidRDefault="0031258E" w:rsidP="000836DB">
            <w:pPr>
              <w:rPr>
                <w:rFonts w:ascii="Times New Roman" w:eastAsia="Calibri" w:hAnsi="Times New Roman" w:cs="Times New Roman"/>
                <w:lang w:val="en-GB"/>
              </w:rPr>
            </w:pPr>
          </w:p>
          <w:p w:rsidR="0031258E" w:rsidRPr="00176BFD" w:rsidRDefault="0031258E" w:rsidP="000836DB">
            <w:pPr>
              <w:rPr>
                <w:rFonts w:ascii="Times New Roman" w:eastAsia="Calibri" w:hAnsi="Times New Roman" w:cs="Times New Roman"/>
                <w:lang w:val="en-GB"/>
              </w:rPr>
            </w:pPr>
          </w:p>
          <w:p w:rsidR="0031258E" w:rsidRPr="00176BFD" w:rsidRDefault="0031258E" w:rsidP="000836DB">
            <w:pPr>
              <w:rPr>
                <w:rFonts w:ascii="Times New Roman" w:eastAsia="Calibri" w:hAnsi="Times New Roman" w:cs="Times New Roman"/>
                <w:lang w:val="en-GB"/>
              </w:rPr>
            </w:pPr>
          </w:p>
          <w:p w:rsidR="0031258E" w:rsidRPr="00176BFD" w:rsidRDefault="0031258E" w:rsidP="000836DB">
            <w:pPr>
              <w:rPr>
                <w:rFonts w:ascii="Times New Roman" w:eastAsia="Calibri" w:hAnsi="Times New Roman" w:cs="Times New Roman"/>
                <w:lang w:val="en-GB"/>
              </w:rPr>
            </w:pPr>
          </w:p>
          <w:p w:rsidR="0031258E" w:rsidRPr="00176BFD" w:rsidRDefault="0031258E" w:rsidP="000836DB">
            <w:pPr>
              <w:rPr>
                <w:rFonts w:ascii="Times New Roman" w:eastAsia="Calibri" w:hAnsi="Times New Roman" w:cs="Times New Roman"/>
                <w:lang w:val="en-GB"/>
              </w:rPr>
            </w:pPr>
          </w:p>
          <w:p w:rsidR="0031258E" w:rsidRPr="00176BFD" w:rsidRDefault="0031258E" w:rsidP="000836DB">
            <w:pPr>
              <w:rPr>
                <w:rFonts w:ascii="Times New Roman" w:eastAsia="Calibri" w:hAnsi="Times New Roman" w:cs="Times New Roman"/>
                <w:lang w:val="en-GB"/>
              </w:rPr>
            </w:pPr>
          </w:p>
          <w:p w:rsidR="0031258E" w:rsidRPr="00176BFD" w:rsidRDefault="0031258E" w:rsidP="000836DB">
            <w:pPr>
              <w:rPr>
                <w:rFonts w:ascii="Times New Roman" w:eastAsia="Calibri" w:hAnsi="Times New Roman" w:cs="Times New Roman"/>
                <w:lang w:val="en-GB"/>
              </w:rPr>
            </w:pPr>
          </w:p>
          <w:p w:rsidR="0031258E" w:rsidRPr="00176BFD" w:rsidRDefault="0031258E" w:rsidP="000836DB">
            <w:pPr>
              <w:rPr>
                <w:rFonts w:ascii="Times New Roman" w:eastAsia="Calibri" w:hAnsi="Times New Roman" w:cs="Times New Roman"/>
                <w:lang w:val="en-GB"/>
              </w:rPr>
            </w:pPr>
          </w:p>
        </w:tc>
        <w:tc>
          <w:tcPr>
            <w:tcW w:w="12332" w:type="dxa"/>
            <w:gridSpan w:val="6"/>
            <w:shd w:val="clear" w:color="auto" w:fill="EDEDED"/>
          </w:tcPr>
          <w:p w:rsidR="0031258E" w:rsidRPr="00176BFD" w:rsidRDefault="0031258E" w:rsidP="000836DB">
            <w:pPr>
              <w:spacing w:line="276" w:lineRule="auto"/>
              <w:jc w:val="both"/>
              <w:rPr>
                <w:rFonts w:ascii="Times New Roman" w:eastAsia="Calibri" w:hAnsi="Times New Roman" w:cs="Times New Roman"/>
                <w:b/>
                <w:bCs/>
                <w:lang w:val="en-GB"/>
              </w:rPr>
            </w:pPr>
            <w:r w:rsidRPr="00176BFD">
              <w:rPr>
                <w:rFonts w:ascii="Times New Roman" w:eastAsia="Calibri" w:hAnsi="Times New Roman" w:cs="Times New Roman"/>
                <w:b/>
                <w:bCs/>
                <w:lang w:val="en-GB"/>
              </w:rPr>
              <w:t>CPL-PRODI yang Dibebankan pada MK</w:t>
            </w:r>
            <w:r>
              <w:rPr>
                <w:rFonts w:ascii="Times New Roman" w:eastAsia="Calibri" w:hAnsi="Times New Roman" w:cs="Times New Roman"/>
                <w:b/>
                <w:bCs/>
                <w:lang w:val="en-GB"/>
              </w:rPr>
              <w:t xml:space="preserve"> (Cek visi, misi, tujuan prodi)</w:t>
            </w:r>
          </w:p>
        </w:tc>
      </w:tr>
      <w:tr w:rsidR="0031258E" w:rsidRPr="00176BFD" w:rsidTr="000836DB">
        <w:trPr>
          <w:trHeight w:val="311"/>
          <w:jc w:val="right"/>
        </w:trPr>
        <w:tc>
          <w:tcPr>
            <w:tcW w:w="1980" w:type="dxa"/>
            <w:gridSpan w:val="2"/>
            <w:vMerge/>
          </w:tcPr>
          <w:p w:rsidR="0031258E" w:rsidRPr="00176BFD" w:rsidRDefault="0031258E" w:rsidP="000836DB">
            <w:pPr>
              <w:spacing w:line="276" w:lineRule="auto"/>
              <w:ind w:right="-99"/>
              <w:jc w:val="both"/>
              <w:rPr>
                <w:rFonts w:ascii="Times New Roman" w:eastAsia="Calibri" w:hAnsi="Times New Roman" w:cs="Times New Roman"/>
                <w:lang w:val="en-GB"/>
              </w:rPr>
            </w:pPr>
          </w:p>
        </w:tc>
        <w:tc>
          <w:tcPr>
            <w:tcW w:w="1559" w:type="dxa"/>
          </w:tcPr>
          <w:p w:rsidR="0031258E" w:rsidRPr="0021036F" w:rsidRDefault="005906A0" w:rsidP="000836DB">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CPL 1 </w:t>
            </w:r>
          </w:p>
        </w:tc>
        <w:tc>
          <w:tcPr>
            <w:tcW w:w="10773" w:type="dxa"/>
            <w:gridSpan w:val="5"/>
          </w:tcPr>
          <w:p w:rsidR="0031258E" w:rsidRPr="0021036F" w:rsidRDefault="0031258E" w:rsidP="000836DB">
            <w:pPr>
              <w:jc w:val="both"/>
              <w:rPr>
                <w:rFonts w:ascii="Times New Roman" w:eastAsia="Calibri" w:hAnsi="Times New Roman" w:cs="Times New Roman"/>
                <w:sz w:val="20"/>
                <w:szCs w:val="20"/>
                <w:lang w:val="en-GB"/>
              </w:rPr>
            </w:pPr>
            <w:r w:rsidRPr="0021036F">
              <w:rPr>
                <w:rFonts w:ascii="Times New Roman" w:eastAsia="Calibri" w:hAnsi="Times New Roman" w:cs="Times New Roman"/>
                <w:color w:val="000000"/>
                <w:sz w:val="20"/>
                <w:szCs w:val="20"/>
              </w:rPr>
              <w:t>Menginternalisasi nilai, norma, dan etika akademik</w:t>
            </w:r>
            <w:r w:rsidR="000C4479">
              <w:rPr>
                <w:rFonts w:ascii="Times New Roman" w:eastAsia="Calibri" w:hAnsi="Times New Roman" w:cs="Times New Roman"/>
                <w:color w:val="000000"/>
                <w:sz w:val="20"/>
                <w:szCs w:val="20"/>
              </w:rPr>
              <w:t xml:space="preserve"> (S8)</w:t>
            </w:r>
          </w:p>
        </w:tc>
      </w:tr>
      <w:tr w:rsidR="000C4479" w:rsidRPr="00176BFD" w:rsidTr="000836DB">
        <w:trPr>
          <w:trHeight w:val="311"/>
          <w:jc w:val="right"/>
        </w:trPr>
        <w:tc>
          <w:tcPr>
            <w:tcW w:w="1980" w:type="dxa"/>
            <w:gridSpan w:val="2"/>
            <w:vMerge/>
          </w:tcPr>
          <w:p w:rsidR="000C4479" w:rsidRPr="00176BFD" w:rsidRDefault="000C4479" w:rsidP="000836DB">
            <w:pPr>
              <w:spacing w:line="276" w:lineRule="auto"/>
              <w:ind w:right="-99"/>
              <w:jc w:val="both"/>
              <w:rPr>
                <w:rFonts w:ascii="Times New Roman" w:eastAsia="Calibri" w:hAnsi="Times New Roman" w:cs="Times New Roman"/>
                <w:lang w:val="en-GB"/>
              </w:rPr>
            </w:pPr>
          </w:p>
        </w:tc>
        <w:tc>
          <w:tcPr>
            <w:tcW w:w="1559" w:type="dxa"/>
            <w:vMerge w:val="restart"/>
          </w:tcPr>
          <w:p w:rsidR="000C4479" w:rsidRPr="0021036F" w:rsidRDefault="005906A0" w:rsidP="000836DB">
            <w:pPr>
              <w:jc w:val="both"/>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 xml:space="preserve">CPL 2 </w:t>
            </w:r>
          </w:p>
        </w:tc>
        <w:tc>
          <w:tcPr>
            <w:tcW w:w="10773" w:type="dxa"/>
            <w:gridSpan w:val="5"/>
          </w:tcPr>
          <w:p w:rsidR="000C4479" w:rsidRPr="0021036F" w:rsidRDefault="000C4479" w:rsidP="000836DB">
            <w:pPr>
              <w:jc w:val="both"/>
              <w:rPr>
                <w:rFonts w:ascii="Times New Roman" w:eastAsia="Calibri" w:hAnsi="Times New Roman" w:cs="Times New Roman"/>
                <w:sz w:val="20"/>
                <w:szCs w:val="20"/>
                <w:lang w:val="en-GB"/>
              </w:rPr>
            </w:pPr>
            <w:r w:rsidRPr="0021036F">
              <w:rPr>
                <w:rFonts w:ascii="Times New Roman" w:eastAsia="Calibri" w:hAnsi="Times New Roman" w:cs="Times New Roman"/>
                <w:color w:val="000000"/>
                <w:sz w:val="20"/>
                <w:szCs w:val="20"/>
              </w:rPr>
              <w:t>Menguasai pengetahuan dan langkah-langkah dalam mengembangkan pemikiran kritis, logis, kreatif, inovatif dan sistematis serta memiliki keingintahuan intelektual untuk memecahkan masalah pada tingkat individual dan kelompok dalam komunitas akademik dan non akademik;</w:t>
            </w:r>
            <w:r w:rsidRPr="0021036F">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(P4)</w:t>
            </w:r>
          </w:p>
        </w:tc>
      </w:tr>
      <w:tr w:rsidR="000C4479" w:rsidRPr="00176BFD" w:rsidTr="000836DB">
        <w:trPr>
          <w:trHeight w:val="311"/>
          <w:jc w:val="right"/>
        </w:trPr>
        <w:tc>
          <w:tcPr>
            <w:tcW w:w="1980" w:type="dxa"/>
            <w:gridSpan w:val="2"/>
            <w:vMerge/>
          </w:tcPr>
          <w:p w:rsidR="000C4479" w:rsidRPr="00176BFD" w:rsidRDefault="000C4479" w:rsidP="000836DB">
            <w:pPr>
              <w:spacing w:line="276" w:lineRule="auto"/>
              <w:ind w:right="-99"/>
              <w:jc w:val="both"/>
              <w:rPr>
                <w:rFonts w:ascii="Times New Roman" w:eastAsia="Calibri" w:hAnsi="Times New Roman" w:cs="Times New Roman"/>
                <w:lang w:val="en-GB"/>
              </w:rPr>
            </w:pPr>
          </w:p>
        </w:tc>
        <w:tc>
          <w:tcPr>
            <w:tcW w:w="1559" w:type="dxa"/>
            <w:vMerge/>
          </w:tcPr>
          <w:p w:rsidR="000C4479" w:rsidRPr="0021036F" w:rsidRDefault="000C4479" w:rsidP="000836DB">
            <w:pPr>
              <w:jc w:val="both"/>
              <w:rPr>
                <w:rFonts w:ascii="Times New Roman" w:eastAsia="Calibri" w:hAnsi="Times New Roman" w:cs="Times New Roman"/>
                <w:sz w:val="20"/>
                <w:szCs w:val="20"/>
                <w:lang w:val="en-GB"/>
              </w:rPr>
            </w:pPr>
          </w:p>
        </w:tc>
        <w:tc>
          <w:tcPr>
            <w:tcW w:w="10773" w:type="dxa"/>
            <w:gridSpan w:val="5"/>
          </w:tcPr>
          <w:p w:rsidR="000C4479" w:rsidRPr="0021036F" w:rsidRDefault="000C4479" w:rsidP="000836DB">
            <w:pPr>
              <w:jc w:val="both"/>
              <w:rPr>
                <w:rFonts w:ascii="Times New Roman" w:eastAsia="Calibri" w:hAnsi="Times New Roman" w:cs="Times New Roman"/>
                <w:sz w:val="20"/>
                <w:szCs w:val="20"/>
                <w:lang w:val="en-GB"/>
              </w:rPr>
            </w:pPr>
          </w:p>
        </w:tc>
      </w:tr>
      <w:tr w:rsidR="0031258E" w:rsidRPr="00176BFD" w:rsidTr="000836DB">
        <w:trPr>
          <w:trHeight w:val="465"/>
          <w:jc w:val="right"/>
        </w:trPr>
        <w:tc>
          <w:tcPr>
            <w:tcW w:w="1980" w:type="dxa"/>
            <w:gridSpan w:val="2"/>
            <w:vMerge/>
          </w:tcPr>
          <w:p w:rsidR="0031258E" w:rsidRPr="00176BFD" w:rsidRDefault="0031258E" w:rsidP="000836DB">
            <w:pPr>
              <w:spacing w:line="276" w:lineRule="auto"/>
              <w:ind w:right="-99"/>
              <w:jc w:val="both"/>
              <w:rPr>
                <w:rFonts w:ascii="Times New Roman" w:eastAsia="Calibri" w:hAnsi="Times New Roman" w:cs="Times New Roman"/>
                <w:lang w:val="en-GB"/>
              </w:rPr>
            </w:pPr>
          </w:p>
        </w:tc>
        <w:tc>
          <w:tcPr>
            <w:tcW w:w="1559" w:type="dxa"/>
          </w:tcPr>
          <w:p w:rsidR="0031258E" w:rsidRPr="0021036F" w:rsidRDefault="005906A0" w:rsidP="000836DB">
            <w:pPr>
              <w:jc w:val="both"/>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CPL 3</w:t>
            </w:r>
          </w:p>
        </w:tc>
        <w:tc>
          <w:tcPr>
            <w:tcW w:w="10773" w:type="dxa"/>
            <w:gridSpan w:val="5"/>
          </w:tcPr>
          <w:p w:rsidR="005906A0" w:rsidRPr="00584992" w:rsidRDefault="005906A0" w:rsidP="005906A0">
            <w:pPr>
              <w:spacing w:before="37" w:line="252" w:lineRule="auto"/>
              <w:ind w:right="513"/>
              <w:rPr>
                <w:rFonts w:asciiTheme="majorBidi" w:hAnsiTheme="majorBidi" w:cstheme="majorBidi"/>
                <w:bCs/>
                <w:color w:val="000000"/>
                <w:sz w:val="22"/>
                <w:szCs w:val="22"/>
              </w:rPr>
            </w:pPr>
            <w:r w:rsidRPr="00584992">
              <w:rPr>
                <w:rFonts w:asciiTheme="majorBidi" w:hAnsiTheme="majorBidi" w:cstheme="majorBidi"/>
                <w:bCs/>
                <w:color w:val="000000"/>
                <w:w w:val="102"/>
                <w:sz w:val="22"/>
                <w:szCs w:val="22"/>
              </w:rPr>
              <w:t>Mampu</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berkolaborasi</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dalam</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team,</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menunjukkan</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kemampuan</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kreatif</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(creativity</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mengembangkan media dan sumber belajar),</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inovatif</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(innovation</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mengembangkan media dan sumber belajar )berpikir</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kritis</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(critical</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thinking)</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dan</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pemecahan</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masalah</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(problem</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solving</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mengembangkan media dan sumber belajar)</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dalam</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pengembangan</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keilmuan dan</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pelaksanaan</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tugas</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di</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dunia</w:t>
            </w:r>
            <w:r w:rsidRPr="00584992">
              <w:rPr>
                <w:rFonts w:asciiTheme="majorBidi" w:hAnsiTheme="majorBidi" w:cstheme="majorBidi"/>
                <w:bCs/>
                <w:color w:val="000000"/>
                <w:sz w:val="22"/>
                <w:szCs w:val="22"/>
              </w:rPr>
              <w:t xml:space="preserve"> </w:t>
            </w:r>
            <w:r w:rsidRPr="00584992">
              <w:rPr>
                <w:rFonts w:asciiTheme="majorBidi" w:hAnsiTheme="majorBidi" w:cstheme="majorBidi"/>
                <w:bCs/>
                <w:color w:val="000000"/>
                <w:w w:val="102"/>
                <w:sz w:val="22"/>
                <w:szCs w:val="22"/>
              </w:rPr>
              <w:t>kerja: KU 12</w:t>
            </w:r>
          </w:p>
          <w:p w:rsidR="0031258E" w:rsidRPr="0021036F" w:rsidRDefault="0031258E" w:rsidP="000836DB">
            <w:pPr>
              <w:jc w:val="both"/>
              <w:rPr>
                <w:rFonts w:ascii="Times New Roman" w:eastAsia="Calibri" w:hAnsi="Times New Roman" w:cs="Times New Roman"/>
                <w:sz w:val="20"/>
                <w:szCs w:val="20"/>
                <w:lang w:val="en-GB"/>
              </w:rPr>
            </w:pPr>
          </w:p>
        </w:tc>
      </w:tr>
      <w:tr w:rsidR="0031258E" w:rsidRPr="00176BFD" w:rsidTr="000836DB">
        <w:trPr>
          <w:trHeight w:val="311"/>
          <w:jc w:val="right"/>
        </w:trPr>
        <w:tc>
          <w:tcPr>
            <w:tcW w:w="1980" w:type="dxa"/>
            <w:gridSpan w:val="2"/>
            <w:vMerge/>
          </w:tcPr>
          <w:p w:rsidR="0031258E" w:rsidRPr="00176BFD" w:rsidRDefault="0031258E" w:rsidP="000836DB">
            <w:pPr>
              <w:spacing w:line="276" w:lineRule="auto"/>
              <w:ind w:right="-99"/>
              <w:jc w:val="both"/>
              <w:rPr>
                <w:rFonts w:ascii="Times New Roman" w:eastAsia="Calibri" w:hAnsi="Times New Roman" w:cs="Times New Roman"/>
                <w:lang w:val="en-GB"/>
              </w:rPr>
            </w:pPr>
          </w:p>
        </w:tc>
        <w:tc>
          <w:tcPr>
            <w:tcW w:w="1559" w:type="dxa"/>
          </w:tcPr>
          <w:p w:rsidR="0031258E" w:rsidRPr="0021036F" w:rsidRDefault="005906A0" w:rsidP="000836DB">
            <w:pPr>
              <w:jc w:val="both"/>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CPL 4 (KK</w:t>
            </w:r>
            <w:r w:rsidR="0031258E" w:rsidRPr="0021036F">
              <w:rPr>
                <w:rFonts w:ascii="Times New Roman" w:eastAsia="Calibri" w:hAnsi="Times New Roman" w:cs="Times New Roman"/>
                <w:sz w:val="20"/>
                <w:szCs w:val="20"/>
                <w:lang w:val="en-GB"/>
              </w:rPr>
              <w:t>)</w:t>
            </w:r>
          </w:p>
        </w:tc>
        <w:tc>
          <w:tcPr>
            <w:tcW w:w="10773" w:type="dxa"/>
            <w:gridSpan w:val="5"/>
          </w:tcPr>
          <w:p w:rsidR="005906A0" w:rsidRPr="00584992" w:rsidRDefault="005906A0" w:rsidP="005906A0">
            <w:pPr>
              <w:widowControl w:val="0"/>
              <w:autoSpaceDE w:val="0"/>
              <w:autoSpaceDN w:val="0"/>
              <w:adjustRightInd w:val="0"/>
              <w:jc w:val="both"/>
              <w:rPr>
                <w:rFonts w:asciiTheme="majorBidi" w:hAnsiTheme="majorBidi" w:cstheme="majorBidi"/>
                <w:bCs/>
                <w:color w:val="000000"/>
                <w:sz w:val="20"/>
                <w:szCs w:val="20"/>
              </w:rPr>
            </w:pPr>
            <w:r w:rsidRPr="00584992">
              <w:rPr>
                <w:rFonts w:asciiTheme="majorBidi" w:hAnsiTheme="majorBidi" w:cstheme="majorBidi"/>
                <w:bCs/>
                <w:color w:val="000000"/>
                <w:sz w:val="22"/>
                <w:szCs w:val="22"/>
              </w:rPr>
              <w:t>Mampu mengembangkan media, alat dan bahan ajar pembelajaran Pendidikan Agama Islam; KK3</w:t>
            </w:r>
          </w:p>
          <w:p w:rsidR="005906A0" w:rsidRPr="00584992" w:rsidRDefault="005906A0" w:rsidP="005906A0">
            <w:pPr>
              <w:spacing w:before="37" w:line="252" w:lineRule="auto"/>
              <w:ind w:right="513"/>
              <w:rPr>
                <w:rFonts w:asciiTheme="majorBidi" w:hAnsiTheme="majorBidi" w:cstheme="majorBidi"/>
                <w:bCs/>
                <w:color w:val="000000"/>
                <w:sz w:val="22"/>
                <w:szCs w:val="22"/>
              </w:rPr>
            </w:pPr>
          </w:p>
          <w:p w:rsidR="0031258E" w:rsidRPr="0021036F" w:rsidRDefault="0031258E" w:rsidP="000836DB">
            <w:pPr>
              <w:jc w:val="both"/>
              <w:rPr>
                <w:rFonts w:ascii="Times New Roman" w:eastAsia="Calibri" w:hAnsi="Times New Roman" w:cs="Times New Roman"/>
                <w:sz w:val="20"/>
                <w:szCs w:val="20"/>
                <w:lang w:val="en-GB"/>
              </w:rPr>
            </w:pPr>
          </w:p>
        </w:tc>
      </w:tr>
      <w:tr w:rsidR="0031258E" w:rsidRPr="00176BFD" w:rsidTr="000836DB">
        <w:trPr>
          <w:trHeight w:val="311"/>
          <w:jc w:val="right"/>
        </w:trPr>
        <w:tc>
          <w:tcPr>
            <w:tcW w:w="1980" w:type="dxa"/>
            <w:gridSpan w:val="2"/>
            <w:vMerge/>
          </w:tcPr>
          <w:p w:rsidR="0031258E" w:rsidRPr="00176BFD" w:rsidRDefault="0031258E" w:rsidP="000836DB">
            <w:pPr>
              <w:spacing w:line="276" w:lineRule="auto"/>
              <w:ind w:right="-99"/>
              <w:jc w:val="both"/>
              <w:rPr>
                <w:rFonts w:ascii="Times New Roman" w:eastAsia="Calibri" w:hAnsi="Times New Roman" w:cs="Times New Roman"/>
                <w:lang w:val="en-GB"/>
              </w:rPr>
            </w:pPr>
          </w:p>
        </w:tc>
        <w:tc>
          <w:tcPr>
            <w:tcW w:w="12332" w:type="dxa"/>
            <w:gridSpan w:val="6"/>
            <w:shd w:val="clear" w:color="auto" w:fill="EDEDED"/>
          </w:tcPr>
          <w:p w:rsidR="0031258E" w:rsidRPr="0021036F" w:rsidRDefault="0031258E" w:rsidP="000836DB">
            <w:pPr>
              <w:spacing w:line="276" w:lineRule="auto"/>
              <w:jc w:val="both"/>
              <w:rPr>
                <w:rFonts w:ascii="Times New Roman" w:eastAsia="Calibri" w:hAnsi="Times New Roman" w:cs="Times New Roman"/>
                <w:b/>
                <w:bCs/>
                <w:sz w:val="20"/>
                <w:szCs w:val="20"/>
                <w:lang w:val="en-GB"/>
              </w:rPr>
            </w:pPr>
            <w:r w:rsidRPr="0021036F">
              <w:rPr>
                <w:rFonts w:ascii="Times New Roman" w:eastAsia="Calibri" w:hAnsi="Times New Roman" w:cs="Times New Roman"/>
                <w:b/>
                <w:bCs/>
                <w:sz w:val="20"/>
                <w:szCs w:val="20"/>
                <w:lang w:val="en-GB"/>
              </w:rPr>
              <w:t>Capaian Pembelajaran Mata Kuliah (CPMK)</w:t>
            </w:r>
          </w:p>
        </w:tc>
      </w:tr>
      <w:tr w:rsidR="0031258E" w:rsidRPr="00176BFD" w:rsidTr="000836DB">
        <w:trPr>
          <w:trHeight w:val="311"/>
          <w:jc w:val="right"/>
        </w:trPr>
        <w:tc>
          <w:tcPr>
            <w:tcW w:w="1980" w:type="dxa"/>
            <w:gridSpan w:val="2"/>
            <w:vMerge/>
          </w:tcPr>
          <w:p w:rsidR="0031258E" w:rsidRPr="00176BFD" w:rsidRDefault="0031258E" w:rsidP="000836DB">
            <w:pPr>
              <w:spacing w:line="276" w:lineRule="auto"/>
              <w:ind w:right="-99"/>
              <w:jc w:val="both"/>
              <w:rPr>
                <w:rFonts w:ascii="Times New Roman" w:eastAsia="Calibri" w:hAnsi="Times New Roman" w:cs="Times New Roman"/>
                <w:lang w:val="en-GB"/>
              </w:rPr>
            </w:pPr>
          </w:p>
        </w:tc>
        <w:tc>
          <w:tcPr>
            <w:tcW w:w="1559" w:type="dxa"/>
          </w:tcPr>
          <w:p w:rsidR="0031258E" w:rsidRPr="0021036F" w:rsidRDefault="0031258E" w:rsidP="000836DB">
            <w:pPr>
              <w:jc w:val="both"/>
              <w:rPr>
                <w:rFonts w:ascii="Times New Roman" w:eastAsia="Calibri" w:hAnsi="Times New Roman" w:cs="Times New Roman"/>
                <w:sz w:val="20"/>
                <w:szCs w:val="20"/>
                <w:lang w:val="en-GB"/>
              </w:rPr>
            </w:pPr>
            <w:r w:rsidRPr="0021036F">
              <w:rPr>
                <w:rFonts w:ascii="Times New Roman" w:eastAsia="Calibri" w:hAnsi="Times New Roman" w:cs="Times New Roman"/>
                <w:sz w:val="20"/>
                <w:szCs w:val="20"/>
                <w:lang w:val="en-GB"/>
              </w:rPr>
              <w:t>CPMK1</w:t>
            </w:r>
          </w:p>
        </w:tc>
        <w:tc>
          <w:tcPr>
            <w:tcW w:w="10773" w:type="dxa"/>
            <w:gridSpan w:val="5"/>
          </w:tcPr>
          <w:p w:rsidR="0031258E" w:rsidRPr="0021036F" w:rsidRDefault="0031258E" w:rsidP="000836DB">
            <w:pPr>
              <w:jc w:val="both"/>
              <w:rPr>
                <w:rFonts w:ascii="Times New Roman" w:eastAsia="Calibri" w:hAnsi="Times New Roman" w:cs="Times New Roman"/>
                <w:sz w:val="20"/>
                <w:szCs w:val="20"/>
              </w:rPr>
            </w:pPr>
            <w:r w:rsidRPr="0021036F">
              <w:rPr>
                <w:rFonts w:ascii="Times New Roman" w:eastAsia="Calibri" w:hAnsi="Times New Roman" w:cs="Times New Roman"/>
                <w:color w:val="000000"/>
                <w:sz w:val="20"/>
                <w:szCs w:val="20"/>
              </w:rPr>
              <w:t>Menginternalisasi nilai, norma, dan etika akademik (CPL 1</w:t>
            </w:r>
            <w:r w:rsidR="001D4C79">
              <w:rPr>
                <w:rFonts w:ascii="Times New Roman" w:eastAsia="Calibri" w:hAnsi="Times New Roman" w:cs="Times New Roman"/>
                <w:color w:val="000000"/>
                <w:sz w:val="20"/>
                <w:szCs w:val="20"/>
              </w:rPr>
              <w:t>)</w:t>
            </w:r>
          </w:p>
        </w:tc>
      </w:tr>
      <w:tr w:rsidR="0031258E" w:rsidRPr="00176BFD" w:rsidTr="000836DB">
        <w:trPr>
          <w:trHeight w:val="311"/>
          <w:jc w:val="right"/>
        </w:trPr>
        <w:tc>
          <w:tcPr>
            <w:tcW w:w="1980" w:type="dxa"/>
            <w:gridSpan w:val="2"/>
            <w:vMerge/>
          </w:tcPr>
          <w:p w:rsidR="0031258E" w:rsidRPr="00176BFD" w:rsidRDefault="0031258E" w:rsidP="000836DB">
            <w:pPr>
              <w:spacing w:line="276" w:lineRule="auto"/>
              <w:ind w:right="-99"/>
              <w:jc w:val="both"/>
              <w:rPr>
                <w:rFonts w:ascii="Times New Roman" w:eastAsia="Calibri" w:hAnsi="Times New Roman" w:cs="Times New Roman"/>
                <w:lang w:val="en-GB"/>
              </w:rPr>
            </w:pPr>
          </w:p>
        </w:tc>
        <w:tc>
          <w:tcPr>
            <w:tcW w:w="1559" w:type="dxa"/>
          </w:tcPr>
          <w:p w:rsidR="0031258E" w:rsidRPr="0021036F" w:rsidRDefault="0031258E" w:rsidP="000836DB">
            <w:pPr>
              <w:jc w:val="both"/>
              <w:rPr>
                <w:rFonts w:ascii="Times New Roman" w:eastAsia="Calibri" w:hAnsi="Times New Roman" w:cs="Times New Roman"/>
                <w:sz w:val="20"/>
                <w:szCs w:val="20"/>
                <w:lang w:val="en-GB"/>
              </w:rPr>
            </w:pPr>
            <w:r w:rsidRPr="0021036F">
              <w:rPr>
                <w:rFonts w:ascii="Times New Roman" w:eastAsia="Calibri" w:hAnsi="Times New Roman" w:cs="Times New Roman"/>
                <w:sz w:val="20"/>
                <w:szCs w:val="20"/>
                <w:lang w:val="en-GB"/>
              </w:rPr>
              <w:t>CPMK2</w:t>
            </w:r>
          </w:p>
        </w:tc>
        <w:tc>
          <w:tcPr>
            <w:tcW w:w="10773" w:type="dxa"/>
            <w:gridSpan w:val="5"/>
          </w:tcPr>
          <w:p w:rsidR="00DD128E" w:rsidRPr="00584992" w:rsidRDefault="00DD128E" w:rsidP="00DD128E">
            <w:pPr>
              <w:spacing w:before="13"/>
              <w:rPr>
                <w:rFonts w:asciiTheme="majorBidi" w:hAnsiTheme="majorBidi" w:cstheme="majorBidi"/>
                <w:bCs/>
                <w:color w:val="000000"/>
                <w:sz w:val="22"/>
                <w:szCs w:val="22"/>
              </w:rPr>
            </w:pPr>
            <w:r w:rsidRPr="00584992">
              <w:rPr>
                <w:rFonts w:asciiTheme="majorBidi" w:hAnsiTheme="majorBidi" w:cstheme="majorBidi"/>
                <w:bCs/>
                <w:color w:val="000000"/>
                <w:sz w:val="22"/>
                <w:szCs w:val="22"/>
              </w:rPr>
              <w:t xml:space="preserve">Memilih secara adekuat pendekatan dan model pembelajaran, bahan ajar dan penilaian untuk kepentingan pembelajaran PAI; </w:t>
            </w:r>
            <w:r>
              <w:rPr>
                <w:rFonts w:asciiTheme="majorBidi" w:hAnsiTheme="majorBidi" w:cstheme="majorBidi"/>
                <w:bCs/>
                <w:color w:val="000000"/>
                <w:sz w:val="22"/>
                <w:szCs w:val="22"/>
              </w:rPr>
              <w:t xml:space="preserve">(CPL </w:t>
            </w:r>
            <w:r w:rsidR="001D4C79">
              <w:rPr>
                <w:rFonts w:asciiTheme="majorBidi" w:hAnsiTheme="majorBidi" w:cstheme="majorBidi"/>
                <w:bCs/>
                <w:color w:val="000000"/>
                <w:sz w:val="22"/>
                <w:szCs w:val="22"/>
              </w:rPr>
              <w:t>2</w:t>
            </w:r>
            <w:r w:rsidR="00250615">
              <w:rPr>
                <w:rFonts w:asciiTheme="majorBidi" w:hAnsiTheme="majorBidi" w:cstheme="majorBidi"/>
                <w:bCs/>
                <w:color w:val="000000"/>
                <w:sz w:val="22"/>
                <w:szCs w:val="22"/>
              </w:rPr>
              <w:t>, CPL 3, CPL 4</w:t>
            </w:r>
            <w:r w:rsidR="001D4C79">
              <w:rPr>
                <w:rFonts w:asciiTheme="majorBidi" w:hAnsiTheme="majorBidi" w:cstheme="majorBidi"/>
                <w:bCs/>
                <w:color w:val="000000"/>
                <w:sz w:val="22"/>
                <w:szCs w:val="22"/>
              </w:rPr>
              <w:t>)</w:t>
            </w:r>
          </w:p>
          <w:p w:rsidR="0031258E" w:rsidRPr="0021036F" w:rsidRDefault="0031258E" w:rsidP="000836DB">
            <w:pPr>
              <w:jc w:val="both"/>
              <w:rPr>
                <w:rFonts w:ascii="Times New Roman" w:eastAsia="Calibri" w:hAnsi="Times New Roman" w:cs="Times New Roman"/>
                <w:sz w:val="20"/>
                <w:szCs w:val="20"/>
                <w:lang w:val="id-ID"/>
              </w:rPr>
            </w:pPr>
          </w:p>
        </w:tc>
      </w:tr>
      <w:tr w:rsidR="00292E06" w:rsidRPr="00176BFD" w:rsidTr="000836DB">
        <w:trPr>
          <w:trHeight w:val="311"/>
          <w:jc w:val="right"/>
        </w:trPr>
        <w:tc>
          <w:tcPr>
            <w:tcW w:w="1980" w:type="dxa"/>
            <w:gridSpan w:val="2"/>
            <w:vMerge/>
          </w:tcPr>
          <w:p w:rsidR="00292E06" w:rsidRPr="00176BFD" w:rsidRDefault="00292E06" w:rsidP="00292E06">
            <w:pPr>
              <w:spacing w:line="276" w:lineRule="auto"/>
              <w:ind w:right="-99"/>
              <w:jc w:val="both"/>
              <w:rPr>
                <w:rFonts w:ascii="Times New Roman" w:eastAsia="Calibri" w:hAnsi="Times New Roman" w:cs="Times New Roman"/>
                <w:lang w:val="en-GB"/>
              </w:rPr>
            </w:pPr>
          </w:p>
        </w:tc>
        <w:tc>
          <w:tcPr>
            <w:tcW w:w="1559" w:type="dxa"/>
          </w:tcPr>
          <w:p w:rsidR="00292E06" w:rsidRPr="0021036F" w:rsidRDefault="00292E06" w:rsidP="00292E06">
            <w:pPr>
              <w:jc w:val="both"/>
              <w:rPr>
                <w:rFonts w:ascii="Times New Roman" w:eastAsia="Calibri" w:hAnsi="Times New Roman" w:cs="Times New Roman"/>
                <w:sz w:val="20"/>
                <w:szCs w:val="20"/>
                <w:lang w:val="en-GB"/>
              </w:rPr>
            </w:pPr>
            <w:r w:rsidRPr="0021036F">
              <w:rPr>
                <w:rFonts w:ascii="Times New Roman" w:eastAsia="Calibri" w:hAnsi="Times New Roman" w:cs="Times New Roman"/>
                <w:sz w:val="20"/>
                <w:szCs w:val="20"/>
                <w:lang w:val="en-GB"/>
              </w:rPr>
              <w:t>CPMK3</w:t>
            </w:r>
          </w:p>
        </w:tc>
        <w:tc>
          <w:tcPr>
            <w:tcW w:w="10773" w:type="dxa"/>
            <w:gridSpan w:val="5"/>
          </w:tcPr>
          <w:p w:rsidR="00292E06" w:rsidRPr="00E65B35" w:rsidRDefault="00292E06" w:rsidP="00292E06">
            <w:pPr>
              <w:widowControl w:val="0"/>
              <w:autoSpaceDE w:val="0"/>
              <w:autoSpaceDN w:val="0"/>
              <w:adjustRightInd w:val="0"/>
              <w:jc w:val="both"/>
              <w:rPr>
                <w:rFonts w:asciiTheme="majorBidi" w:hAnsiTheme="majorBidi" w:cstheme="majorBidi"/>
                <w:bCs/>
                <w:color w:val="000000"/>
                <w:sz w:val="20"/>
                <w:szCs w:val="20"/>
              </w:rPr>
            </w:pPr>
            <w:r w:rsidRPr="00E65B35">
              <w:rPr>
                <w:rFonts w:asciiTheme="majorBidi" w:hAnsiTheme="majorBidi" w:cstheme="majorBidi"/>
                <w:bCs/>
                <w:color w:val="000000"/>
                <w:sz w:val="22"/>
                <w:szCs w:val="22"/>
              </w:rPr>
              <w:t xml:space="preserve">Mampu mengembangkan media, alat dan bahan ajar pembelajaran Pendidikan Agama Islam; </w:t>
            </w:r>
            <w:r w:rsidR="001D4C79">
              <w:rPr>
                <w:rFonts w:asciiTheme="majorBidi" w:hAnsiTheme="majorBidi" w:cstheme="majorBidi"/>
                <w:bCs/>
                <w:color w:val="000000"/>
                <w:sz w:val="22"/>
                <w:szCs w:val="22"/>
              </w:rPr>
              <w:t>(CPL 3</w:t>
            </w:r>
            <w:r w:rsidR="00937829">
              <w:rPr>
                <w:rFonts w:asciiTheme="majorBidi" w:hAnsiTheme="majorBidi" w:cstheme="majorBidi"/>
                <w:bCs/>
                <w:color w:val="000000"/>
                <w:sz w:val="22"/>
                <w:szCs w:val="22"/>
              </w:rPr>
              <w:t>,</w:t>
            </w:r>
            <w:r w:rsidR="00717F3F">
              <w:rPr>
                <w:rFonts w:asciiTheme="majorBidi" w:hAnsiTheme="majorBidi" w:cstheme="majorBidi"/>
                <w:bCs/>
                <w:color w:val="000000"/>
                <w:sz w:val="22"/>
                <w:szCs w:val="22"/>
              </w:rPr>
              <w:t xml:space="preserve"> CPL</w:t>
            </w:r>
            <w:r w:rsidR="00937829">
              <w:rPr>
                <w:rFonts w:asciiTheme="majorBidi" w:hAnsiTheme="majorBidi" w:cstheme="majorBidi"/>
                <w:bCs/>
                <w:color w:val="000000"/>
                <w:sz w:val="22"/>
                <w:szCs w:val="22"/>
              </w:rPr>
              <w:t xml:space="preserve"> 4</w:t>
            </w:r>
            <w:r w:rsidR="001D4C79">
              <w:rPr>
                <w:rFonts w:asciiTheme="majorBidi" w:hAnsiTheme="majorBidi" w:cstheme="majorBidi"/>
                <w:bCs/>
                <w:color w:val="000000"/>
                <w:sz w:val="22"/>
                <w:szCs w:val="22"/>
              </w:rPr>
              <w:t>)</w:t>
            </w:r>
          </w:p>
        </w:tc>
      </w:tr>
      <w:tr w:rsidR="00292E06" w:rsidRPr="00176BFD" w:rsidTr="000836DB">
        <w:trPr>
          <w:trHeight w:val="311"/>
          <w:jc w:val="right"/>
        </w:trPr>
        <w:tc>
          <w:tcPr>
            <w:tcW w:w="1980" w:type="dxa"/>
            <w:gridSpan w:val="2"/>
            <w:vMerge/>
          </w:tcPr>
          <w:p w:rsidR="00292E06" w:rsidRPr="00176BFD" w:rsidRDefault="00292E06" w:rsidP="00292E06">
            <w:pPr>
              <w:spacing w:line="276" w:lineRule="auto"/>
              <w:ind w:right="-99"/>
              <w:jc w:val="both"/>
              <w:rPr>
                <w:rFonts w:ascii="Times New Roman" w:eastAsia="Calibri" w:hAnsi="Times New Roman" w:cs="Times New Roman"/>
                <w:lang w:val="en-GB"/>
              </w:rPr>
            </w:pPr>
          </w:p>
        </w:tc>
        <w:tc>
          <w:tcPr>
            <w:tcW w:w="1559" w:type="dxa"/>
          </w:tcPr>
          <w:p w:rsidR="00292E06" w:rsidRPr="0021036F" w:rsidRDefault="00292E06" w:rsidP="00292E06">
            <w:pPr>
              <w:jc w:val="both"/>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CPMK4</w:t>
            </w:r>
          </w:p>
        </w:tc>
        <w:tc>
          <w:tcPr>
            <w:tcW w:w="10773" w:type="dxa"/>
            <w:gridSpan w:val="5"/>
          </w:tcPr>
          <w:p w:rsidR="00292E06" w:rsidRPr="00E65B35" w:rsidRDefault="00292E06" w:rsidP="00292E06">
            <w:pPr>
              <w:widowControl w:val="0"/>
              <w:autoSpaceDE w:val="0"/>
              <w:autoSpaceDN w:val="0"/>
              <w:adjustRightInd w:val="0"/>
              <w:jc w:val="both"/>
              <w:rPr>
                <w:rFonts w:asciiTheme="majorBidi" w:hAnsiTheme="majorBidi" w:cstheme="majorBidi"/>
                <w:bCs/>
                <w:color w:val="000000"/>
                <w:sz w:val="20"/>
                <w:szCs w:val="20"/>
              </w:rPr>
            </w:pPr>
            <w:r w:rsidRPr="00E65B35">
              <w:rPr>
                <w:rFonts w:asciiTheme="majorBidi" w:hAnsiTheme="majorBidi" w:cstheme="majorBidi"/>
                <w:bCs/>
                <w:color w:val="000000"/>
                <w:sz w:val="22"/>
                <w:szCs w:val="22"/>
              </w:rPr>
              <w:t>Mampu melaksanakan pembelajaran yang mendidik, kreatif dan inovatif pada Pendidikan Agama Islam di sekolah/madrasah;</w:t>
            </w:r>
            <w:r w:rsidR="001D4C79">
              <w:rPr>
                <w:rFonts w:asciiTheme="majorBidi" w:hAnsiTheme="majorBidi" w:cstheme="majorBidi"/>
                <w:bCs/>
                <w:color w:val="000000"/>
                <w:sz w:val="22"/>
                <w:szCs w:val="22"/>
              </w:rPr>
              <w:t xml:space="preserve"> (CPL</w:t>
            </w:r>
            <w:r w:rsidR="00937829">
              <w:rPr>
                <w:rFonts w:asciiTheme="majorBidi" w:hAnsiTheme="majorBidi" w:cstheme="majorBidi"/>
                <w:bCs/>
                <w:color w:val="000000"/>
                <w:sz w:val="22"/>
                <w:szCs w:val="22"/>
              </w:rPr>
              <w:t xml:space="preserve"> 2, CPL 3, CPL</w:t>
            </w:r>
            <w:r w:rsidR="001D4C79">
              <w:rPr>
                <w:rFonts w:asciiTheme="majorBidi" w:hAnsiTheme="majorBidi" w:cstheme="majorBidi"/>
                <w:bCs/>
                <w:color w:val="000000"/>
                <w:sz w:val="22"/>
                <w:szCs w:val="22"/>
              </w:rPr>
              <w:t xml:space="preserve"> 4)</w:t>
            </w:r>
          </w:p>
        </w:tc>
      </w:tr>
      <w:tr w:rsidR="0031258E" w:rsidRPr="00176BFD" w:rsidTr="000836DB">
        <w:trPr>
          <w:trHeight w:val="695"/>
          <w:jc w:val="right"/>
        </w:trPr>
        <w:tc>
          <w:tcPr>
            <w:tcW w:w="1980" w:type="dxa"/>
            <w:gridSpan w:val="2"/>
            <w:vMerge/>
          </w:tcPr>
          <w:p w:rsidR="0031258E" w:rsidRPr="00176BFD" w:rsidRDefault="0031258E" w:rsidP="000836DB">
            <w:pPr>
              <w:spacing w:line="276" w:lineRule="auto"/>
              <w:ind w:right="-99"/>
              <w:jc w:val="both"/>
              <w:rPr>
                <w:rFonts w:ascii="Times New Roman" w:eastAsia="Calibri" w:hAnsi="Times New Roman" w:cs="Times New Roman"/>
                <w:lang w:val="en-GB"/>
              </w:rPr>
            </w:pPr>
          </w:p>
        </w:tc>
        <w:tc>
          <w:tcPr>
            <w:tcW w:w="1559" w:type="dxa"/>
          </w:tcPr>
          <w:p w:rsidR="0031258E" w:rsidRPr="0021036F" w:rsidRDefault="00292E06" w:rsidP="000836DB">
            <w:pPr>
              <w:jc w:val="both"/>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CPMK5</w:t>
            </w:r>
          </w:p>
        </w:tc>
        <w:tc>
          <w:tcPr>
            <w:tcW w:w="10773" w:type="dxa"/>
            <w:gridSpan w:val="5"/>
          </w:tcPr>
          <w:p w:rsidR="0031258E" w:rsidRPr="0021036F" w:rsidRDefault="0031258E" w:rsidP="000836DB">
            <w:pPr>
              <w:jc w:val="both"/>
              <w:rPr>
                <w:rFonts w:ascii="Times New Roman" w:eastAsia="Calibri" w:hAnsi="Times New Roman" w:cs="Times New Roman"/>
                <w:sz w:val="20"/>
                <w:szCs w:val="20"/>
                <w:lang w:val="id-ID"/>
              </w:rPr>
            </w:pPr>
            <w:r w:rsidRPr="0021036F">
              <w:rPr>
                <w:rFonts w:ascii="Times New Roman" w:eastAsia="Calibri" w:hAnsi="Times New Roman" w:cs="Times New Roman"/>
                <w:sz w:val="20"/>
                <w:szCs w:val="20"/>
                <w:lang w:val="en-GB"/>
              </w:rPr>
              <w:t>Menerapkan pemikiran logis, kritis, sistematis, dan inovatif dalam konteks pengembangan atau implementasi ilmu pengetahuan dan/atau teknologi se</w:t>
            </w:r>
            <w:r w:rsidR="001D4C79">
              <w:rPr>
                <w:rFonts w:ascii="Times New Roman" w:eastAsia="Calibri" w:hAnsi="Times New Roman" w:cs="Times New Roman"/>
                <w:sz w:val="20"/>
                <w:szCs w:val="20"/>
                <w:lang w:val="en-GB"/>
              </w:rPr>
              <w:t xml:space="preserve">suai dengan bidang </w:t>
            </w:r>
            <w:proofErr w:type="gramStart"/>
            <w:r w:rsidR="001D4C79">
              <w:rPr>
                <w:rFonts w:ascii="Times New Roman" w:eastAsia="Calibri" w:hAnsi="Times New Roman" w:cs="Times New Roman"/>
                <w:sz w:val="20"/>
                <w:szCs w:val="20"/>
                <w:lang w:val="en-GB"/>
              </w:rPr>
              <w:t xml:space="preserve">keahliannya </w:t>
            </w:r>
            <w:r w:rsidRPr="0021036F">
              <w:rPr>
                <w:rFonts w:ascii="Times New Roman" w:eastAsia="Calibri" w:hAnsi="Times New Roman" w:cs="Times New Roman"/>
                <w:sz w:val="20"/>
                <w:szCs w:val="20"/>
                <w:lang w:val="en-GB"/>
              </w:rPr>
              <w:t xml:space="preserve"> </w:t>
            </w:r>
            <w:r w:rsidR="001D4C79">
              <w:rPr>
                <w:rFonts w:ascii="Times New Roman" w:eastAsia="Calibri" w:hAnsi="Times New Roman" w:cs="Times New Roman"/>
                <w:sz w:val="20"/>
                <w:szCs w:val="20"/>
                <w:lang w:val="en-GB"/>
              </w:rPr>
              <w:t>(</w:t>
            </w:r>
            <w:proofErr w:type="gramEnd"/>
            <w:r w:rsidRPr="0021036F">
              <w:rPr>
                <w:rFonts w:ascii="Times New Roman" w:eastAsia="Calibri" w:hAnsi="Times New Roman" w:cs="Times New Roman"/>
                <w:sz w:val="20"/>
                <w:szCs w:val="20"/>
                <w:lang w:val="en-GB"/>
              </w:rPr>
              <w:t>CPL</w:t>
            </w:r>
            <w:r w:rsidR="00250615">
              <w:rPr>
                <w:rFonts w:ascii="Times New Roman" w:eastAsia="Calibri" w:hAnsi="Times New Roman" w:cs="Times New Roman"/>
                <w:sz w:val="20"/>
                <w:szCs w:val="20"/>
                <w:lang w:val="en-GB"/>
              </w:rPr>
              <w:t xml:space="preserve"> 2, CPL 3, CPL 4</w:t>
            </w:r>
            <w:r w:rsidRPr="0021036F">
              <w:rPr>
                <w:rFonts w:ascii="Times New Roman" w:eastAsia="Calibri" w:hAnsi="Times New Roman" w:cs="Times New Roman"/>
                <w:sz w:val="20"/>
                <w:szCs w:val="20"/>
                <w:lang w:val="en-GB"/>
              </w:rPr>
              <w:t>).</w:t>
            </w:r>
          </w:p>
        </w:tc>
      </w:tr>
      <w:tr w:rsidR="0031258E" w:rsidRPr="00176BFD" w:rsidTr="000836DB">
        <w:trPr>
          <w:trHeight w:val="311"/>
          <w:jc w:val="right"/>
        </w:trPr>
        <w:tc>
          <w:tcPr>
            <w:tcW w:w="14312" w:type="dxa"/>
            <w:gridSpan w:val="8"/>
          </w:tcPr>
          <w:p w:rsidR="0031258E" w:rsidRPr="00176BFD" w:rsidRDefault="0031258E" w:rsidP="000836DB">
            <w:pPr>
              <w:spacing w:line="276" w:lineRule="auto"/>
              <w:jc w:val="both"/>
              <w:rPr>
                <w:rFonts w:ascii="Times New Roman" w:eastAsia="Calibri" w:hAnsi="Times New Roman" w:cs="Times New Roman"/>
                <w:b/>
                <w:bCs/>
                <w:lang w:val="en-GB"/>
              </w:rPr>
            </w:pPr>
            <w:r w:rsidRPr="00176BFD">
              <w:rPr>
                <w:rFonts w:ascii="Times New Roman" w:eastAsia="Calibri" w:hAnsi="Times New Roman" w:cs="Times New Roman"/>
                <w:b/>
                <w:bCs/>
                <w:lang w:val="en-GB"/>
              </w:rPr>
              <w:t>Kemampuan Akhir Tiap Tahapan Belajar (Sub-CPMK)</w:t>
            </w:r>
          </w:p>
        </w:tc>
      </w:tr>
      <w:tr w:rsidR="00292E06" w:rsidRPr="00176BFD" w:rsidTr="000836DB">
        <w:trPr>
          <w:trHeight w:val="311"/>
          <w:jc w:val="right"/>
        </w:trPr>
        <w:tc>
          <w:tcPr>
            <w:tcW w:w="1817" w:type="dxa"/>
          </w:tcPr>
          <w:p w:rsidR="00292E06" w:rsidRPr="0021036F" w:rsidRDefault="00292E06" w:rsidP="00292E06">
            <w:pPr>
              <w:jc w:val="both"/>
              <w:rPr>
                <w:rFonts w:ascii="Times New Roman" w:eastAsia="Calibri" w:hAnsi="Times New Roman" w:cs="Times New Roman"/>
                <w:sz w:val="20"/>
                <w:szCs w:val="20"/>
                <w:lang w:val="en-GB"/>
              </w:rPr>
            </w:pPr>
            <w:r w:rsidRPr="0021036F">
              <w:rPr>
                <w:rFonts w:ascii="Times New Roman" w:eastAsia="Calibri" w:hAnsi="Times New Roman" w:cs="Times New Roman"/>
                <w:sz w:val="20"/>
                <w:szCs w:val="20"/>
                <w:lang w:val="en-GB"/>
              </w:rPr>
              <w:t>Sub-CPMK 1</w:t>
            </w:r>
          </w:p>
        </w:tc>
        <w:tc>
          <w:tcPr>
            <w:tcW w:w="12495" w:type="dxa"/>
            <w:gridSpan w:val="7"/>
          </w:tcPr>
          <w:p w:rsidR="00292E06" w:rsidRPr="00584992" w:rsidRDefault="001D4C79" w:rsidP="00292E06">
            <w:pPr>
              <w:numPr>
                <w:ilvl w:val="0"/>
                <w:numId w:val="35"/>
              </w:numPr>
              <w:shd w:val="clear" w:color="auto" w:fill="FFFFFF"/>
              <w:spacing w:line="300" w:lineRule="atLeast"/>
              <w:ind w:left="360"/>
              <w:jc w:val="both"/>
              <w:rPr>
                <w:rFonts w:asciiTheme="majorBidi" w:hAnsiTheme="majorBidi" w:cstheme="majorBidi"/>
                <w:bCs/>
                <w:color w:val="000000"/>
              </w:rPr>
            </w:pPr>
            <w:r>
              <w:rPr>
                <w:rFonts w:asciiTheme="majorBidi" w:hAnsiTheme="majorBidi" w:cstheme="majorBidi"/>
                <w:bCs/>
                <w:color w:val="000000"/>
              </w:rPr>
              <w:t>Mahasiswa mampu menganalisis</w:t>
            </w:r>
            <w:r w:rsidR="00292E06" w:rsidRPr="00584992">
              <w:rPr>
                <w:rFonts w:asciiTheme="majorBidi" w:hAnsiTheme="majorBidi" w:cstheme="majorBidi"/>
                <w:bCs/>
                <w:color w:val="000000"/>
              </w:rPr>
              <w:t xml:space="preserve"> konsep dasar  dan kedudukan media pembelajaran dan sumber belajar PAI</w:t>
            </w:r>
            <w:r w:rsidR="00250615">
              <w:rPr>
                <w:rFonts w:asciiTheme="majorBidi" w:hAnsiTheme="majorBidi" w:cstheme="majorBidi"/>
                <w:bCs/>
                <w:color w:val="000000"/>
              </w:rPr>
              <w:t xml:space="preserve"> </w:t>
            </w:r>
            <w:r w:rsidR="006464D0">
              <w:t>[</w:t>
            </w:r>
            <w:r w:rsidR="006464D0">
              <w:rPr>
                <w:rFonts w:asciiTheme="majorBidi" w:hAnsiTheme="majorBidi" w:cstheme="majorBidi"/>
                <w:bCs/>
                <w:color w:val="000000"/>
              </w:rPr>
              <w:t>C3, A2</w:t>
            </w:r>
            <w:r w:rsidR="007B3D93">
              <w:rPr>
                <w:rFonts w:asciiTheme="majorBidi" w:hAnsiTheme="majorBidi" w:cstheme="majorBidi"/>
                <w:bCs/>
                <w:color w:val="000000"/>
              </w:rPr>
              <w:t xml:space="preserve">) </w:t>
            </w:r>
          </w:p>
        </w:tc>
      </w:tr>
      <w:tr w:rsidR="00292E06" w:rsidRPr="00176BFD" w:rsidTr="000836DB">
        <w:trPr>
          <w:trHeight w:val="311"/>
          <w:jc w:val="right"/>
        </w:trPr>
        <w:tc>
          <w:tcPr>
            <w:tcW w:w="1817" w:type="dxa"/>
          </w:tcPr>
          <w:p w:rsidR="00292E06" w:rsidRPr="0021036F" w:rsidRDefault="00292E06" w:rsidP="00292E06">
            <w:pPr>
              <w:jc w:val="both"/>
              <w:rPr>
                <w:rFonts w:ascii="Times New Roman" w:eastAsia="Calibri" w:hAnsi="Times New Roman" w:cs="Times New Roman"/>
                <w:sz w:val="20"/>
                <w:szCs w:val="20"/>
                <w:lang w:val="en-GB"/>
              </w:rPr>
            </w:pPr>
            <w:r w:rsidRPr="0021036F">
              <w:rPr>
                <w:rFonts w:ascii="Times New Roman" w:eastAsia="Calibri" w:hAnsi="Times New Roman" w:cs="Times New Roman"/>
                <w:sz w:val="20"/>
                <w:szCs w:val="20"/>
                <w:lang w:val="en-GB"/>
              </w:rPr>
              <w:t>Sub-CPMK 2</w:t>
            </w:r>
          </w:p>
        </w:tc>
        <w:tc>
          <w:tcPr>
            <w:tcW w:w="12495" w:type="dxa"/>
            <w:gridSpan w:val="7"/>
          </w:tcPr>
          <w:p w:rsidR="00292E06" w:rsidRPr="00584992" w:rsidRDefault="001D4C79" w:rsidP="00292E06">
            <w:pPr>
              <w:numPr>
                <w:ilvl w:val="0"/>
                <w:numId w:val="35"/>
              </w:numPr>
              <w:shd w:val="clear" w:color="auto" w:fill="FFFFFF"/>
              <w:spacing w:line="300" w:lineRule="atLeast"/>
              <w:ind w:left="360"/>
              <w:jc w:val="both"/>
              <w:rPr>
                <w:rFonts w:asciiTheme="majorBidi" w:hAnsiTheme="majorBidi" w:cstheme="majorBidi"/>
                <w:bCs/>
                <w:color w:val="000000"/>
              </w:rPr>
            </w:pPr>
            <w:r>
              <w:rPr>
                <w:rFonts w:asciiTheme="majorBidi" w:hAnsiTheme="majorBidi" w:cstheme="majorBidi"/>
                <w:bCs/>
                <w:color w:val="000000"/>
              </w:rPr>
              <w:t>Mahasiswa ma</w:t>
            </w:r>
            <w:r w:rsidR="00244769">
              <w:rPr>
                <w:rFonts w:asciiTheme="majorBidi" w:hAnsiTheme="majorBidi" w:cstheme="majorBidi"/>
                <w:bCs/>
                <w:color w:val="000000"/>
              </w:rPr>
              <w:t>mpu menyimpulkan</w:t>
            </w:r>
            <w:r w:rsidR="00292E06" w:rsidRPr="00584992">
              <w:rPr>
                <w:rFonts w:asciiTheme="majorBidi" w:hAnsiTheme="majorBidi" w:cstheme="majorBidi"/>
                <w:bCs/>
                <w:color w:val="000000"/>
              </w:rPr>
              <w:t xml:space="preserve"> pengertian,fungsi, urgensi dan manfaat media pembelajaran dan sumber belajar PAI</w:t>
            </w:r>
            <w:r w:rsidR="00244769">
              <w:rPr>
                <w:rFonts w:asciiTheme="majorBidi" w:hAnsiTheme="majorBidi" w:cstheme="majorBidi"/>
                <w:bCs/>
                <w:color w:val="000000"/>
              </w:rPr>
              <w:t xml:space="preserve"> (</w:t>
            </w:r>
            <w:r w:rsidR="007B3D93">
              <w:rPr>
                <w:rFonts w:asciiTheme="majorBidi" w:hAnsiTheme="majorBidi" w:cstheme="majorBidi"/>
                <w:bCs/>
                <w:color w:val="000000"/>
              </w:rPr>
              <w:t xml:space="preserve"> C4, A</w:t>
            </w:r>
          </w:p>
        </w:tc>
      </w:tr>
      <w:tr w:rsidR="00292E06" w:rsidRPr="00176BFD" w:rsidTr="000836DB">
        <w:trPr>
          <w:trHeight w:val="311"/>
          <w:jc w:val="right"/>
        </w:trPr>
        <w:tc>
          <w:tcPr>
            <w:tcW w:w="1817" w:type="dxa"/>
          </w:tcPr>
          <w:p w:rsidR="00292E06" w:rsidRPr="0021036F" w:rsidRDefault="00292E06" w:rsidP="00292E06">
            <w:pPr>
              <w:jc w:val="both"/>
              <w:rPr>
                <w:rFonts w:ascii="Times New Roman" w:eastAsia="Calibri" w:hAnsi="Times New Roman" w:cs="Times New Roman"/>
                <w:sz w:val="20"/>
                <w:szCs w:val="20"/>
                <w:lang w:val="en-GB"/>
              </w:rPr>
            </w:pPr>
            <w:r w:rsidRPr="0021036F">
              <w:rPr>
                <w:rFonts w:ascii="Times New Roman" w:eastAsia="Calibri" w:hAnsi="Times New Roman" w:cs="Times New Roman"/>
                <w:sz w:val="20"/>
                <w:szCs w:val="20"/>
                <w:lang w:val="en-GB"/>
              </w:rPr>
              <w:t>Sub-CPMK 3</w:t>
            </w:r>
          </w:p>
        </w:tc>
        <w:tc>
          <w:tcPr>
            <w:tcW w:w="12495" w:type="dxa"/>
            <w:gridSpan w:val="7"/>
          </w:tcPr>
          <w:p w:rsidR="00292E06" w:rsidRPr="00584992" w:rsidRDefault="00292E06" w:rsidP="00292E06">
            <w:pPr>
              <w:numPr>
                <w:ilvl w:val="0"/>
                <w:numId w:val="35"/>
              </w:numPr>
              <w:shd w:val="clear" w:color="auto" w:fill="FFFFFF"/>
              <w:spacing w:line="300" w:lineRule="atLeast"/>
              <w:ind w:left="360"/>
              <w:jc w:val="both"/>
              <w:rPr>
                <w:rFonts w:asciiTheme="majorBidi" w:hAnsiTheme="majorBidi" w:cstheme="majorBidi"/>
                <w:bCs/>
                <w:color w:val="000000"/>
              </w:rPr>
            </w:pPr>
            <w:r w:rsidRPr="00584992">
              <w:rPr>
                <w:rFonts w:asciiTheme="majorBidi" w:hAnsiTheme="majorBidi" w:cstheme="majorBidi"/>
                <w:bCs/>
                <w:color w:val="000000"/>
              </w:rPr>
              <w:t>Menjelaskan jenis dan karakteristik media pembelajaran dan sumber belajar PAI</w:t>
            </w:r>
          </w:p>
        </w:tc>
      </w:tr>
      <w:tr w:rsidR="00292E06" w:rsidRPr="00176BFD" w:rsidTr="000836DB">
        <w:trPr>
          <w:trHeight w:val="311"/>
          <w:jc w:val="right"/>
        </w:trPr>
        <w:tc>
          <w:tcPr>
            <w:tcW w:w="1817" w:type="dxa"/>
          </w:tcPr>
          <w:p w:rsidR="00292E06" w:rsidRPr="0021036F" w:rsidRDefault="00292E06" w:rsidP="00292E06">
            <w:pPr>
              <w:jc w:val="both"/>
              <w:rPr>
                <w:rFonts w:ascii="Times New Roman" w:eastAsia="Calibri" w:hAnsi="Times New Roman" w:cs="Times New Roman"/>
                <w:sz w:val="20"/>
                <w:szCs w:val="20"/>
                <w:lang w:val="en-GB"/>
              </w:rPr>
            </w:pPr>
            <w:r w:rsidRPr="0021036F">
              <w:rPr>
                <w:rFonts w:ascii="Times New Roman" w:eastAsia="Calibri" w:hAnsi="Times New Roman" w:cs="Times New Roman"/>
                <w:sz w:val="20"/>
                <w:szCs w:val="20"/>
                <w:lang w:val="en-GB"/>
              </w:rPr>
              <w:t>Sub-CPMK 4</w:t>
            </w:r>
          </w:p>
        </w:tc>
        <w:tc>
          <w:tcPr>
            <w:tcW w:w="12495" w:type="dxa"/>
            <w:gridSpan w:val="7"/>
          </w:tcPr>
          <w:p w:rsidR="00292E06" w:rsidRPr="00584992" w:rsidRDefault="00292E06" w:rsidP="00292E06">
            <w:pPr>
              <w:numPr>
                <w:ilvl w:val="0"/>
                <w:numId w:val="35"/>
              </w:numPr>
              <w:shd w:val="clear" w:color="auto" w:fill="FFFFFF"/>
              <w:spacing w:line="300" w:lineRule="atLeast"/>
              <w:ind w:left="360"/>
              <w:jc w:val="both"/>
              <w:rPr>
                <w:rFonts w:asciiTheme="majorBidi" w:hAnsiTheme="majorBidi" w:cstheme="majorBidi"/>
                <w:bCs/>
                <w:color w:val="000000"/>
              </w:rPr>
            </w:pPr>
            <w:r w:rsidRPr="00584992">
              <w:rPr>
                <w:rFonts w:asciiTheme="majorBidi" w:hAnsiTheme="majorBidi" w:cstheme="majorBidi"/>
                <w:bCs/>
                <w:color w:val="000000"/>
              </w:rPr>
              <w:t>Menganalisis prinsip dan klasifikasi media pembelajaran PAI</w:t>
            </w:r>
          </w:p>
        </w:tc>
      </w:tr>
      <w:tr w:rsidR="00292E06" w:rsidRPr="00176BFD" w:rsidTr="000836DB">
        <w:trPr>
          <w:trHeight w:val="311"/>
          <w:jc w:val="right"/>
        </w:trPr>
        <w:tc>
          <w:tcPr>
            <w:tcW w:w="1817" w:type="dxa"/>
          </w:tcPr>
          <w:p w:rsidR="00292E06" w:rsidRPr="0021036F" w:rsidRDefault="00292E06" w:rsidP="00292E06">
            <w:pPr>
              <w:jc w:val="both"/>
              <w:rPr>
                <w:rFonts w:ascii="Times New Roman" w:eastAsia="Calibri" w:hAnsi="Times New Roman" w:cs="Times New Roman"/>
                <w:sz w:val="20"/>
                <w:szCs w:val="20"/>
                <w:lang w:val="en-GB"/>
              </w:rPr>
            </w:pPr>
            <w:r w:rsidRPr="0021036F">
              <w:rPr>
                <w:rFonts w:ascii="Times New Roman" w:eastAsia="Calibri" w:hAnsi="Times New Roman" w:cs="Times New Roman"/>
                <w:sz w:val="20"/>
                <w:szCs w:val="20"/>
                <w:lang w:val="en-GB"/>
              </w:rPr>
              <w:t>Sub-CPMK 5</w:t>
            </w:r>
          </w:p>
        </w:tc>
        <w:tc>
          <w:tcPr>
            <w:tcW w:w="12495" w:type="dxa"/>
            <w:gridSpan w:val="7"/>
          </w:tcPr>
          <w:p w:rsidR="00292E06" w:rsidRPr="00584992" w:rsidRDefault="00292E06" w:rsidP="00292E06">
            <w:pPr>
              <w:numPr>
                <w:ilvl w:val="0"/>
                <w:numId w:val="35"/>
              </w:numPr>
              <w:shd w:val="clear" w:color="auto" w:fill="FFFFFF"/>
              <w:spacing w:line="300" w:lineRule="atLeast"/>
              <w:ind w:left="360"/>
              <w:jc w:val="both"/>
              <w:rPr>
                <w:rFonts w:asciiTheme="majorBidi" w:hAnsiTheme="majorBidi" w:cstheme="majorBidi"/>
                <w:bCs/>
                <w:color w:val="000000"/>
              </w:rPr>
            </w:pPr>
            <w:r w:rsidRPr="00584992">
              <w:rPr>
                <w:rFonts w:asciiTheme="majorBidi" w:hAnsiTheme="majorBidi" w:cstheme="majorBidi"/>
                <w:bCs/>
                <w:color w:val="000000"/>
              </w:rPr>
              <w:t>Menganalisis  kriteria dalam pemilihan media pembelajaran PAI</w:t>
            </w:r>
          </w:p>
        </w:tc>
      </w:tr>
      <w:tr w:rsidR="00292E06" w:rsidRPr="00176BFD" w:rsidTr="000836DB">
        <w:trPr>
          <w:trHeight w:val="311"/>
          <w:jc w:val="right"/>
        </w:trPr>
        <w:tc>
          <w:tcPr>
            <w:tcW w:w="1817" w:type="dxa"/>
          </w:tcPr>
          <w:p w:rsidR="00292E06" w:rsidRPr="0021036F" w:rsidRDefault="00292E06" w:rsidP="00292E06">
            <w:pPr>
              <w:jc w:val="both"/>
              <w:rPr>
                <w:rFonts w:ascii="Times New Roman" w:eastAsia="Calibri" w:hAnsi="Times New Roman" w:cs="Times New Roman"/>
                <w:sz w:val="20"/>
                <w:szCs w:val="20"/>
                <w:lang w:val="en-GB"/>
              </w:rPr>
            </w:pPr>
            <w:r w:rsidRPr="0021036F">
              <w:rPr>
                <w:rFonts w:ascii="Times New Roman" w:eastAsia="Calibri" w:hAnsi="Times New Roman" w:cs="Times New Roman"/>
                <w:sz w:val="20"/>
                <w:szCs w:val="20"/>
                <w:lang w:val="en-GB"/>
              </w:rPr>
              <w:t>Sub-CPMK 6</w:t>
            </w:r>
          </w:p>
        </w:tc>
        <w:tc>
          <w:tcPr>
            <w:tcW w:w="12495" w:type="dxa"/>
            <w:gridSpan w:val="7"/>
          </w:tcPr>
          <w:p w:rsidR="00292E06" w:rsidRPr="00584992" w:rsidRDefault="00292E06" w:rsidP="00292E06">
            <w:pPr>
              <w:numPr>
                <w:ilvl w:val="0"/>
                <w:numId w:val="35"/>
              </w:numPr>
              <w:shd w:val="clear" w:color="auto" w:fill="FFFFFF"/>
              <w:spacing w:line="300" w:lineRule="atLeast"/>
              <w:ind w:left="360"/>
              <w:jc w:val="both"/>
              <w:rPr>
                <w:rFonts w:asciiTheme="majorBidi" w:hAnsiTheme="majorBidi" w:cstheme="majorBidi"/>
                <w:bCs/>
                <w:color w:val="000000"/>
              </w:rPr>
            </w:pPr>
            <w:r w:rsidRPr="00584992">
              <w:rPr>
                <w:rFonts w:asciiTheme="majorBidi" w:hAnsiTheme="majorBidi" w:cstheme="majorBidi"/>
                <w:bCs/>
                <w:color w:val="000000"/>
              </w:rPr>
              <w:t>Menjelaskan evaluasi media pembelajaran</w:t>
            </w:r>
          </w:p>
        </w:tc>
      </w:tr>
      <w:tr w:rsidR="00292E06" w:rsidRPr="00176BFD" w:rsidTr="000836DB">
        <w:trPr>
          <w:trHeight w:val="311"/>
          <w:jc w:val="right"/>
        </w:trPr>
        <w:tc>
          <w:tcPr>
            <w:tcW w:w="1817" w:type="dxa"/>
          </w:tcPr>
          <w:p w:rsidR="00292E06" w:rsidRPr="0021036F" w:rsidRDefault="00292E06" w:rsidP="00292E06">
            <w:pPr>
              <w:jc w:val="both"/>
              <w:rPr>
                <w:rFonts w:ascii="Times New Roman" w:eastAsia="Calibri" w:hAnsi="Times New Roman" w:cs="Times New Roman"/>
                <w:sz w:val="20"/>
                <w:szCs w:val="20"/>
                <w:lang w:val="en-GB"/>
              </w:rPr>
            </w:pPr>
            <w:r w:rsidRPr="0021036F">
              <w:rPr>
                <w:rFonts w:ascii="Times New Roman" w:eastAsia="Calibri" w:hAnsi="Times New Roman" w:cs="Times New Roman"/>
                <w:sz w:val="20"/>
                <w:szCs w:val="20"/>
                <w:lang w:val="en-GB"/>
              </w:rPr>
              <w:t>Sub-CPMK 7</w:t>
            </w:r>
          </w:p>
        </w:tc>
        <w:tc>
          <w:tcPr>
            <w:tcW w:w="12495" w:type="dxa"/>
            <w:gridSpan w:val="7"/>
          </w:tcPr>
          <w:p w:rsidR="00292E06" w:rsidRPr="00584992" w:rsidRDefault="00292E06" w:rsidP="00292E06">
            <w:pPr>
              <w:numPr>
                <w:ilvl w:val="0"/>
                <w:numId w:val="35"/>
              </w:numPr>
              <w:shd w:val="clear" w:color="auto" w:fill="FFFFFF"/>
              <w:spacing w:line="300" w:lineRule="atLeast"/>
              <w:ind w:left="360"/>
              <w:jc w:val="both"/>
              <w:rPr>
                <w:rFonts w:asciiTheme="majorBidi" w:hAnsiTheme="majorBidi" w:cstheme="majorBidi"/>
                <w:bCs/>
                <w:color w:val="000000"/>
              </w:rPr>
            </w:pPr>
            <w:r w:rsidRPr="00584992">
              <w:rPr>
                <w:rFonts w:asciiTheme="majorBidi" w:hAnsiTheme="majorBidi" w:cstheme="majorBidi"/>
                <w:bCs/>
                <w:color w:val="000000"/>
              </w:rPr>
              <w:t xml:space="preserve">Mendesain media pembelajaran PAI berbasis gambar/khat </w:t>
            </w:r>
          </w:p>
        </w:tc>
      </w:tr>
      <w:tr w:rsidR="00292E06" w:rsidRPr="00176BFD" w:rsidTr="000836DB">
        <w:trPr>
          <w:trHeight w:val="311"/>
          <w:jc w:val="right"/>
        </w:trPr>
        <w:tc>
          <w:tcPr>
            <w:tcW w:w="1817" w:type="dxa"/>
          </w:tcPr>
          <w:p w:rsidR="00292E06" w:rsidRPr="0021036F" w:rsidRDefault="00292E06" w:rsidP="00292E06">
            <w:pPr>
              <w:jc w:val="both"/>
              <w:rPr>
                <w:rFonts w:ascii="Times New Roman" w:eastAsia="Calibri" w:hAnsi="Times New Roman" w:cs="Times New Roman"/>
                <w:sz w:val="20"/>
                <w:szCs w:val="20"/>
                <w:lang w:val="en-GB"/>
              </w:rPr>
            </w:pPr>
            <w:r w:rsidRPr="0021036F">
              <w:rPr>
                <w:rFonts w:ascii="Times New Roman" w:eastAsia="Calibri" w:hAnsi="Times New Roman" w:cs="Times New Roman"/>
                <w:sz w:val="20"/>
                <w:szCs w:val="20"/>
                <w:lang w:val="en-GB"/>
              </w:rPr>
              <w:t>Sub-CPMK 8</w:t>
            </w:r>
          </w:p>
        </w:tc>
        <w:tc>
          <w:tcPr>
            <w:tcW w:w="12495" w:type="dxa"/>
            <w:gridSpan w:val="7"/>
          </w:tcPr>
          <w:p w:rsidR="00292E06" w:rsidRPr="00584992" w:rsidRDefault="00292E06" w:rsidP="00292E06">
            <w:pPr>
              <w:numPr>
                <w:ilvl w:val="0"/>
                <w:numId w:val="35"/>
              </w:numPr>
              <w:shd w:val="clear" w:color="auto" w:fill="FFFFFF"/>
              <w:spacing w:line="300" w:lineRule="atLeast"/>
              <w:ind w:left="360"/>
              <w:jc w:val="both"/>
              <w:rPr>
                <w:rFonts w:asciiTheme="majorBidi" w:hAnsiTheme="majorBidi" w:cstheme="majorBidi"/>
                <w:bCs/>
                <w:color w:val="000000"/>
              </w:rPr>
            </w:pPr>
            <w:r w:rsidRPr="00584992">
              <w:rPr>
                <w:rFonts w:asciiTheme="majorBidi" w:hAnsiTheme="majorBidi" w:cstheme="majorBidi"/>
                <w:bCs/>
                <w:color w:val="000000"/>
              </w:rPr>
              <w:t>Mendesain media pembelajaran PAI berbasis multimedia</w:t>
            </w:r>
          </w:p>
        </w:tc>
      </w:tr>
      <w:tr w:rsidR="00292E06" w:rsidRPr="00176BFD" w:rsidTr="000836DB">
        <w:trPr>
          <w:trHeight w:val="311"/>
          <w:jc w:val="right"/>
        </w:trPr>
        <w:tc>
          <w:tcPr>
            <w:tcW w:w="1817" w:type="dxa"/>
          </w:tcPr>
          <w:p w:rsidR="00292E06" w:rsidRPr="0021036F" w:rsidRDefault="00292E06" w:rsidP="00292E06">
            <w:pPr>
              <w:jc w:val="both"/>
              <w:rPr>
                <w:rFonts w:ascii="Times New Roman" w:eastAsia="Calibri" w:hAnsi="Times New Roman" w:cs="Times New Roman"/>
                <w:sz w:val="20"/>
                <w:szCs w:val="20"/>
                <w:lang w:val="en-GB"/>
              </w:rPr>
            </w:pPr>
            <w:r w:rsidRPr="0021036F">
              <w:rPr>
                <w:rFonts w:ascii="Times New Roman" w:eastAsia="Calibri" w:hAnsi="Times New Roman" w:cs="Times New Roman"/>
                <w:sz w:val="20"/>
                <w:szCs w:val="20"/>
                <w:lang w:val="en-GB"/>
              </w:rPr>
              <w:t>Sub-CPMK 9</w:t>
            </w:r>
          </w:p>
        </w:tc>
        <w:tc>
          <w:tcPr>
            <w:tcW w:w="12495" w:type="dxa"/>
            <w:gridSpan w:val="7"/>
          </w:tcPr>
          <w:p w:rsidR="00292E06" w:rsidRPr="00584992" w:rsidRDefault="00292E06" w:rsidP="00292E06">
            <w:pPr>
              <w:numPr>
                <w:ilvl w:val="0"/>
                <w:numId w:val="35"/>
              </w:numPr>
              <w:shd w:val="clear" w:color="auto" w:fill="FFFFFF"/>
              <w:spacing w:line="300" w:lineRule="atLeast"/>
              <w:ind w:left="360"/>
              <w:jc w:val="both"/>
              <w:rPr>
                <w:rFonts w:asciiTheme="majorBidi" w:hAnsiTheme="majorBidi" w:cstheme="majorBidi"/>
                <w:bCs/>
                <w:color w:val="000000"/>
              </w:rPr>
            </w:pPr>
            <w:r w:rsidRPr="00584992">
              <w:rPr>
                <w:rFonts w:asciiTheme="majorBidi" w:hAnsiTheme="majorBidi" w:cstheme="majorBidi"/>
                <w:bCs/>
                <w:color w:val="000000"/>
              </w:rPr>
              <w:t>Mendesain media pembelajaran PAI berbasis ICT</w:t>
            </w:r>
          </w:p>
        </w:tc>
      </w:tr>
      <w:tr w:rsidR="00292E06" w:rsidRPr="00176BFD" w:rsidTr="000836DB">
        <w:trPr>
          <w:trHeight w:val="311"/>
          <w:jc w:val="right"/>
        </w:trPr>
        <w:tc>
          <w:tcPr>
            <w:tcW w:w="1817" w:type="dxa"/>
          </w:tcPr>
          <w:p w:rsidR="00292E06" w:rsidRPr="0021036F" w:rsidRDefault="00292E06" w:rsidP="00292E06">
            <w:pPr>
              <w:jc w:val="both"/>
              <w:rPr>
                <w:rFonts w:ascii="Times New Roman" w:eastAsia="Calibri" w:hAnsi="Times New Roman" w:cs="Times New Roman"/>
                <w:sz w:val="20"/>
                <w:szCs w:val="20"/>
                <w:lang w:val="en-GB"/>
              </w:rPr>
            </w:pPr>
            <w:r w:rsidRPr="0021036F">
              <w:rPr>
                <w:rFonts w:ascii="Times New Roman" w:eastAsia="Calibri" w:hAnsi="Times New Roman" w:cs="Times New Roman"/>
                <w:sz w:val="20"/>
                <w:szCs w:val="20"/>
                <w:lang w:val="en-GB"/>
              </w:rPr>
              <w:t>Sub-CPMK 10</w:t>
            </w:r>
          </w:p>
        </w:tc>
        <w:tc>
          <w:tcPr>
            <w:tcW w:w="12495" w:type="dxa"/>
            <w:gridSpan w:val="7"/>
          </w:tcPr>
          <w:p w:rsidR="00292E06" w:rsidRPr="00584992" w:rsidRDefault="00292E06" w:rsidP="00292E06">
            <w:pPr>
              <w:numPr>
                <w:ilvl w:val="0"/>
                <w:numId w:val="35"/>
              </w:numPr>
              <w:shd w:val="clear" w:color="auto" w:fill="FFFFFF"/>
              <w:spacing w:line="300" w:lineRule="atLeast"/>
              <w:ind w:left="360"/>
              <w:jc w:val="both"/>
              <w:rPr>
                <w:rFonts w:asciiTheme="majorBidi" w:hAnsiTheme="majorBidi" w:cstheme="majorBidi"/>
                <w:bCs/>
                <w:color w:val="000000"/>
              </w:rPr>
            </w:pPr>
            <w:r w:rsidRPr="00584992">
              <w:rPr>
                <w:rFonts w:asciiTheme="majorBidi" w:hAnsiTheme="majorBidi" w:cstheme="majorBidi"/>
                <w:bCs/>
                <w:color w:val="000000"/>
              </w:rPr>
              <w:t>Mendesain media pembelajaran PAI berbasis animasi/film</w:t>
            </w:r>
          </w:p>
        </w:tc>
      </w:tr>
      <w:tr w:rsidR="00292E06" w:rsidRPr="00176BFD" w:rsidTr="000836DB">
        <w:trPr>
          <w:trHeight w:val="311"/>
          <w:jc w:val="right"/>
        </w:trPr>
        <w:tc>
          <w:tcPr>
            <w:tcW w:w="1817" w:type="dxa"/>
          </w:tcPr>
          <w:p w:rsidR="00292E06" w:rsidRPr="0021036F" w:rsidRDefault="00292E06" w:rsidP="00292E06">
            <w:pPr>
              <w:jc w:val="both"/>
              <w:rPr>
                <w:rFonts w:ascii="Times New Roman" w:eastAsia="Calibri" w:hAnsi="Times New Roman" w:cs="Times New Roman"/>
                <w:sz w:val="20"/>
                <w:szCs w:val="20"/>
                <w:lang w:val="en-GB"/>
              </w:rPr>
            </w:pPr>
            <w:r w:rsidRPr="0021036F">
              <w:rPr>
                <w:rFonts w:ascii="Times New Roman" w:eastAsia="Calibri" w:hAnsi="Times New Roman" w:cs="Times New Roman"/>
                <w:sz w:val="20"/>
                <w:szCs w:val="20"/>
                <w:lang w:val="en-GB"/>
              </w:rPr>
              <w:t>Sub-CPMK 11</w:t>
            </w:r>
          </w:p>
        </w:tc>
        <w:tc>
          <w:tcPr>
            <w:tcW w:w="12495" w:type="dxa"/>
            <w:gridSpan w:val="7"/>
          </w:tcPr>
          <w:p w:rsidR="00292E06" w:rsidRPr="00584992" w:rsidRDefault="00292E06" w:rsidP="00292E06">
            <w:pPr>
              <w:numPr>
                <w:ilvl w:val="0"/>
                <w:numId w:val="35"/>
              </w:numPr>
              <w:shd w:val="clear" w:color="auto" w:fill="FFFFFF"/>
              <w:spacing w:line="300" w:lineRule="atLeast"/>
              <w:ind w:left="360"/>
              <w:jc w:val="both"/>
              <w:rPr>
                <w:rFonts w:asciiTheme="majorBidi" w:hAnsiTheme="majorBidi" w:cstheme="majorBidi"/>
                <w:bCs/>
                <w:color w:val="000000"/>
              </w:rPr>
            </w:pPr>
            <w:r w:rsidRPr="00584992">
              <w:rPr>
                <w:rFonts w:asciiTheme="majorBidi" w:hAnsiTheme="majorBidi" w:cstheme="majorBidi"/>
                <w:bCs/>
                <w:color w:val="000000"/>
              </w:rPr>
              <w:t>Mendesain media pembelajaran PAI berbasis WEB</w:t>
            </w:r>
          </w:p>
        </w:tc>
      </w:tr>
      <w:tr w:rsidR="00292E06" w:rsidRPr="00176BFD" w:rsidTr="000836DB">
        <w:trPr>
          <w:trHeight w:val="311"/>
          <w:jc w:val="right"/>
        </w:trPr>
        <w:tc>
          <w:tcPr>
            <w:tcW w:w="1817" w:type="dxa"/>
          </w:tcPr>
          <w:p w:rsidR="00292E06" w:rsidRPr="0021036F" w:rsidRDefault="00292E06" w:rsidP="00292E06">
            <w:pPr>
              <w:jc w:val="both"/>
              <w:rPr>
                <w:rFonts w:ascii="Times New Roman" w:eastAsia="Calibri" w:hAnsi="Times New Roman" w:cs="Times New Roman"/>
                <w:sz w:val="20"/>
                <w:szCs w:val="20"/>
                <w:lang w:val="en-GB"/>
              </w:rPr>
            </w:pPr>
            <w:r w:rsidRPr="0021036F">
              <w:rPr>
                <w:rFonts w:ascii="Times New Roman" w:eastAsia="Calibri" w:hAnsi="Times New Roman" w:cs="Times New Roman"/>
                <w:sz w:val="20"/>
                <w:szCs w:val="20"/>
                <w:lang w:val="en-GB"/>
              </w:rPr>
              <w:t>Sub-CPMK 12</w:t>
            </w:r>
          </w:p>
        </w:tc>
        <w:tc>
          <w:tcPr>
            <w:tcW w:w="12495" w:type="dxa"/>
            <w:gridSpan w:val="7"/>
          </w:tcPr>
          <w:p w:rsidR="00292E06" w:rsidRPr="00584992" w:rsidRDefault="00292E06" w:rsidP="00292E06">
            <w:pPr>
              <w:numPr>
                <w:ilvl w:val="0"/>
                <w:numId w:val="35"/>
              </w:numPr>
              <w:shd w:val="clear" w:color="auto" w:fill="FFFFFF"/>
              <w:spacing w:line="300" w:lineRule="atLeast"/>
              <w:ind w:left="360"/>
              <w:jc w:val="both"/>
              <w:rPr>
                <w:rFonts w:asciiTheme="majorBidi" w:hAnsiTheme="majorBidi" w:cstheme="majorBidi"/>
                <w:bCs/>
                <w:color w:val="000000"/>
              </w:rPr>
            </w:pPr>
            <w:r w:rsidRPr="00584992">
              <w:rPr>
                <w:rFonts w:asciiTheme="majorBidi" w:hAnsiTheme="majorBidi" w:cstheme="majorBidi"/>
                <w:bCs/>
                <w:color w:val="000000"/>
              </w:rPr>
              <w:t>Mendesain media pembelajaran PAI berbasis game edukasi</w:t>
            </w:r>
          </w:p>
        </w:tc>
      </w:tr>
      <w:tr w:rsidR="00292E06" w:rsidRPr="00176BFD" w:rsidTr="000836DB">
        <w:trPr>
          <w:trHeight w:val="311"/>
          <w:jc w:val="right"/>
        </w:trPr>
        <w:tc>
          <w:tcPr>
            <w:tcW w:w="1817" w:type="dxa"/>
          </w:tcPr>
          <w:p w:rsidR="00292E06" w:rsidRPr="0021036F" w:rsidRDefault="00292E06" w:rsidP="00292E06">
            <w:pPr>
              <w:jc w:val="both"/>
              <w:rPr>
                <w:rFonts w:ascii="Times New Roman" w:eastAsia="Calibri" w:hAnsi="Times New Roman" w:cs="Times New Roman"/>
                <w:sz w:val="20"/>
                <w:szCs w:val="20"/>
                <w:lang w:val="en-GB"/>
              </w:rPr>
            </w:pPr>
            <w:r w:rsidRPr="0021036F">
              <w:rPr>
                <w:rFonts w:ascii="Times New Roman" w:eastAsia="Calibri" w:hAnsi="Times New Roman" w:cs="Times New Roman"/>
                <w:sz w:val="20"/>
                <w:szCs w:val="20"/>
                <w:lang w:val="en-GB"/>
              </w:rPr>
              <w:t>Sub-CPMK 13</w:t>
            </w:r>
          </w:p>
        </w:tc>
        <w:tc>
          <w:tcPr>
            <w:tcW w:w="12495" w:type="dxa"/>
            <w:gridSpan w:val="7"/>
          </w:tcPr>
          <w:p w:rsidR="00292E06" w:rsidRPr="00584992" w:rsidRDefault="00292E06" w:rsidP="00292E06">
            <w:pPr>
              <w:numPr>
                <w:ilvl w:val="0"/>
                <w:numId w:val="35"/>
              </w:numPr>
              <w:shd w:val="clear" w:color="auto" w:fill="FFFFFF"/>
              <w:spacing w:line="300" w:lineRule="atLeast"/>
              <w:ind w:left="360"/>
              <w:jc w:val="both"/>
              <w:rPr>
                <w:rFonts w:asciiTheme="majorBidi" w:hAnsiTheme="majorBidi" w:cstheme="majorBidi"/>
                <w:bCs/>
                <w:color w:val="000000"/>
              </w:rPr>
            </w:pPr>
            <w:r w:rsidRPr="00584992">
              <w:rPr>
                <w:rFonts w:asciiTheme="majorBidi" w:hAnsiTheme="majorBidi" w:cstheme="majorBidi"/>
                <w:bCs/>
                <w:color w:val="000000"/>
              </w:rPr>
              <w:t>Mendesain media pembelajaran PAI berbasis LKS inovatif</w:t>
            </w:r>
          </w:p>
        </w:tc>
      </w:tr>
      <w:tr w:rsidR="0031258E" w:rsidRPr="00176BFD" w:rsidTr="000836DB">
        <w:trPr>
          <w:trHeight w:val="311"/>
          <w:jc w:val="right"/>
        </w:trPr>
        <w:tc>
          <w:tcPr>
            <w:tcW w:w="14312" w:type="dxa"/>
            <w:gridSpan w:val="8"/>
            <w:shd w:val="clear" w:color="auto" w:fill="FFFFFF" w:themeFill="background1"/>
          </w:tcPr>
          <w:tbl>
            <w:tblPr>
              <w:tblStyle w:val="TableGrid"/>
              <w:tblW w:w="14185" w:type="dxa"/>
              <w:tblLayout w:type="fixed"/>
              <w:tblLook w:val="04A0" w:firstRow="1" w:lastRow="0" w:firstColumn="1" w:lastColumn="0" w:noHBand="0" w:noVBand="1"/>
            </w:tblPr>
            <w:tblGrid>
              <w:gridCol w:w="936"/>
              <w:gridCol w:w="936"/>
              <w:gridCol w:w="936"/>
              <w:gridCol w:w="936"/>
              <w:gridCol w:w="936"/>
              <w:gridCol w:w="936"/>
              <w:gridCol w:w="936"/>
              <w:gridCol w:w="936"/>
              <w:gridCol w:w="936"/>
              <w:gridCol w:w="936"/>
              <w:gridCol w:w="965"/>
              <w:gridCol w:w="965"/>
              <w:gridCol w:w="965"/>
              <w:gridCol w:w="965"/>
              <w:gridCol w:w="965"/>
            </w:tblGrid>
            <w:tr w:rsidR="0031258E" w:rsidRPr="00176BFD" w:rsidTr="000836DB">
              <w:trPr>
                <w:trHeight w:val="328"/>
              </w:trPr>
              <w:tc>
                <w:tcPr>
                  <w:tcW w:w="936" w:type="dxa"/>
                </w:tcPr>
                <w:p w:rsidR="0031258E" w:rsidRPr="00A41813" w:rsidRDefault="0031258E" w:rsidP="000836DB">
                  <w:pPr>
                    <w:jc w:val="both"/>
                    <w:rPr>
                      <w:rFonts w:ascii="Times New Roman" w:eastAsia="Calibri" w:hAnsi="Times New Roman" w:cs="Times New Roman"/>
                      <w:b/>
                      <w:bCs/>
                      <w:sz w:val="18"/>
                      <w:szCs w:val="18"/>
                      <w:lang w:val="en-GB"/>
                    </w:rPr>
                  </w:pPr>
                </w:p>
              </w:tc>
              <w:tc>
                <w:tcPr>
                  <w:tcW w:w="936" w:type="dxa"/>
                </w:tcPr>
                <w:p w:rsidR="0031258E" w:rsidRPr="00A41813" w:rsidRDefault="0031258E" w:rsidP="000836DB">
                  <w:pPr>
                    <w:jc w:val="center"/>
                    <w:rPr>
                      <w:rFonts w:ascii="Times New Roman" w:eastAsia="Calibri" w:hAnsi="Times New Roman" w:cs="Times New Roman"/>
                      <w:b/>
                      <w:bCs/>
                      <w:sz w:val="18"/>
                      <w:szCs w:val="18"/>
                      <w:lang w:val="en-GB"/>
                    </w:rPr>
                  </w:pPr>
                  <w:r w:rsidRPr="00A41813">
                    <w:rPr>
                      <w:rFonts w:ascii="Times New Roman" w:eastAsia="Calibri" w:hAnsi="Times New Roman" w:cs="Times New Roman"/>
                      <w:b/>
                      <w:bCs/>
                      <w:sz w:val="18"/>
                      <w:szCs w:val="18"/>
                      <w:lang w:val="en-GB"/>
                    </w:rPr>
                    <w:t>Sub-CPMK 1</w:t>
                  </w:r>
                </w:p>
              </w:tc>
              <w:tc>
                <w:tcPr>
                  <w:tcW w:w="936" w:type="dxa"/>
                </w:tcPr>
                <w:p w:rsidR="0031258E" w:rsidRPr="00A41813" w:rsidRDefault="0031258E" w:rsidP="000836DB">
                  <w:pPr>
                    <w:jc w:val="center"/>
                    <w:rPr>
                      <w:rFonts w:ascii="Times New Roman" w:eastAsia="Calibri" w:hAnsi="Times New Roman" w:cs="Times New Roman"/>
                      <w:b/>
                      <w:bCs/>
                      <w:sz w:val="18"/>
                      <w:szCs w:val="18"/>
                      <w:lang w:val="en-GB"/>
                    </w:rPr>
                  </w:pPr>
                  <w:r w:rsidRPr="00A41813">
                    <w:rPr>
                      <w:rFonts w:ascii="Times New Roman" w:eastAsia="Calibri" w:hAnsi="Times New Roman" w:cs="Times New Roman"/>
                      <w:b/>
                      <w:bCs/>
                      <w:sz w:val="18"/>
                      <w:szCs w:val="18"/>
                      <w:lang w:val="en-GB"/>
                    </w:rPr>
                    <w:t>Sub-CPMK 2</w:t>
                  </w:r>
                </w:p>
              </w:tc>
              <w:tc>
                <w:tcPr>
                  <w:tcW w:w="936" w:type="dxa"/>
                </w:tcPr>
                <w:p w:rsidR="0031258E" w:rsidRPr="00A41813" w:rsidRDefault="0031258E" w:rsidP="000836DB">
                  <w:pPr>
                    <w:jc w:val="center"/>
                    <w:rPr>
                      <w:rFonts w:ascii="Times New Roman" w:eastAsia="Calibri" w:hAnsi="Times New Roman" w:cs="Times New Roman"/>
                      <w:b/>
                      <w:bCs/>
                      <w:sz w:val="18"/>
                      <w:szCs w:val="18"/>
                      <w:lang w:val="en-GB"/>
                    </w:rPr>
                  </w:pPr>
                  <w:r w:rsidRPr="00A41813">
                    <w:rPr>
                      <w:rFonts w:ascii="Times New Roman" w:eastAsia="Calibri" w:hAnsi="Times New Roman" w:cs="Times New Roman"/>
                      <w:b/>
                      <w:bCs/>
                      <w:sz w:val="18"/>
                      <w:szCs w:val="18"/>
                      <w:lang w:val="en-GB"/>
                    </w:rPr>
                    <w:t>Sub-CPMK 3</w:t>
                  </w:r>
                </w:p>
              </w:tc>
              <w:tc>
                <w:tcPr>
                  <w:tcW w:w="936" w:type="dxa"/>
                </w:tcPr>
                <w:p w:rsidR="0031258E" w:rsidRPr="00A41813" w:rsidRDefault="0031258E" w:rsidP="000836DB">
                  <w:pPr>
                    <w:jc w:val="center"/>
                    <w:rPr>
                      <w:rFonts w:ascii="Times New Roman" w:eastAsia="Calibri" w:hAnsi="Times New Roman" w:cs="Times New Roman"/>
                      <w:b/>
                      <w:bCs/>
                      <w:sz w:val="18"/>
                      <w:szCs w:val="18"/>
                      <w:lang w:val="en-GB"/>
                    </w:rPr>
                  </w:pPr>
                  <w:r w:rsidRPr="00A41813">
                    <w:rPr>
                      <w:rFonts w:ascii="Times New Roman" w:eastAsia="Calibri" w:hAnsi="Times New Roman" w:cs="Times New Roman"/>
                      <w:b/>
                      <w:bCs/>
                      <w:sz w:val="18"/>
                      <w:szCs w:val="18"/>
                      <w:lang w:val="en-GB"/>
                    </w:rPr>
                    <w:t>Sub-CPMK 4</w:t>
                  </w:r>
                </w:p>
              </w:tc>
              <w:tc>
                <w:tcPr>
                  <w:tcW w:w="936" w:type="dxa"/>
                </w:tcPr>
                <w:p w:rsidR="0031258E" w:rsidRPr="00A41813" w:rsidRDefault="0031258E" w:rsidP="000836DB">
                  <w:pPr>
                    <w:jc w:val="center"/>
                    <w:rPr>
                      <w:rFonts w:ascii="Times New Roman" w:eastAsia="Calibri" w:hAnsi="Times New Roman" w:cs="Times New Roman"/>
                      <w:b/>
                      <w:bCs/>
                      <w:sz w:val="18"/>
                      <w:szCs w:val="18"/>
                      <w:lang w:val="en-GB"/>
                    </w:rPr>
                  </w:pPr>
                  <w:r w:rsidRPr="00A41813">
                    <w:rPr>
                      <w:rFonts w:ascii="Times New Roman" w:eastAsia="Calibri" w:hAnsi="Times New Roman" w:cs="Times New Roman"/>
                      <w:b/>
                      <w:bCs/>
                      <w:sz w:val="18"/>
                      <w:szCs w:val="18"/>
                      <w:lang w:val="en-GB"/>
                    </w:rPr>
                    <w:t xml:space="preserve">Sub-CPMK </w:t>
                  </w:r>
                  <w:r>
                    <w:rPr>
                      <w:rFonts w:ascii="Times New Roman" w:eastAsia="Calibri" w:hAnsi="Times New Roman" w:cs="Times New Roman"/>
                      <w:b/>
                      <w:bCs/>
                      <w:sz w:val="18"/>
                      <w:szCs w:val="18"/>
                      <w:lang w:val="en-GB"/>
                    </w:rPr>
                    <w:t>5</w:t>
                  </w:r>
                </w:p>
              </w:tc>
              <w:tc>
                <w:tcPr>
                  <w:tcW w:w="936" w:type="dxa"/>
                </w:tcPr>
                <w:p w:rsidR="0031258E" w:rsidRPr="00A41813" w:rsidRDefault="0031258E" w:rsidP="000836DB">
                  <w:pPr>
                    <w:jc w:val="center"/>
                    <w:rPr>
                      <w:rFonts w:ascii="Times New Roman" w:eastAsia="Calibri" w:hAnsi="Times New Roman" w:cs="Times New Roman"/>
                      <w:b/>
                      <w:bCs/>
                      <w:sz w:val="18"/>
                      <w:szCs w:val="18"/>
                      <w:lang w:val="en-GB"/>
                    </w:rPr>
                  </w:pPr>
                  <w:r w:rsidRPr="00A41813">
                    <w:rPr>
                      <w:rFonts w:ascii="Times New Roman" w:eastAsia="Calibri" w:hAnsi="Times New Roman" w:cs="Times New Roman"/>
                      <w:b/>
                      <w:bCs/>
                      <w:sz w:val="18"/>
                      <w:szCs w:val="18"/>
                      <w:lang w:val="en-GB"/>
                    </w:rPr>
                    <w:t xml:space="preserve">Sub-CPMK </w:t>
                  </w:r>
                  <w:r>
                    <w:rPr>
                      <w:rFonts w:ascii="Times New Roman" w:eastAsia="Calibri" w:hAnsi="Times New Roman" w:cs="Times New Roman"/>
                      <w:b/>
                      <w:bCs/>
                      <w:sz w:val="18"/>
                      <w:szCs w:val="18"/>
                      <w:lang w:val="en-GB"/>
                    </w:rPr>
                    <w:t>6</w:t>
                  </w:r>
                </w:p>
              </w:tc>
              <w:tc>
                <w:tcPr>
                  <w:tcW w:w="936" w:type="dxa"/>
                </w:tcPr>
                <w:p w:rsidR="0031258E" w:rsidRPr="00A41813" w:rsidRDefault="0031258E" w:rsidP="000836DB">
                  <w:pPr>
                    <w:jc w:val="center"/>
                    <w:rPr>
                      <w:rFonts w:ascii="Times New Roman" w:eastAsia="Calibri" w:hAnsi="Times New Roman" w:cs="Times New Roman"/>
                      <w:b/>
                      <w:bCs/>
                      <w:sz w:val="18"/>
                      <w:szCs w:val="18"/>
                      <w:lang w:val="en-GB"/>
                    </w:rPr>
                  </w:pPr>
                  <w:r w:rsidRPr="00A41813">
                    <w:rPr>
                      <w:rFonts w:ascii="Times New Roman" w:eastAsia="Calibri" w:hAnsi="Times New Roman" w:cs="Times New Roman"/>
                      <w:b/>
                      <w:bCs/>
                      <w:sz w:val="18"/>
                      <w:szCs w:val="18"/>
                      <w:lang w:val="en-GB"/>
                    </w:rPr>
                    <w:t xml:space="preserve">Sub-CPMK </w:t>
                  </w:r>
                  <w:r>
                    <w:rPr>
                      <w:rFonts w:ascii="Times New Roman" w:eastAsia="Calibri" w:hAnsi="Times New Roman" w:cs="Times New Roman"/>
                      <w:b/>
                      <w:bCs/>
                      <w:sz w:val="18"/>
                      <w:szCs w:val="18"/>
                      <w:lang w:val="en-GB"/>
                    </w:rPr>
                    <w:t>7</w:t>
                  </w:r>
                </w:p>
              </w:tc>
              <w:tc>
                <w:tcPr>
                  <w:tcW w:w="936" w:type="dxa"/>
                </w:tcPr>
                <w:p w:rsidR="0031258E" w:rsidRPr="00A41813" w:rsidRDefault="0031258E" w:rsidP="000836DB">
                  <w:pPr>
                    <w:jc w:val="center"/>
                    <w:rPr>
                      <w:rFonts w:ascii="Times New Roman" w:eastAsia="Calibri" w:hAnsi="Times New Roman" w:cs="Times New Roman"/>
                      <w:b/>
                      <w:bCs/>
                      <w:sz w:val="18"/>
                      <w:szCs w:val="18"/>
                      <w:lang w:val="en-GB"/>
                    </w:rPr>
                  </w:pPr>
                  <w:r w:rsidRPr="00A41813">
                    <w:rPr>
                      <w:rFonts w:ascii="Times New Roman" w:eastAsia="Calibri" w:hAnsi="Times New Roman" w:cs="Times New Roman"/>
                      <w:b/>
                      <w:bCs/>
                      <w:sz w:val="18"/>
                      <w:szCs w:val="18"/>
                      <w:lang w:val="en-GB"/>
                    </w:rPr>
                    <w:t xml:space="preserve">Sub-CPMK </w:t>
                  </w:r>
                  <w:r>
                    <w:rPr>
                      <w:rFonts w:ascii="Times New Roman" w:eastAsia="Calibri" w:hAnsi="Times New Roman" w:cs="Times New Roman"/>
                      <w:b/>
                      <w:bCs/>
                      <w:sz w:val="18"/>
                      <w:szCs w:val="18"/>
                      <w:lang w:val="en-GB"/>
                    </w:rPr>
                    <w:t>8</w:t>
                  </w:r>
                </w:p>
              </w:tc>
              <w:tc>
                <w:tcPr>
                  <w:tcW w:w="936" w:type="dxa"/>
                </w:tcPr>
                <w:p w:rsidR="0031258E" w:rsidRPr="00A41813" w:rsidRDefault="0031258E" w:rsidP="000836DB">
                  <w:pPr>
                    <w:jc w:val="center"/>
                    <w:rPr>
                      <w:rFonts w:ascii="Times New Roman" w:eastAsia="Calibri" w:hAnsi="Times New Roman" w:cs="Times New Roman"/>
                      <w:b/>
                      <w:bCs/>
                      <w:sz w:val="18"/>
                      <w:szCs w:val="18"/>
                      <w:lang w:val="en-GB"/>
                    </w:rPr>
                  </w:pPr>
                  <w:r w:rsidRPr="00A41813">
                    <w:rPr>
                      <w:rFonts w:ascii="Times New Roman" w:eastAsia="Calibri" w:hAnsi="Times New Roman" w:cs="Times New Roman"/>
                      <w:b/>
                      <w:bCs/>
                      <w:sz w:val="18"/>
                      <w:szCs w:val="18"/>
                      <w:lang w:val="en-GB"/>
                    </w:rPr>
                    <w:t xml:space="preserve">Sub-CPMK </w:t>
                  </w:r>
                  <w:r>
                    <w:rPr>
                      <w:rFonts w:ascii="Times New Roman" w:eastAsia="Calibri" w:hAnsi="Times New Roman" w:cs="Times New Roman"/>
                      <w:b/>
                      <w:bCs/>
                      <w:sz w:val="18"/>
                      <w:szCs w:val="18"/>
                      <w:lang w:val="en-GB"/>
                    </w:rPr>
                    <w:t>9</w:t>
                  </w:r>
                </w:p>
              </w:tc>
              <w:tc>
                <w:tcPr>
                  <w:tcW w:w="965" w:type="dxa"/>
                </w:tcPr>
                <w:p w:rsidR="0031258E" w:rsidRPr="00A41813" w:rsidRDefault="0031258E" w:rsidP="000836DB">
                  <w:pPr>
                    <w:jc w:val="center"/>
                    <w:rPr>
                      <w:rFonts w:ascii="Times New Roman" w:eastAsia="Calibri" w:hAnsi="Times New Roman" w:cs="Times New Roman"/>
                      <w:b/>
                      <w:bCs/>
                      <w:sz w:val="18"/>
                      <w:szCs w:val="18"/>
                      <w:lang w:val="en-GB"/>
                    </w:rPr>
                  </w:pPr>
                  <w:r w:rsidRPr="00A41813">
                    <w:rPr>
                      <w:rFonts w:ascii="Times New Roman" w:eastAsia="Calibri" w:hAnsi="Times New Roman" w:cs="Times New Roman"/>
                      <w:b/>
                      <w:bCs/>
                      <w:sz w:val="18"/>
                      <w:szCs w:val="18"/>
                      <w:lang w:val="en-GB"/>
                    </w:rPr>
                    <w:t xml:space="preserve">Sub-CPMK </w:t>
                  </w:r>
                  <w:r>
                    <w:rPr>
                      <w:rFonts w:ascii="Times New Roman" w:eastAsia="Calibri" w:hAnsi="Times New Roman" w:cs="Times New Roman"/>
                      <w:b/>
                      <w:bCs/>
                      <w:sz w:val="18"/>
                      <w:szCs w:val="18"/>
                      <w:lang w:val="en-GB"/>
                    </w:rPr>
                    <w:t>10</w:t>
                  </w:r>
                </w:p>
              </w:tc>
              <w:tc>
                <w:tcPr>
                  <w:tcW w:w="965" w:type="dxa"/>
                </w:tcPr>
                <w:p w:rsidR="0031258E" w:rsidRPr="00A41813" w:rsidRDefault="0031258E" w:rsidP="000836DB">
                  <w:pPr>
                    <w:jc w:val="center"/>
                    <w:rPr>
                      <w:rFonts w:ascii="Times New Roman" w:eastAsia="Calibri" w:hAnsi="Times New Roman" w:cs="Times New Roman"/>
                      <w:b/>
                      <w:bCs/>
                      <w:sz w:val="18"/>
                      <w:szCs w:val="18"/>
                      <w:lang w:val="en-GB"/>
                    </w:rPr>
                  </w:pPr>
                  <w:r w:rsidRPr="00A41813">
                    <w:rPr>
                      <w:rFonts w:ascii="Times New Roman" w:eastAsia="Calibri" w:hAnsi="Times New Roman" w:cs="Times New Roman"/>
                      <w:b/>
                      <w:bCs/>
                      <w:sz w:val="18"/>
                      <w:szCs w:val="18"/>
                      <w:lang w:val="en-GB"/>
                    </w:rPr>
                    <w:t xml:space="preserve">Sub-CPMK </w:t>
                  </w:r>
                  <w:r>
                    <w:rPr>
                      <w:rFonts w:ascii="Times New Roman" w:eastAsia="Calibri" w:hAnsi="Times New Roman" w:cs="Times New Roman"/>
                      <w:b/>
                      <w:bCs/>
                      <w:sz w:val="18"/>
                      <w:szCs w:val="18"/>
                      <w:lang w:val="en-GB"/>
                    </w:rPr>
                    <w:t>11</w:t>
                  </w:r>
                </w:p>
              </w:tc>
              <w:tc>
                <w:tcPr>
                  <w:tcW w:w="965" w:type="dxa"/>
                </w:tcPr>
                <w:p w:rsidR="0031258E" w:rsidRPr="00A41813" w:rsidRDefault="0031258E" w:rsidP="000836DB">
                  <w:pPr>
                    <w:jc w:val="center"/>
                    <w:rPr>
                      <w:rFonts w:ascii="Times New Roman" w:eastAsia="Calibri" w:hAnsi="Times New Roman" w:cs="Times New Roman"/>
                      <w:b/>
                      <w:bCs/>
                      <w:sz w:val="18"/>
                      <w:szCs w:val="18"/>
                      <w:lang w:val="en-GB"/>
                    </w:rPr>
                  </w:pPr>
                  <w:r w:rsidRPr="00A41813">
                    <w:rPr>
                      <w:rFonts w:ascii="Times New Roman" w:eastAsia="Calibri" w:hAnsi="Times New Roman" w:cs="Times New Roman"/>
                      <w:b/>
                      <w:bCs/>
                      <w:sz w:val="18"/>
                      <w:szCs w:val="18"/>
                      <w:lang w:val="en-GB"/>
                    </w:rPr>
                    <w:t xml:space="preserve">Sub-CPMK </w:t>
                  </w:r>
                  <w:r>
                    <w:rPr>
                      <w:rFonts w:ascii="Times New Roman" w:eastAsia="Calibri" w:hAnsi="Times New Roman" w:cs="Times New Roman"/>
                      <w:b/>
                      <w:bCs/>
                      <w:sz w:val="18"/>
                      <w:szCs w:val="18"/>
                      <w:lang w:val="en-GB"/>
                    </w:rPr>
                    <w:t>12</w:t>
                  </w:r>
                </w:p>
              </w:tc>
              <w:tc>
                <w:tcPr>
                  <w:tcW w:w="965" w:type="dxa"/>
                </w:tcPr>
                <w:p w:rsidR="0031258E" w:rsidRPr="00A41813" w:rsidRDefault="0031258E" w:rsidP="000836DB">
                  <w:pPr>
                    <w:jc w:val="center"/>
                    <w:rPr>
                      <w:rFonts w:ascii="Times New Roman" w:eastAsia="Calibri" w:hAnsi="Times New Roman" w:cs="Times New Roman"/>
                      <w:b/>
                      <w:bCs/>
                      <w:sz w:val="18"/>
                      <w:szCs w:val="18"/>
                      <w:lang w:val="en-GB"/>
                    </w:rPr>
                  </w:pPr>
                  <w:r w:rsidRPr="00A41813">
                    <w:rPr>
                      <w:rFonts w:ascii="Times New Roman" w:eastAsia="Calibri" w:hAnsi="Times New Roman" w:cs="Times New Roman"/>
                      <w:b/>
                      <w:bCs/>
                      <w:sz w:val="18"/>
                      <w:szCs w:val="18"/>
                      <w:lang w:val="en-GB"/>
                    </w:rPr>
                    <w:t xml:space="preserve">Sub-CPMK </w:t>
                  </w:r>
                  <w:r>
                    <w:rPr>
                      <w:rFonts w:ascii="Times New Roman" w:eastAsia="Calibri" w:hAnsi="Times New Roman" w:cs="Times New Roman"/>
                      <w:b/>
                      <w:bCs/>
                      <w:sz w:val="18"/>
                      <w:szCs w:val="18"/>
                      <w:lang w:val="en-GB"/>
                    </w:rPr>
                    <w:t>13</w:t>
                  </w:r>
                </w:p>
              </w:tc>
              <w:tc>
                <w:tcPr>
                  <w:tcW w:w="965" w:type="dxa"/>
                </w:tcPr>
                <w:p w:rsidR="0031258E" w:rsidRPr="00A41813" w:rsidRDefault="0031258E" w:rsidP="000836DB">
                  <w:pPr>
                    <w:jc w:val="center"/>
                    <w:rPr>
                      <w:rFonts w:ascii="Times New Roman" w:eastAsia="Calibri" w:hAnsi="Times New Roman" w:cs="Times New Roman"/>
                      <w:b/>
                      <w:bCs/>
                      <w:sz w:val="18"/>
                      <w:szCs w:val="18"/>
                      <w:lang w:val="en-GB"/>
                    </w:rPr>
                  </w:pPr>
                  <w:r w:rsidRPr="00A41813">
                    <w:rPr>
                      <w:rFonts w:ascii="Times New Roman" w:eastAsia="Calibri" w:hAnsi="Times New Roman" w:cs="Times New Roman"/>
                      <w:b/>
                      <w:bCs/>
                      <w:sz w:val="18"/>
                      <w:szCs w:val="18"/>
                      <w:lang w:val="en-GB"/>
                    </w:rPr>
                    <w:t xml:space="preserve">Sub-CPMK </w:t>
                  </w:r>
                  <w:r>
                    <w:rPr>
                      <w:rFonts w:ascii="Times New Roman" w:eastAsia="Calibri" w:hAnsi="Times New Roman" w:cs="Times New Roman"/>
                      <w:b/>
                      <w:bCs/>
                      <w:sz w:val="18"/>
                      <w:szCs w:val="18"/>
                      <w:lang w:val="en-GB"/>
                    </w:rPr>
                    <w:t>1</w:t>
                  </w:r>
                  <w:r w:rsidRPr="00A41813">
                    <w:rPr>
                      <w:rFonts w:ascii="Times New Roman" w:eastAsia="Calibri" w:hAnsi="Times New Roman" w:cs="Times New Roman"/>
                      <w:b/>
                      <w:bCs/>
                      <w:sz w:val="18"/>
                      <w:szCs w:val="18"/>
                      <w:lang w:val="en-GB"/>
                    </w:rPr>
                    <w:t>4</w:t>
                  </w:r>
                </w:p>
              </w:tc>
            </w:tr>
            <w:tr w:rsidR="0031258E" w:rsidRPr="00176BFD" w:rsidTr="000836DB">
              <w:trPr>
                <w:trHeight w:val="264"/>
              </w:trPr>
              <w:tc>
                <w:tcPr>
                  <w:tcW w:w="936" w:type="dxa"/>
                </w:tcPr>
                <w:p w:rsidR="0031258E" w:rsidRPr="00A41813" w:rsidRDefault="0031258E" w:rsidP="000836DB">
                  <w:pPr>
                    <w:jc w:val="center"/>
                    <w:rPr>
                      <w:rFonts w:ascii="Times New Roman" w:eastAsia="Calibri" w:hAnsi="Times New Roman" w:cs="Times New Roman"/>
                      <w:b/>
                      <w:bCs/>
                      <w:sz w:val="18"/>
                      <w:szCs w:val="18"/>
                      <w:lang w:val="en-GB"/>
                    </w:rPr>
                  </w:pPr>
                  <w:r w:rsidRPr="00A41813">
                    <w:rPr>
                      <w:rFonts w:ascii="Times New Roman" w:eastAsia="Calibri" w:hAnsi="Times New Roman" w:cs="Times New Roman"/>
                      <w:b/>
                      <w:bCs/>
                      <w:sz w:val="18"/>
                      <w:szCs w:val="18"/>
                      <w:lang w:val="en-GB"/>
                    </w:rPr>
                    <w:lastRenderedPageBreak/>
                    <w:t>CPMK 1</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65"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65"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65"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65"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65"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r>
            <w:tr w:rsidR="0031258E" w:rsidRPr="00176BFD" w:rsidTr="000836DB">
              <w:trPr>
                <w:trHeight w:val="300"/>
              </w:trPr>
              <w:tc>
                <w:tcPr>
                  <w:tcW w:w="936" w:type="dxa"/>
                </w:tcPr>
                <w:p w:rsidR="0031258E" w:rsidRPr="00A41813" w:rsidRDefault="0031258E" w:rsidP="000836DB">
                  <w:pPr>
                    <w:jc w:val="center"/>
                    <w:rPr>
                      <w:rFonts w:ascii="Times New Roman" w:eastAsia="Calibri" w:hAnsi="Times New Roman" w:cs="Times New Roman"/>
                      <w:b/>
                      <w:bCs/>
                      <w:sz w:val="18"/>
                      <w:szCs w:val="18"/>
                      <w:lang w:val="en-GB"/>
                    </w:rPr>
                  </w:pPr>
                  <w:r w:rsidRPr="00A41813">
                    <w:rPr>
                      <w:rFonts w:ascii="Times New Roman" w:eastAsia="Calibri" w:hAnsi="Times New Roman" w:cs="Times New Roman"/>
                      <w:b/>
                      <w:bCs/>
                      <w:sz w:val="18"/>
                      <w:szCs w:val="18"/>
                      <w:lang w:val="en-GB"/>
                    </w:rPr>
                    <w:t>CPMK 2</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65"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65"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65"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65"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65"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r>
            <w:tr w:rsidR="0031258E" w:rsidRPr="00176BFD" w:rsidTr="000836DB">
              <w:trPr>
                <w:trHeight w:val="274"/>
              </w:trPr>
              <w:tc>
                <w:tcPr>
                  <w:tcW w:w="936" w:type="dxa"/>
                </w:tcPr>
                <w:p w:rsidR="0031258E" w:rsidRPr="00A41813" w:rsidRDefault="0031258E" w:rsidP="000836DB">
                  <w:pPr>
                    <w:jc w:val="center"/>
                    <w:rPr>
                      <w:rFonts w:ascii="Times New Roman" w:eastAsia="Calibri" w:hAnsi="Times New Roman" w:cs="Times New Roman"/>
                      <w:b/>
                      <w:bCs/>
                      <w:sz w:val="18"/>
                      <w:szCs w:val="18"/>
                      <w:lang w:val="en-GB"/>
                    </w:rPr>
                  </w:pPr>
                  <w:r w:rsidRPr="00A41813">
                    <w:rPr>
                      <w:rFonts w:ascii="Times New Roman" w:eastAsia="Calibri" w:hAnsi="Times New Roman" w:cs="Times New Roman"/>
                      <w:b/>
                      <w:bCs/>
                      <w:sz w:val="18"/>
                      <w:szCs w:val="18"/>
                      <w:lang w:val="en-GB"/>
                    </w:rPr>
                    <w:t>CPMK 3</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65"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65"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65"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65"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65"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r>
            <w:tr w:rsidR="0031258E" w:rsidRPr="00176BFD" w:rsidTr="000836DB">
              <w:trPr>
                <w:trHeight w:val="253"/>
              </w:trPr>
              <w:tc>
                <w:tcPr>
                  <w:tcW w:w="936" w:type="dxa"/>
                </w:tcPr>
                <w:p w:rsidR="0031258E" w:rsidRPr="00A41813" w:rsidRDefault="0031258E" w:rsidP="000836DB">
                  <w:pPr>
                    <w:jc w:val="center"/>
                    <w:rPr>
                      <w:rFonts w:ascii="Times New Roman" w:eastAsia="Calibri" w:hAnsi="Times New Roman" w:cs="Times New Roman"/>
                      <w:b/>
                      <w:bCs/>
                      <w:sz w:val="18"/>
                      <w:szCs w:val="18"/>
                      <w:lang w:val="en-GB"/>
                    </w:rPr>
                  </w:pPr>
                  <w:r w:rsidRPr="00A41813">
                    <w:rPr>
                      <w:rFonts w:ascii="Times New Roman" w:eastAsia="Calibri" w:hAnsi="Times New Roman" w:cs="Times New Roman"/>
                      <w:b/>
                      <w:bCs/>
                      <w:sz w:val="18"/>
                      <w:szCs w:val="18"/>
                      <w:lang w:val="en-GB"/>
                    </w:rPr>
                    <w:t>CPMK 4</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36"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65"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65"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65"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65"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c>
                <w:tcPr>
                  <w:tcW w:w="965" w:type="dxa"/>
                </w:tcPr>
                <w:p w:rsidR="0031258E" w:rsidRPr="00A41813" w:rsidRDefault="0031258E" w:rsidP="000836DB">
                  <w:pPr>
                    <w:jc w:val="center"/>
                    <w:rPr>
                      <w:rFonts w:ascii="Times New Roman" w:eastAsia="Calibri" w:hAnsi="Times New Roman" w:cs="Times New Roman"/>
                      <w:bCs/>
                      <w:sz w:val="18"/>
                      <w:szCs w:val="18"/>
                      <w:lang w:val="en-GB"/>
                    </w:rPr>
                  </w:pPr>
                  <w:r w:rsidRPr="00A41813">
                    <w:rPr>
                      <w:rFonts w:ascii="Times New Roman" w:eastAsia="Calibri" w:hAnsi="Times New Roman" w:cs="Times New Roman"/>
                      <w:bCs/>
                      <w:sz w:val="18"/>
                      <w:szCs w:val="18"/>
                      <w:lang w:val="en-GB"/>
                    </w:rPr>
                    <w:t>√</w:t>
                  </w:r>
                </w:p>
              </w:tc>
            </w:tr>
          </w:tbl>
          <w:p w:rsidR="0031258E" w:rsidRPr="00176BFD" w:rsidRDefault="0031258E" w:rsidP="000836DB">
            <w:pPr>
              <w:spacing w:line="276" w:lineRule="auto"/>
              <w:jc w:val="both"/>
              <w:rPr>
                <w:rFonts w:ascii="Times New Roman" w:eastAsia="Calibri" w:hAnsi="Times New Roman" w:cs="Times New Roman"/>
                <w:b/>
                <w:bCs/>
                <w:lang w:val="en-GB"/>
              </w:rPr>
            </w:pPr>
          </w:p>
        </w:tc>
      </w:tr>
    </w:tbl>
    <w:tbl>
      <w:tblPr>
        <w:tblStyle w:val="TableGrid"/>
        <w:tblpPr w:leftFromText="180" w:rightFromText="180" w:vertAnchor="text" w:horzAnchor="margin" w:tblpX="-289" w:tblpY="5"/>
        <w:tblW w:w="14312" w:type="dxa"/>
        <w:tblLayout w:type="fixed"/>
        <w:tblLook w:val="0000" w:firstRow="0" w:lastRow="0" w:firstColumn="0" w:lastColumn="0" w:noHBand="0" w:noVBand="0"/>
      </w:tblPr>
      <w:tblGrid>
        <w:gridCol w:w="1129"/>
        <w:gridCol w:w="2127"/>
        <w:gridCol w:w="567"/>
        <w:gridCol w:w="1275"/>
        <w:gridCol w:w="2410"/>
        <w:gridCol w:w="3260"/>
        <w:gridCol w:w="2727"/>
        <w:gridCol w:w="817"/>
      </w:tblGrid>
      <w:tr w:rsidR="0031258E" w:rsidRPr="00A41813" w:rsidTr="000836DB">
        <w:trPr>
          <w:trHeight w:val="564"/>
        </w:trPr>
        <w:tc>
          <w:tcPr>
            <w:tcW w:w="3823" w:type="dxa"/>
            <w:gridSpan w:val="3"/>
          </w:tcPr>
          <w:p w:rsidR="0031258E" w:rsidRPr="0021036F" w:rsidRDefault="0031258E" w:rsidP="000836DB">
            <w:pPr>
              <w:spacing w:line="276" w:lineRule="auto"/>
              <w:ind w:right="-99"/>
              <w:jc w:val="both"/>
              <w:rPr>
                <w:rFonts w:ascii="Times New Roman" w:eastAsia="Calibri" w:hAnsi="Times New Roman" w:cs="Times New Roman"/>
                <w:b/>
                <w:sz w:val="20"/>
                <w:szCs w:val="20"/>
                <w:lang w:val="en-GB"/>
              </w:rPr>
            </w:pPr>
            <w:r w:rsidRPr="0021036F">
              <w:rPr>
                <w:rFonts w:ascii="Times New Roman" w:eastAsia="Calibri" w:hAnsi="Times New Roman" w:cs="Times New Roman"/>
                <w:b/>
                <w:sz w:val="20"/>
                <w:szCs w:val="20"/>
                <w:lang w:val="en-GB"/>
              </w:rPr>
              <w:lastRenderedPageBreak/>
              <w:t>Deskripsi Singkat MK</w:t>
            </w:r>
          </w:p>
        </w:tc>
        <w:tc>
          <w:tcPr>
            <w:tcW w:w="10489" w:type="dxa"/>
            <w:gridSpan w:val="5"/>
          </w:tcPr>
          <w:p w:rsidR="0031258E" w:rsidRPr="0021036F" w:rsidRDefault="00473A56" w:rsidP="000836DB">
            <w:pPr>
              <w:jc w:val="both"/>
              <w:rPr>
                <w:rFonts w:ascii="Times New Roman" w:eastAsia="sans-serif" w:hAnsi="Times New Roman" w:cs="Times New Roman"/>
                <w:sz w:val="20"/>
                <w:szCs w:val="20"/>
              </w:rPr>
            </w:pPr>
            <w:r w:rsidRPr="00584992">
              <w:rPr>
                <w:rFonts w:asciiTheme="majorBidi" w:hAnsiTheme="majorBidi" w:cstheme="majorBidi"/>
                <w:bCs/>
                <w:color w:val="000000"/>
              </w:rPr>
              <w:t>Mata    Kuliah    Pengembangan Media dan Sumber Belajar PAI    merupakan    mata    kuliah    rumpun    Pendidikan    Agama    Islam. Mata kuliah Pengembangan Media dan Sumber Belajar PAI    bertujuan memberikan bekal kepada mahasiswa untuk menguasai dan mengembangkan teori-teori media pembelajaran secara aktual dan kontekstual yang meliputi: Memahami konsep dasar  dan kedudukan media pembelajaran dan sumber belajar PAI, 1.</w:t>
            </w:r>
            <w:r w:rsidRPr="00584992">
              <w:rPr>
                <w:rFonts w:asciiTheme="majorBidi" w:hAnsiTheme="majorBidi" w:cstheme="majorBidi"/>
                <w:bCs/>
                <w:color w:val="000000"/>
              </w:rPr>
              <w:tab/>
              <w:t xml:space="preserve">Menjelaskan pengertian,fungsi, urgensi dan manfaat media pembelajaran dan sumber belajar PAI, Menjelaskan jenis dan karakteristik media pembelajaran dan sumber belajar PAI, Menganalisis prinsip dan klasifikasi media pembelajaran PAI, Menganalisis  kriteria dalam pemilihan media pembelajaran PAI, Menjelaskan evaluasi media pembelajaran, Mendesain media pembelajaran PAI berbasis gambar/khat , Mendesain media pembelajaran PAI berbasis multimedia, Mendesain media pembelajaran PAI berbasis ICT, Mendesain media pembelajaran PAI berbasis animasi/film, Mendesain media pembelajaran PAI berbasis LKS inovatif. </w:t>
            </w:r>
            <w:r w:rsidRPr="00584992">
              <w:rPr>
                <w:rFonts w:asciiTheme="majorBidi" w:hAnsiTheme="majorBidi" w:cstheme="majorBidi"/>
                <w:bCs/>
                <w:color w:val="000000"/>
                <w:w w:val="103"/>
              </w:rPr>
              <w:t xml:space="preserve">Mata kuliah </w:t>
            </w:r>
            <w:r w:rsidRPr="00584992">
              <w:rPr>
                <w:rFonts w:asciiTheme="majorBidi" w:hAnsiTheme="majorBidi" w:cstheme="majorBidi"/>
                <w:bCs/>
                <w:color w:val="000000"/>
              </w:rPr>
              <w:t>Pengembangan Media dan Sumber Belajar PAI diharapkan mampu mengasah skill mahasiswa dan menggali potensi diri dalam mengembangkan media pembelajaran dan sumber belajar PAI yang akan sangat bermanfaat dalam menyampaikan dan memudah mahasiswa saat mengajar kelak, sehingga tercapailah tujuan pembelajaran secara optimal.</w:t>
            </w:r>
          </w:p>
        </w:tc>
      </w:tr>
      <w:tr w:rsidR="0031258E" w:rsidRPr="00E02D58" w:rsidTr="000836DB">
        <w:trPr>
          <w:trHeight w:val="306"/>
        </w:trPr>
        <w:tc>
          <w:tcPr>
            <w:tcW w:w="3823" w:type="dxa"/>
            <w:gridSpan w:val="3"/>
          </w:tcPr>
          <w:p w:rsidR="0031258E" w:rsidRPr="0021036F" w:rsidRDefault="0031258E" w:rsidP="000836DB">
            <w:pPr>
              <w:spacing w:line="276" w:lineRule="auto"/>
              <w:ind w:right="-99"/>
              <w:jc w:val="both"/>
              <w:rPr>
                <w:rFonts w:ascii="Times New Roman" w:eastAsia="Calibri" w:hAnsi="Times New Roman" w:cs="Times New Roman"/>
                <w:sz w:val="20"/>
                <w:szCs w:val="20"/>
                <w:lang w:val="en-GB"/>
              </w:rPr>
            </w:pPr>
            <w:r w:rsidRPr="0021036F">
              <w:rPr>
                <w:rFonts w:ascii="Times New Roman" w:eastAsia="Calibri" w:hAnsi="Times New Roman" w:cs="Times New Roman"/>
                <w:b/>
                <w:sz w:val="20"/>
                <w:szCs w:val="20"/>
                <w:lang w:val="en-GB"/>
              </w:rPr>
              <w:t>Bahan Kajian:</w:t>
            </w:r>
            <w:r w:rsidRPr="0021036F">
              <w:rPr>
                <w:rFonts w:ascii="Times New Roman" w:eastAsia="Calibri" w:hAnsi="Times New Roman" w:cs="Times New Roman"/>
                <w:sz w:val="20"/>
                <w:szCs w:val="20"/>
                <w:lang w:val="en-GB"/>
              </w:rPr>
              <w:t xml:space="preserve"> Materi Pembelajaran</w:t>
            </w:r>
          </w:p>
        </w:tc>
        <w:tc>
          <w:tcPr>
            <w:tcW w:w="10489" w:type="dxa"/>
            <w:gridSpan w:val="5"/>
          </w:tcPr>
          <w:p w:rsidR="0031258E" w:rsidRPr="0021036F" w:rsidRDefault="0031258E" w:rsidP="000836DB">
            <w:pPr>
              <w:pStyle w:val="Default"/>
              <w:numPr>
                <w:ilvl w:val="0"/>
                <w:numId w:val="13"/>
              </w:numPr>
              <w:rPr>
                <w:rFonts w:ascii="Times New Roman" w:hAnsi="Times New Roman" w:cs="Times New Roman"/>
                <w:sz w:val="20"/>
                <w:szCs w:val="20"/>
                <w:lang w:val="id-ID"/>
              </w:rPr>
            </w:pPr>
            <w:r w:rsidRPr="0021036F">
              <w:rPr>
                <w:rFonts w:ascii="Times New Roman" w:hAnsi="Times New Roman" w:cs="Times New Roman"/>
                <w:sz w:val="20"/>
                <w:szCs w:val="20"/>
                <w:lang w:val="id-ID"/>
              </w:rPr>
              <w:t>sejarah nuzul (turunnya) al-Qur’an</w:t>
            </w:r>
            <w:r w:rsidRPr="0021036F">
              <w:rPr>
                <w:rFonts w:ascii="Times New Roman" w:hAnsi="Times New Roman" w:cs="Times New Roman"/>
                <w:sz w:val="20"/>
                <w:szCs w:val="20"/>
              </w:rPr>
              <w:t>.</w:t>
            </w:r>
            <w:r w:rsidRPr="0021036F">
              <w:rPr>
                <w:rFonts w:ascii="Times New Roman" w:hAnsi="Times New Roman" w:cs="Times New Roman"/>
                <w:sz w:val="20"/>
                <w:szCs w:val="20"/>
                <w:lang w:val="id-ID"/>
              </w:rPr>
              <w:t xml:space="preserve"> </w:t>
            </w:r>
          </w:p>
          <w:p w:rsidR="0031258E" w:rsidRPr="0021036F" w:rsidRDefault="0031258E" w:rsidP="000836DB">
            <w:pPr>
              <w:pStyle w:val="Default"/>
              <w:numPr>
                <w:ilvl w:val="0"/>
                <w:numId w:val="13"/>
              </w:numPr>
              <w:rPr>
                <w:rFonts w:ascii="Times New Roman" w:hAnsi="Times New Roman" w:cs="Times New Roman"/>
                <w:sz w:val="20"/>
                <w:szCs w:val="20"/>
                <w:lang w:val="id-ID"/>
              </w:rPr>
            </w:pPr>
            <w:r w:rsidRPr="0021036F">
              <w:rPr>
                <w:rFonts w:ascii="Times New Roman" w:hAnsi="Times New Roman" w:cs="Times New Roman"/>
                <w:sz w:val="20"/>
                <w:szCs w:val="20"/>
                <w:lang w:val="id-ID"/>
              </w:rPr>
              <w:t xml:space="preserve">asbab al-nuzul </w:t>
            </w:r>
            <w:r w:rsidRPr="0021036F">
              <w:rPr>
                <w:rFonts w:ascii="Times New Roman" w:hAnsi="Times New Roman" w:cs="Times New Roman"/>
                <w:sz w:val="20"/>
                <w:szCs w:val="20"/>
              </w:rPr>
              <w:t>al Quran.</w:t>
            </w:r>
          </w:p>
          <w:p w:rsidR="0031258E" w:rsidRPr="0021036F" w:rsidRDefault="0031258E" w:rsidP="000836DB">
            <w:pPr>
              <w:pStyle w:val="Default"/>
              <w:numPr>
                <w:ilvl w:val="0"/>
                <w:numId w:val="13"/>
              </w:numPr>
              <w:rPr>
                <w:rFonts w:ascii="Times New Roman" w:hAnsi="Times New Roman" w:cs="Times New Roman"/>
                <w:sz w:val="20"/>
                <w:szCs w:val="20"/>
                <w:lang w:val="id-ID"/>
              </w:rPr>
            </w:pPr>
            <w:r w:rsidRPr="0021036F">
              <w:rPr>
                <w:rFonts w:ascii="Times New Roman" w:hAnsi="Times New Roman" w:cs="Times New Roman"/>
                <w:sz w:val="20"/>
                <w:szCs w:val="20"/>
                <w:lang w:val="id-ID"/>
              </w:rPr>
              <w:t xml:space="preserve">Rasm Al-Quran </w:t>
            </w:r>
          </w:p>
          <w:p w:rsidR="0031258E" w:rsidRPr="0021036F" w:rsidRDefault="0031258E" w:rsidP="000836DB">
            <w:pPr>
              <w:pStyle w:val="Default"/>
              <w:numPr>
                <w:ilvl w:val="0"/>
                <w:numId w:val="13"/>
              </w:numPr>
              <w:rPr>
                <w:rFonts w:ascii="Times New Roman" w:hAnsi="Times New Roman" w:cs="Times New Roman"/>
                <w:sz w:val="20"/>
                <w:szCs w:val="20"/>
                <w:lang w:val="id-ID"/>
              </w:rPr>
            </w:pPr>
            <w:r w:rsidRPr="0021036F">
              <w:rPr>
                <w:rFonts w:ascii="Times New Roman" w:hAnsi="Times New Roman" w:cs="Times New Roman"/>
                <w:sz w:val="20"/>
                <w:szCs w:val="20"/>
                <w:lang w:val="id-ID"/>
              </w:rPr>
              <w:t xml:space="preserve">ayat-ayat Makki dan Madani </w:t>
            </w:r>
          </w:p>
          <w:p w:rsidR="0031258E" w:rsidRPr="0021036F" w:rsidRDefault="0031258E" w:rsidP="000836DB">
            <w:pPr>
              <w:pStyle w:val="Default"/>
              <w:numPr>
                <w:ilvl w:val="0"/>
                <w:numId w:val="13"/>
              </w:numPr>
              <w:rPr>
                <w:rFonts w:ascii="Times New Roman" w:hAnsi="Times New Roman" w:cs="Times New Roman"/>
                <w:sz w:val="20"/>
                <w:szCs w:val="20"/>
                <w:lang w:val="id-ID"/>
              </w:rPr>
            </w:pPr>
            <w:r w:rsidRPr="0021036F">
              <w:rPr>
                <w:rFonts w:ascii="Times New Roman" w:hAnsi="Times New Roman" w:cs="Times New Roman"/>
                <w:sz w:val="20"/>
                <w:szCs w:val="20"/>
                <w:lang w:val="id-ID"/>
              </w:rPr>
              <w:t xml:space="preserve">ayat-ayat Nasikh dan Mansukh </w:t>
            </w:r>
          </w:p>
          <w:p w:rsidR="0031258E" w:rsidRPr="0021036F" w:rsidRDefault="0031258E" w:rsidP="000836DB">
            <w:pPr>
              <w:pStyle w:val="Default"/>
              <w:numPr>
                <w:ilvl w:val="0"/>
                <w:numId w:val="13"/>
              </w:numPr>
              <w:rPr>
                <w:rFonts w:ascii="Times New Roman" w:hAnsi="Times New Roman" w:cs="Times New Roman"/>
                <w:sz w:val="20"/>
                <w:szCs w:val="20"/>
                <w:lang w:val="id-ID"/>
              </w:rPr>
            </w:pPr>
            <w:r w:rsidRPr="0021036F">
              <w:rPr>
                <w:rFonts w:ascii="Times New Roman" w:hAnsi="Times New Roman" w:cs="Times New Roman"/>
                <w:sz w:val="20"/>
                <w:szCs w:val="20"/>
                <w:lang w:val="id-ID"/>
              </w:rPr>
              <w:t xml:space="preserve">Amtsalul Quran </w:t>
            </w:r>
          </w:p>
          <w:p w:rsidR="0031258E" w:rsidRPr="0021036F" w:rsidRDefault="0031258E" w:rsidP="000836DB">
            <w:pPr>
              <w:pStyle w:val="Default"/>
              <w:numPr>
                <w:ilvl w:val="0"/>
                <w:numId w:val="13"/>
              </w:numPr>
              <w:rPr>
                <w:rFonts w:ascii="Times New Roman" w:hAnsi="Times New Roman" w:cs="Times New Roman"/>
                <w:sz w:val="20"/>
                <w:szCs w:val="20"/>
                <w:lang w:val="id-ID"/>
              </w:rPr>
            </w:pPr>
            <w:r w:rsidRPr="0021036F">
              <w:rPr>
                <w:rFonts w:ascii="Times New Roman" w:hAnsi="Times New Roman" w:cs="Times New Roman"/>
                <w:sz w:val="20"/>
                <w:szCs w:val="20"/>
                <w:lang w:val="id-ID"/>
              </w:rPr>
              <w:t xml:space="preserve">ayat-ayat al-Muhkam wa al-Mutasyabih </w:t>
            </w:r>
          </w:p>
          <w:p w:rsidR="0031258E" w:rsidRPr="0021036F" w:rsidRDefault="0031258E" w:rsidP="000836DB">
            <w:pPr>
              <w:pStyle w:val="Default"/>
              <w:numPr>
                <w:ilvl w:val="0"/>
                <w:numId w:val="13"/>
              </w:numPr>
              <w:rPr>
                <w:rFonts w:ascii="Times New Roman" w:hAnsi="Times New Roman" w:cs="Times New Roman"/>
                <w:sz w:val="20"/>
                <w:szCs w:val="20"/>
                <w:lang w:val="id-ID"/>
              </w:rPr>
            </w:pPr>
            <w:r w:rsidRPr="0021036F">
              <w:rPr>
                <w:rFonts w:ascii="Times New Roman" w:hAnsi="Times New Roman" w:cs="Times New Roman"/>
                <w:sz w:val="20"/>
                <w:szCs w:val="20"/>
                <w:lang w:val="id-ID"/>
              </w:rPr>
              <w:t xml:space="preserve">Qashas Al-Quran </w:t>
            </w:r>
          </w:p>
          <w:p w:rsidR="0031258E" w:rsidRPr="0021036F" w:rsidRDefault="0031258E" w:rsidP="000836DB">
            <w:pPr>
              <w:pStyle w:val="Default"/>
              <w:numPr>
                <w:ilvl w:val="0"/>
                <w:numId w:val="13"/>
              </w:numPr>
              <w:rPr>
                <w:rFonts w:ascii="Times New Roman" w:hAnsi="Times New Roman" w:cs="Times New Roman"/>
                <w:sz w:val="20"/>
                <w:szCs w:val="20"/>
                <w:lang w:val="id-ID"/>
              </w:rPr>
            </w:pPr>
            <w:r w:rsidRPr="0021036F">
              <w:rPr>
                <w:rFonts w:ascii="Times New Roman" w:hAnsi="Times New Roman" w:cs="Times New Roman"/>
                <w:sz w:val="20"/>
                <w:szCs w:val="20"/>
                <w:lang w:val="id-ID"/>
              </w:rPr>
              <w:t xml:space="preserve">I'jaz al-Qur'an </w:t>
            </w:r>
          </w:p>
          <w:p w:rsidR="0031258E" w:rsidRPr="0021036F" w:rsidRDefault="0031258E" w:rsidP="000836DB">
            <w:pPr>
              <w:pStyle w:val="Default"/>
              <w:numPr>
                <w:ilvl w:val="0"/>
                <w:numId w:val="13"/>
              </w:numPr>
              <w:rPr>
                <w:rFonts w:ascii="Times New Roman" w:hAnsi="Times New Roman" w:cs="Times New Roman"/>
                <w:sz w:val="20"/>
                <w:szCs w:val="20"/>
                <w:lang w:val="id-ID"/>
              </w:rPr>
            </w:pPr>
            <w:r w:rsidRPr="0021036F">
              <w:rPr>
                <w:rFonts w:ascii="Times New Roman" w:hAnsi="Times New Roman" w:cs="Times New Roman"/>
                <w:sz w:val="20"/>
                <w:szCs w:val="20"/>
                <w:lang w:val="id-ID"/>
              </w:rPr>
              <w:t xml:space="preserve">aqsamal-Qur'an </w:t>
            </w:r>
          </w:p>
          <w:p w:rsidR="0031258E" w:rsidRPr="0021036F" w:rsidRDefault="0031258E" w:rsidP="000836DB">
            <w:pPr>
              <w:pStyle w:val="Default"/>
              <w:numPr>
                <w:ilvl w:val="0"/>
                <w:numId w:val="13"/>
              </w:numPr>
              <w:rPr>
                <w:rFonts w:ascii="Times New Roman" w:hAnsi="Times New Roman" w:cs="Times New Roman"/>
                <w:sz w:val="20"/>
                <w:szCs w:val="20"/>
                <w:lang w:val="id-ID"/>
              </w:rPr>
            </w:pPr>
            <w:r w:rsidRPr="0021036F">
              <w:rPr>
                <w:rFonts w:ascii="Times New Roman" w:hAnsi="Times New Roman" w:cs="Times New Roman"/>
                <w:sz w:val="20"/>
                <w:szCs w:val="20"/>
                <w:lang w:val="id-ID"/>
              </w:rPr>
              <w:t xml:space="preserve">Qira'at al-Qur'an </w:t>
            </w:r>
          </w:p>
          <w:p w:rsidR="0031258E" w:rsidRPr="0021036F" w:rsidRDefault="0031258E" w:rsidP="000836DB">
            <w:pPr>
              <w:pStyle w:val="Default"/>
              <w:numPr>
                <w:ilvl w:val="0"/>
                <w:numId w:val="13"/>
              </w:numPr>
              <w:rPr>
                <w:rFonts w:ascii="Times New Roman" w:hAnsi="Times New Roman" w:cs="Times New Roman"/>
                <w:sz w:val="20"/>
                <w:szCs w:val="20"/>
                <w:lang w:val="id-ID"/>
              </w:rPr>
            </w:pPr>
            <w:r w:rsidRPr="0021036F">
              <w:rPr>
                <w:rFonts w:ascii="Times New Roman" w:hAnsi="Times New Roman" w:cs="Times New Roman"/>
                <w:sz w:val="20"/>
                <w:szCs w:val="20"/>
                <w:lang w:val="id-ID"/>
              </w:rPr>
              <w:t xml:space="preserve">Tafsir, Ta'wil dan Terjemah  </w:t>
            </w:r>
          </w:p>
        </w:tc>
      </w:tr>
      <w:tr w:rsidR="0031258E" w:rsidRPr="00A41813" w:rsidTr="000836DB">
        <w:trPr>
          <w:trHeight w:val="306"/>
        </w:trPr>
        <w:tc>
          <w:tcPr>
            <w:tcW w:w="3823" w:type="dxa"/>
            <w:gridSpan w:val="3"/>
            <w:vMerge w:val="restart"/>
          </w:tcPr>
          <w:p w:rsidR="0031258E" w:rsidRPr="0021036F" w:rsidRDefault="0031258E" w:rsidP="000836DB">
            <w:pPr>
              <w:spacing w:line="276" w:lineRule="auto"/>
              <w:ind w:right="-99"/>
              <w:jc w:val="both"/>
              <w:rPr>
                <w:rFonts w:ascii="Times New Roman" w:eastAsia="Calibri" w:hAnsi="Times New Roman" w:cs="Times New Roman"/>
                <w:b/>
                <w:bCs/>
                <w:sz w:val="20"/>
                <w:szCs w:val="20"/>
                <w:lang w:val="en-GB"/>
              </w:rPr>
            </w:pPr>
            <w:r w:rsidRPr="0021036F">
              <w:rPr>
                <w:rFonts w:ascii="Times New Roman" w:eastAsia="Calibri" w:hAnsi="Times New Roman" w:cs="Times New Roman"/>
                <w:b/>
                <w:bCs/>
                <w:sz w:val="20"/>
                <w:szCs w:val="20"/>
                <w:lang w:val="en-GB"/>
              </w:rPr>
              <w:t>Pustaka</w:t>
            </w:r>
          </w:p>
        </w:tc>
        <w:tc>
          <w:tcPr>
            <w:tcW w:w="10489" w:type="dxa"/>
            <w:gridSpan w:val="5"/>
          </w:tcPr>
          <w:p w:rsidR="0031258E" w:rsidRPr="0021036F" w:rsidRDefault="0031258E" w:rsidP="000836DB">
            <w:pPr>
              <w:spacing w:line="276" w:lineRule="auto"/>
              <w:jc w:val="both"/>
              <w:rPr>
                <w:rFonts w:ascii="Times New Roman" w:eastAsia="Calibri" w:hAnsi="Times New Roman" w:cs="Times New Roman"/>
                <w:b/>
                <w:bCs/>
                <w:sz w:val="20"/>
                <w:szCs w:val="20"/>
                <w:lang w:val="en-GB"/>
              </w:rPr>
            </w:pPr>
            <w:r w:rsidRPr="0021036F">
              <w:rPr>
                <w:rFonts w:ascii="Times New Roman" w:eastAsia="Calibri" w:hAnsi="Times New Roman" w:cs="Times New Roman"/>
                <w:b/>
                <w:bCs/>
                <w:sz w:val="20"/>
                <w:szCs w:val="20"/>
                <w:lang w:val="en-GB"/>
              </w:rPr>
              <w:t>Utama:</w:t>
            </w:r>
          </w:p>
        </w:tc>
      </w:tr>
      <w:tr w:rsidR="0031258E" w:rsidRPr="00A41813" w:rsidTr="000836DB">
        <w:trPr>
          <w:trHeight w:val="306"/>
        </w:trPr>
        <w:tc>
          <w:tcPr>
            <w:tcW w:w="3823" w:type="dxa"/>
            <w:gridSpan w:val="3"/>
            <w:vMerge/>
          </w:tcPr>
          <w:p w:rsidR="0031258E" w:rsidRPr="0021036F" w:rsidRDefault="0031258E" w:rsidP="000836DB">
            <w:pPr>
              <w:spacing w:line="276" w:lineRule="auto"/>
              <w:ind w:right="-99"/>
              <w:jc w:val="both"/>
              <w:rPr>
                <w:rFonts w:ascii="Times New Roman" w:eastAsia="Calibri" w:hAnsi="Times New Roman" w:cs="Times New Roman"/>
                <w:sz w:val="20"/>
                <w:szCs w:val="20"/>
                <w:lang w:val="en-GB"/>
              </w:rPr>
            </w:pPr>
          </w:p>
        </w:tc>
        <w:tc>
          <w:tcPr>
            <w:tcW w:w="10489" w:type="dxa"/>
            <w:gridSpan w:val="5"/>
          </w:tcPr>
          <w:p w:rsidR="00473A56" w:rsidRPr="00584992" w:rsidRDefault="00473A56" w:rsidP="00473A56">
            <w:pPr>
              <w:pStyle w:val="ListParagraph"/>
              <w:numPr>
                <w:ilvl w:val="0"/>
                <w:numId w:val="14"/>
              </w:numPr>
              <w:spacing w:after="200" w:line="276" w:lineRule="auto"/>
              <w:rPr>
                <w:rFonts w:asciiTheme="majorBidi" w:hAnsiTheme="majorBidi" w:cstheme="majorBidi"/>
                <w:bCs/>
              </w:rPr>
            </w:pPr>
            <w:r w:rsidRPr="00584992">
              <w:rPr>
                <w:rFonts w:asciiTheme="majorBidi" w:hAnsiTheme="majorBidi" w:cstheme="majorBidi"/>
                <w:bCs/>
              </w:rPr>
              <w:t xml:space="preserve">Husniyatus Salamah Zainiyati, </w:t>
            </w:r>
            <w:r w:rsidRPr="00584992">
              <w:rPr>
                <w:rFonts w:asciiTheme="majorBidi" w:hAnsiTheme="majorBidi" w:cstheme="majorBidi"/>
                <w:bCs/>
                <w:i/>
              </w:rPr>
              <w:t>Pengembangan Media Pembelajaran Berbasis ICT</w:t>
            </w:r>
            <w:r w:rsidRPr="00584992">
              <w:rPr>
                <w:rFonts w:asciiTheme="majorBidi" w:hAnsiTheme="majorBidi" w:cstheme="majorBidi"/>
                <w:bCs/>
              </w:rPr>
              <w:t>, Jakarta: Kencana, 2017</w:t>
            </w:r>
          </w:p>
          <w:p w:rsidR="00473A56" w:rsidRPr="00584992" w:rsidRDefault="00473A56" w:rsidP="00473A56">
            <w:pPr>
              <w:pStyle w:val="ListParagraph"/>
              <w:numPr>
                <w:ilvl w:val="0"/>
                <w:numId w:val="14"/>
              </w:numPr>
              <w:spacing w:after="200" w:line="276" w:lineRule="auto"/>
              <w:rPr>
                <w:rFonts w:asciiTheme="majorBidi" w:hAnsiTheme="majorBidi" w:cstheme="majorBidi"/>
                <w:bCs/>
              </w:rPr>
            </w:pPr>
            <w:r w:rsidRPr="00584992">
              <w:rPr>
                <w:rFonts w:asciiTheme="majorBidi" w:hAnsiTheme="majorBidi" w:cstheme="majorBidi"/>
                <w:bCs/>
              </w:rPr>
              <w:lastRenderedPageBreak/>
              <w:t>Mahfudh Sholahuddin</w:t>
            </w:r>
            <w:r w:rsidRPr="00584992">
              <w:rPr>
                <w:rFonts w:asciiTheme="majorBidi" w:hAnsiTheme="majorBidi" w:cstheme="majorBidi"/>
                <w:bCs/>
                <w:i/>
              </w:rPr>
              <w:t>, Pemanfaatan Media Dan Sumber Belajar</w:t>
            </w:r>
          </w:p>
          <w:p w:rsidR="00473A56" w:rsidRPr="00584992" w:rsidRDefault="00473A56" w:rsidP="00473A56">
            <w:pPr>
              <w:pStyle w:val="ListParagraph"/>
              <w:numPr>
                <w:ilvl w:val="0"/>
                <w:numId w:val="14"/>
              </w:numPr>
              <w:spacing w:after="200" w:line="276" w:lineRule="auto"/>
              <w:rPr>
                <w:rFonts w:asciiTheme="majorBidi" w:hAnsiTheme="majorBidi" w:cstheme="majorBidi"/>
                <w:bCs/>
              </w:rPr>
            </w:pPr>
            <w:r w:rsidRPr="00584992">
              <w:rPr>
                <w:rFonts w:asciiTheme="majorBidi" w:hAnsiTheme="majorBidi" w:cstheme="majorBidi"/>
                <w:bCs/>
              </w:rPr>
              <w:t xml:space="preserve">Musfiqon, </w:t>
            </w:r>
            <w:r w:rsidRPr="00584992">
              <w:rPr>
                <w:rFonts w:asciiTheme="majorBidi" w:hAnsiTheme="majorBidi" w:cstheme="majorBidi"/>
                <w:bCs/>
                <w:i/>
              </w:rPr>
              <w:t>Pengembangan Media Dan Sumber Pembelajaran</w:t>
            </w:r>
            <w:r w:rsidRPr="00584992">
              <w:rPr>
                <w:rFonts w:asciiTheme="majorBidi" w:hAnsiTheme="majorBidi" w:cstheme="majorBidi"/>
                <w:bCs/>
              </w:rPr>
              <w:t>, Jakarta: Prestasi Pustakaraya, 2012</w:t>
            </w:r>
          </w:p>
          <w:p w:rsidR="00473A56" w:rsidRPr="00584992" w:rsidRDefault="00473A56" w:rsidP="00473A56">
            <w:pPr>
              <w:pStyle w:val="ListParagraph"/>
              <w:numPr>
                <w:ilvl w:val="0"/>
                <w:numId w:val="14"/>
              </w:numPr>
              <w:spacing w:after="200" w:line="276" w:lineRule="auto"/>
              <w:rPr>
                <w:rFonts w:asciiTheme="majorBidi" w:hAnsiTheme="majorBidi" w:cstheme="majorBidi"/>
                <w:bCs/>
              </w:rPr>
            </w:pPr>
            <w:r w:rsidRPr="00584992">
              <w:rPr>
                <w:rFonts w:asciiTheme="majorBidi" w:hAnsiTheme="majorBidi" w:cstheme="majorBidi"/>
                <w:bCs/>
                <w:lang w:val="de-DE"/>
              </w:rPr>
              <w:t xml:space="preserve">Nana Sudjana Dan Ahmad Rivai, (2007), </w:t>
            </w:r>
            <w:r w:rsidRPr="00584992">
              <w:rPr>
                <w:rFonts w:asciiTheme="majorBidi" w:hAnsiTheme="majorBidi" w:cstheme="majorBidi"/>
                <w:bCs/>
                <w:i/>
                <w:iCs/>
                <w:lang w:val="de-DE"/>
              </w:rPr>
              <w:t>Media Pengajaran,</w:t>
            </w:r>
            <w:r w:rsidRPr="00584992">
              <w:rPr>
                <w:rFonts w:asciiTheme="majorBidi" w:hAnsiTheme="majorBidi" w:cstheme="majorBidi"/>
                <w:bCs/>
                <w:lang w:val="de-DE"/>
              </w:rPr>
              <w:t xml:space="preserve"> Bandung: Sinar Baru Algensindo.</w:t>
            </w:r>
          </w:p>
          <w:p w:rsidR="00473A56" w:rsidRPr="00584992" w:rsidRDefault="00473A56" w:rsidP="00473A56">
            <w:pPr>
              <w:pStyle w:val="ListParagraph"/>
              <w:numPr>
                <w:ilvl w:val="0"/>
                <w:numId w:val="14"/>
              </w:numPr>
              <w:spacing w:after="200" w:line="276" w:lineRule="auto"/>
              <w:rPr>
                <w:rFonts w:asciiTheme="majorBidi" w:hAnsiTheme="majorBidi" w:cstheme="majorBidi"/>
                <w:bCs/>
              </w:rPr>
            </w:pPr>
            <w:r w:rsidRPr="00584992">
              <w:rPr>
                <w:rFonts w:asciiTheme="majorBidi" w:hAnsiTheme="majorBidi" w:cstheme="majorBidi"/>
                <w:bCs/>
              </w:rPr>
              <w:t xml:space="preserve">Nizwardi Jalinus Dan Ambiyar, </w:t>
            </w:r>
            <w:r w:rsidRPr="00584992">
              <w:rPr>
                <w:rFonts w:asciiTheme="majorBidi" w:hAnsiTheme="majorBidi" w:cstheme="majorBidi"/>
                <w:bCs/>
                <w:i/>
              </w:rPr>
              <w:t>Media Dan Sumber Pembelajaran</w:t>
            </w:r>
            <w:r w:rsidRPr="00584992">
              <w:rPr>
                <w:rFonts w:asciiTheme="majorBidi" w:hAnsiTheme="majorBidi" w:cstheme="majorBidi"/>
                <w:bCs/>
              </w:rPr>
              <w:t>, Jakarta: Kencana,2016</w:t>
            </w:r>
          </w:p>
          <w:p w:rsidR="00473A56" w:rsidRPr="00584992" w:rsidRDefault="00473A56" w:rsidP="00473A56">
            <w:pPr>
              <w:pStyle w:val="ListParagraph"/>
              <w:numPr>
                <w:ilvl w:val="0"/>
                <w:numId w:val="14"/>
              </w:numPr>
              <w:spacing w:after="200" w:line="276" w:lineRule="auto"/>
              <w:rPr>
                <w:rFonts w:asciiTheme="majorBidi" w:hAnsiTheme="majorBidi" w:cstheme="majorBidi"/>
                <w:bCs/>
              </w:rPr>
            </w:pPr>
            <w:r w:rsidRPr="00584992">
              <w:rPr>
                <w:rFonts w:asciiTheme="majorBidi" w:hAnsiTheme="majorBidi" w:cstheme="majorBidi"/>
                <w:bCs/>
              </w:rPr>
              <w:t xml:space="preserve">Rohmat, </w:t>
            </w:r>
            <w:r w:rsidRPr="00584992">
              <w:rPr>
                <w:rFonts w:asciiTheme="majorBidi" w:hAnsiTheme="majorBidi" w:cstheme="majorBidi"/>
                <w:bCs/>
                <w:i/>
              </w:rPr>
              <w:t>Media Pembelajaran Dalam Pelajaran Agama Islam</w:t>
            </w:r>
            <w:r w:rsidRPr="00584992">
              <w:rPr>
                <w:rFonts w:asciiTheme="majorBidi" w:hAnsiTheme="majorBidi" w:cstheme="majorBidi"/>
                <w:bCs/>
              </w:rPr>
              <w:t>, Yogyakarta: Logung, 2010</w:t>
            </w:r>
          </w:p>
          <w:p w:rsidR="00473A56" w:rsidRPr="00584992" w:rsidRDefault="00473A56" w:rsidP="00473A56">
            <w:pPr>
              <w:pStyle w:val="ListParagraph"/>
              <w:numPr>
                <w:ilvl w:val="0"/>
                <w:numId w:val="14"/>
              </w:numPr>
              <w:spacing w:after="200" w:line="276" w:lineRule="auto"/>
              <w:rPr>
                <w:rFonts w:asciiTheme="majorBidi" w:hAnsiTheme="majorBidi" w:cstheme="majorBidi"/>
                <w:bCs/>
              </w:rPr>
            </w:pPr>
            <w:r w:rsidRPr="00584992">
              <w:rPr>
                <w:rFonts w:asciiTheme="majorBidi" w:hAnsiTheme="majorBidi" w:cstheme="majorBidi"/>
                <w:bCs/>
              </w:rPr>
              <w:t xml:space="preserve">Rovik Karsidi, </w:t>
            </w:r>
            <w:r w:rsidRPr="00584992">
              <w:rPr>
                <w:rFonts w:asciiTheme="majorBidi" w:hAnsiTheme="majorBidi" w:cstheme="majorBidi"/>
                <w:bCs/>
                <w:i/>
              </w:rPr>
              <w:t>Media Pembelajaran Inovatif Dan Pengembangannya</w:t>
            </w:r>
          </w:p>
          <w:p w:rsidR="0031258E" w:rsidRPr="0021036F" w:rsidRDefault="00473A56" w:rsidP="00473A56">
            <w:pPr>
              <w:numPr>
                <w:ilvl w:val="0"/>
                <w:numId w:val="14"/>
              </w:numPr>
              <w:rPr>
                <w:rFonts w:ascii="Times New Roman" w:eastAsia="serif" w:hAnsi="Times New Roman" w:cs="Times New Roman"/>
                <w:sz w:val="20"/>
                <w:szCs w:val="20"/>
              </w:rPr>
            </w:pPr>
            <w:r w:rsidRPr="00584992">
              <w:rPr>
                <w:rFonts w:asciiTheme="majorBidi" w:hAnsiTheme="majorBidi" w:cstheme="majorBidi"/>
                <w:bCs/>
              </w:rPr>
              <w:t xml:space="preserve">Rudi Susilana Dan Cepi Riyana, (2008), </w:t>
            </w:r>
            <w:r w:rsidRPr="00584992">
              <w:rPr>
                <w:rFonts w:asciiTheme="majorBidi" w:hAnsiTheme="majorBidi" w:cstheme="majorBidi"/>
                <w:bCs/>
                <w:i/>
                <w:iCs/>
              </w:rPr>
              <w:t>Media Pembelajaran: Hakikat, Pengembangan, Pemanfaatan Dan Penilaian</w:t>
            </w:r>
            <w:r w:rsidRPr="00584992">
              <w:rPr>
                <w:rFonts w:asciiTheme="majorBidi" w:hAnsiTheme="majorBidi" w:cstheme="majorBidi"/>
                <w:bCs/>
              </w:rPr>
              <w:t>, Bandung: CV. Wacana Prima</w:t>
            </w:r>
          </w:p>
        </w:tc>
      </w:tr>
      <w:tr w:rsidR="0031258E" w:rsidRPr="00A41813" w:rsidTr="000836DB">
        <w:trPr>
          <w:trHeight w:val="306"/>
        </w:trPr>
        <w:tc>
          <w:tcPr>
            <w:tcW w:w="3823" w:type="dxa"/>
            <w:gridSpan w:val="3"/>
            <w:vMerge/>
          </w:tcPr>
          <w:p w:rsidR="0031258E" w:rsidRPr="0021036F" w:rsidRDefault="0031258E" w:rsidP="000836DB">
            <w:pPr>
              <w:spacing w:line="276" w:lineRule="auto"/>
              <w:ind w:right="-99"/>
              <w:jc w:val="both"/>
              <w:rPr>
                <w:rFonts w:ascii="Times New Roman" w:eastAsia="Calibri" w:hAnsi="Times New Roman" w:cs="Times New Roman"/>
                <w:sz w:val="20"/>
                <w:szCs w:val="20"/>
                <w:lang w:val="en-GB"/>
              </w:rPr>
            </w:pPr>
          </w:p>
        </w:tc>
        <w:tc>
          <w:tcPr>
            <w:tcW w:w="10489" w:type="dxa"/>
            <w:gridSpan w:val="5"/>
          </w:tcPr>
          <w:p w:rsidR="0031258E" w:rsidRPr="0021036F" w:rsidRDefault="0031258E" w:rsidP="000836DB">
            <w:pPr>
              <w:spacing w:line="276" w:lineRule="auto"/>
              <w:jc w:val="both"/>
              <w:rPr>
                <w:rFonts w:ascii="Times New Roman" w:eastAsia="Calibri" w:hAnsi="Times New Roman" w:cs="Times New Roman"/>
                <w:b/>
                <w:bCs/>
                <w:sz w:val="20"/>
                <w:szCs w:val="20"/>
                <w:lang w:val="en-GB"/>
              </w:rPr>
            </w:pPr>
            <w:r w:rsidRPr="0021036F">
              <w:rPr>
                <w:rFonts w:ascii="Times New Roman" w:eastAsia="Calibri" w:hAnsi="Times New Roman" w:cs="Times New Roman"/>
                <w:b/>
                <w:bCs/>
                <w:sz w:val="20"/>
                <w:szCs w:val="20"/>
                <w:lang w:val="en-GB"/>
              </w:rPr>
              <w:t>Pendukung:</w:t>
            </w:r>
          </w:p>
        </w:tc>
      </w:tr>
      <w:tr w:rsidR="0031258E" w:rsidRPr="00A41813" w:rsidTr="000836DB">
        <w:trPr>
          <w:trHeight w:val="306"/>
        </w:trPr>
        <w:tc>
          <w:tcPr>
            <w:tcW w:w="3823" w:type="dxa"/>
            <w:gridSpan w:val="3"/>
            <w:vMerge/>
          </w:tcPr>
          <w:p w:rsidR="0031258E" w:rsidRPr="0021036F" w:rsidRDefault="0031258E" w:rsidP="000836DB">
            <w:pPr>
              <w:spacing w:line="276" w:lineRule="auto"/>
              <w:ind w:right="-99"/>
              <w:jc w:val="both"/>
              <w:rPr>
                <w:rFonts w:ascii="Times New Roman" w:eastAsia="Calibri" w:hAnsi="Times New Roman" w:cs="Times New Roman"/>
                <w:sz w:val="20"/>
                <w:szCs w:val="20"/>
                <w:lang w:val="en-GB"/>
              </w:rPr>
            </w:pPr>
          </w:p>
        </w:tc>
        <w:tc>
          <w:tcPr>
            <w:tcW w:w="10489" w:type="dxa"/>
            <w:gridSpan w:val="5"/>
          </w:tcPr>
          <w:p w:rsidR="00932176" w:rsidRPr="00584992" w:rsidRDefault="00932176" w:rsidP="00932176">
            <w:pPr>
              <w:pStyle w:val="BodyText"/>
              <w:widowControl/>
              <w:numPr>
                <w:ilvl w:val="0"/>
                <w:numId w:val="10"/>
              </w:numPr>
              <w:autoSpaceDE/>
              <w:autoSpaceDN/>
              <w:spacing w:line="276" w:lineRule="auto"/>
              <w:jc w:val="both"/>
              <w:rPr>
                <w:rFonts w:asciiTheme="majorBidi" w:hAnsiTheme="majorBidi" w:cstheme="majorBidi"/>
                <w:bCs/>
                <w:lang w:val="sv-SE"/>
              </w:rPr>
            </w:pPr>
            <w:bookmarkStart w:id="1" w:name="_GoBack"/>
            <w:bookmarkEnd w:id="1"/>
            <w:r w:rsidRPr="00584992">
              <w:rPr>
                <w:rFonts w:asciiTheme="majorBidi" w:hAnsiTheme="majorBidi" w:cstheme="majorBidi"/>
                <w:bCs/>
                <w:lang w:val="sv-SE"/>
              </w:rPr>
              <w:t>Grafindo Persada, 2002.</w:t>
            </w:r>
          </w:p>
          <w:p w:rsidR="00932176" w:rsidRPr="00584992" w:rsidRDefault="00932176" w:rsidP="00932176">
            <w:pPr>
              <w:numPr>
                <w:ilvl w:val="0"/>
                <w:numId w:val="10"/>
              </w:numPr>
              <w:jc w:val="both"/>
              <w:rPr>
                <w:rFonts w:asciiTheme="majorBidi" w:hAnsiTheme="majorBidi" w:cstheme="majorBidi"/>
                <w:bCs/>
                <w:color w:val="000000"/>
                <w:lang w:val="sv-SE"/>
              </w:rPr>
            </w:pPr>
            <w:r w:rsidRPr="00584992">
              <w:rPr>
                <w:rFonts w:asciiTheme="majorBidi" w:hAnsiTheme="majorBidi" w:cstheme="majorBidi"/>
                <w:bCs/>
                <w:lang w:val="sv-SE"/>
              </w:rPr>
              <w:t xml:space="preserve">Shalahuddin, Mahfudh, </w:t>
            </w:r>
            <w:r w:rsidRPr="00584992">
              <w:rPr>
                <w:rFonts w:asciiTheme="majorBidi" w:hAnsiTheme="majorBidi" w:cstheme="majorBidi"/>
                <w:bCs/>
                <w:i/>
                <w:lang w:val="sv-SE"/>
              </w:rPr>
              <w:t>Media Pendidikan Agama</w:t>
            </w:r>
            <w:r w:rsidRPr="00584992">
              <w:rPr>
                <w:rFonts w:asciiTheme="majorBidi" w:hAnsiTheme="majorBidi" w:cstheme="majorBidi"/>
                <w:bCs/>
                <w:lang w:val="sv-SE"/>
              </w:rPr>
              <w:t>, Cet. I, Surabaya: Bina Ilmu, 1986</w:t>
            </w:r>
            <w:r w:rsidRPr="00584992">
              <w:rPr>
                <w:rFonts w:asciiTheme="majorBidi" w:hAnsiTheme="majorBidi" w:cstheme="majorBidi"/>
                <w:bCs/>
                <w:color w:val="000000"/>
                <w:sz w:val="26"/>
                <w:szCs w:val="26"/>
              </w:rPr>
              <w:t xml:space="preserve"> </w:t>
            </w:r>
          </w:p>
          <w:p w:rsidR="00932176" w:rsidRPr="00584992" w:rsidRDefault="00932176" w:rsidP="00932176">
            <w:pPr>
              <w:pStyle w:val="ListParagraph"/>
              <w:numPr>
                <w:ilvl w:val="0"/>
                <w:numId w:val="10"/>
              </w:numPr>
              <w:spacing w:after="200" w:line="276" w:lineRule="auto"/>
              <w:rPr>
                <w:rFonts w:asciiTheme="majorBidi" w:hAnsiTheme="majorBidi" w:cstheme="majorBidi"/>
                <w:bCs/>
              </w:rPr>
            </w:pPr>
            <w:r w:rsidRPr="00584992">
              <w:rPr>
                <w:rFonts w:asciiTheme="majorBidi" w:hAnsiTheme="majorBidi" w:cstheme="majorBidi"/>
                <w:bCs/>
                <w:lang w:val="de-DE"/>
              </w:rPr>
              <w:t>Arief S. Sadiman, Dkk,</w:t>
            </w:r>
            <w:r w:rsidRPr="00584992">
              <w:rPr>
                <w:rFonts w:asciiTheme="majorBidi" w:hAnsiTheme="majorBidi" w:cstheme="majorBidi"/>
                <w:bCs/>
              </w:rPr>
              <w:t xml:space="preserve"> </w:t>
            </w:r>
            <w:r w:rsidRPr="00584992">
              <w:rPr>
                <w:rFonts w:asciiTheme="majorBidi" w:hAnsiTheme="majorBidi" w:cstheme="majorBidi"/>
                <w:bCs/>
                <w:lang w:val="de-DE"/>
              </w:rPr>
              <w:t xml:space="preserve"> </w:t>
            </w:r>
            <w:r w:rsidRPr="00584992">
              <w:rPr>
                <w:rFonts w:asciiTheme="majorBidi" w:hAnsiTheme="majorBidi" w:cstheme="majorBidi"/>
                <w:bCs/>
                <w:i/>
                <w:iCs/>
                <w:lang w:val="de-DE"/>
              </w:rPr>
              <w:t>Media endidikan</w:t>
            </w:r>
            <w:r w:rsidRPr="00584992">
              <w:rPr>
                <w:rFonts w:asciiTheme="majorBidi" w:hAnsiTheme="majorBidi" w:cstheme="majorBidi"/>
                <w:bCs/>
                <w:lang w:val="de-DE"/>
              </w:rPr>
              <w:t>, Jakarta: Rajawali</w:t>
            </w:r>
          </w:p>
          <w:p w:rsidR="0031258E" w:rsidRPr="0021036F" w:rsidRDefault="00932176" w:rsidP="00932176">
            <w:pPr>
              <w:numPr>
                <w:ilvl w:val="0"/>
                <w:numId w:val="10"/>
              </w:numPr>
              <w:rPr>
                <w:rFonts w:ascii="Times New Roman" w:eastAsia="Calibri" w:hAnsi="Times New Roman" w:cs="Times New Roman"/>
                <w:color w:val="000000"/>
                <w:sz w:val="20"/>
                <w:szCs w:val="20"/>
                <w:lang w:val="id-ID"/>
              </w:rPr>
            </w:pPr>
            <w:r w:rsidRPr="00584992">
              <w:rPr>
                <w:rFonts w:asciiTheme="majorBidi" w:hAnsiTheme="majorBidi" w:cstheme="majorBidi"/>
                <w:bCs/>
              </w:rPr>
              <w:t xml:space="preserve">Benny A Pribadi, </w:t>
            </w:r>
            <w:r w:rsidRPr="00584992">
              <w:rPr>
                <w:rFonts w:asciiTheme="majorBidi" w:hAnsiTheme="majorBidi" w:cstheme="majorBidi"/>
                <w:bCs/>
                <w:i/>
              </w:rPr>
              <w:t>Media Dan Teknologi Dalam Pembelajaran</w:t>
            </w:r>
            <w:r w:rsidRPr="00584992">
              <w:rPr>
                <w:rFonts w:asciiTheme="majorBidi" w:hAnsiTheme="majorBidi" w:cstheme="majorBidi"/>
                <w:bCs/>
              </w:rPr>
              <w:t>, Jakarta: Kencana, 2017</w:t>
            </w:r>
          </w:p>
        </w:tc>
      </w:tr>
      <w:tr w:rsidR="0031258E" w:rsidRPr="00A41813" w:rsidTr="000836DB">
        <w:trPr>
          <w:trHeight w:val="306"/>
        </w:trPr>
        <w:tc>
          <w:tcPr>
            <w:tcW w:w="3823" w:type="dxa"/>
            <w:gridSpan w:val="3"/>
          </w:tcPr>
          <w:p w:rsidR="0031258E" w:rsidRPr="0021036F" w:rsidRDefault="0031258E" w:rsidP="000836DB">
            <w:pPr>
              <w:spacing w:line="276" w:lineRule="auto"/>
              <w:ind w:right="-99"/>
              <w:jc w:val="both"/>
              <w:rPr>
                <w:rFonts w:ascii="Times New Roman" w:eastAsia="Calibri" w:hAnsi="Times New Roman" w:cs="Times New Roman"/>
                <w:b/>
                <w:bCs/>
                <w:sz w:val="20"/>
                <w:szCs w:val="20"/>
                <w:lang w:val="en-GB"/>
              </w:rPr>
            </w:pPr>
            <w:r w:rsidRPr="0021036F">
              <w:rPr>
                <w:rFonts w:ascii="Times New Roman" w:eastAsia="Calibri" w:hAnsi="Times New Roman" w:cs="Times New Roman"/>
                <w:b/>
                <w:bCs/>
                <w:sz w:val="20"/>
                <w:szCs w:val="20"/>
                <w:lang w:val="en-GB"/>
              </w:rPr>
              <w:t>Dosen Pengampu</w:t>
            </w:r>
          </w:p>
        </w:tc>
        <w:tc>
          <w:tcPr>
            <w:tcW w:w="10489" w:type="dxa"/>
            <w:gridSpan w:val="5"/>
          </w:tcPr>
          <w:p w:rsidR="0031258E" w:rsidRPr="0021036F" w:rsidRDefault="0031258E" w:rsidP="000836DB">
            <w:pPr>
              <w:spacing w:line="276" w:lineRule="auto"/>
              <w:contextualSpacing/>
              <w:jc w:val="both"/>
              <w:rPr>
                <w:rFonts w:ascii="Times New Roman" w:eastAsia="Calibri" w:hAnsi="Times New Roman" w:cs="Times New Roman"/>
                <w:sz w:val="20"/>
                <w:szCs w:val="20"/>
              </w:rPr>
            </w:pPr>
            <w:r w:rsidRPr="0021036F">
              <w:rPr>
                <w:rFonts w:ascii="Times New Roman" w:eastAsia="Calibri" w:hAnsi="Times New Roman" w:cs="Times New Roman"/>
                <w:sz w:val="20"/>
                <w:szCs w:val="20"/>
              </w:rPr>
              <w:t>Giyarsi, M.Pd</w:t>
            </w:r>
          </w:p>
        </w:tc>
      </w:tr>
      <w:tr w:rsidR="0031258E" w:rsidRPr="00A41813" w:rsidTr="000836DB">
        <w:trPr>
          <w:trHeight w:val="306"/>
        </w:trPr>
        <w:tc>
          <w:tcPr>
            <w:tcW w:w="3823" w:type="dxa"/>
            <w:gridSpan w:val="3"/>
          </w:tcPr>
          <w:p w:rsidR="0031258E" w:rsidRPr="0021036F" w:rsidRDefault="0031258E" w:rsidP="000836DB">
            <w:pPr>
              <w:spacing w:line="276" w:lineRule="auto"/>
              <w:ind w:right="-99"/>
              <w:jc w:val="both"/>
              <w:rPr>
                <w:rFonts w:ascii="Times New Roman" w:eastAsia="Calibri" w:hAnsi="Times New Roman" w:cs="Times New Roman"/>
                <w:b/>
                <w:bCs/>
                <w:sz w:val="20"/>
                <w:szCs w:val="20"/>
                <w:lang w:val="en-GB"/>
              </w:rPr>
            </w:pPr>
            <w:r w:rsidRPr="0021036F">
              <w:rPr>
                <w:rFonts w:ascii="Times New Roman" w:eastAsia="Calibri" w:hAnsi="Times New Roman" w:cs="Times New Roman"/>
                <w:b/>
                <w:bCs/>
                <w:sz w:val="20"/>
                <w:szCs w:val="20"/>
                <w:lang w:val="en-GB"/>
              </w:rPr>
              <w:t>Mata kuliah Syarat</w:t>
            </w:r>
          </w:p>
        </w:tc>
        <w:tc>
          <w:tcPr>
            <w:tcW w:w="10489" w:type="dxa"/>
            <w:gridSpan w:val="5"/>
          </w:tcPr>
          <w:p w:rsidR="0031258E" w:rsidRPr="0021036F" w:rsidRDefault="0031258E" w:rsidP="000836DB">
            <w:pPr>
              <w:spacing w:line="276" w:lineRule="auto"/>
              <w:contextualSpacing/>
              <w:jc w:val="both"/>
              <w:rPr>
                <w:rFonts w:ascii="Times New Roman" w:eastAsia="Calibri" w:hAnsi="Times New Roman" w:cs="Times New Roman"/>
                <w:sz w:val="20"/>
                <w:szCs w:val="20"/>
                <w:lang w:val="id-ID"/>
              </w:rPr>
            </w:pPr>
            <w:r w:rsidRPr="0021036F">
              <w:rPr>
                <w:rFonts w:ascii="Times New Roman" w:eastAsia="Calibri" w:hAnsi="Times New Roman" w:cs="Times New Roman"/>
                <w:sz w:val="20"/>
                <w:szCs w:val="20"/>
                <w:lang w:val="id-ID"/>
              </w:rPr>
              <w:t>-</w:t>
            </w:r>
          </w:p>
        </w:tc>
      </w:tr>
      <w:tr w:rsidR="0031258E" w:rsidRPr="00A41813" w:rsidTr="000836DB">
        <w:trPr>
          <w:trHeight w:val="306"/>
        </w:trPr>
        <w:tc>
          <w:tcPr>
            <w:tcW w:w="1129" w:type="dxa"/>
            <w:vMerge w:val="restart"/>
          </w:tcPr>
          <w:p w:rsidR="0031258E" w:rsidRPr="0021036F" w:rsidRDefault="0031258E" w:rsidP="000836DB">
            <w:pPr>
              <w:spacing w:line="276" w:lineRule="auto"/>
              <w:contextualSpacing/>
              <w:jc w:val="center"/>
              <w:rPr>
                <w:rFonts w:ascii="Times New Roman" w:eastAsia="Calibri" w:hAnsi="Times New Roman" w:cs="Times New Roman"/>
                <w:b/>
                <w:bCs/>
                <w:sz w:val="20"/>
                <w:szCs w:val="20"/>
                <w:lang w:val="en-GB"/>
              </w:rPr>
            </w:pPr>
            <w:r w:rsidRPr="0021036F">
              <w:rPr>
                <w:rFonts w:ascii="Times New Roman" w:eastAsia="Calibri" w:hAnsi="Times New Roman" w:cs="Times New Roman"/>
                <w:b/>
                <w:bCs/>
                <w:sz w:val="20"/>
                <w:szCs w:val="20"/>
                <w:lang w:val="en-GB"/>
              </w:rPr>
              <w:t>Mg Ke-</w:t>
            </w:r>
          </w:p>
        </w:tc>
        <w:tc>
          <w:tcPr>
            <w:tcW w:w="2127" w:type="dxa"/>
            <w:vMerge w:val="restart"/>
          </w:tcPr>
          <w:p w:rsidR="0031258E" w:rsidRPr="0021036F" w:rsidRDefault="0031258E" w:rsidP="000836DB">
            <w:pPr>
              <w:spacing w:line="276" w:lineRule="auto"/>
              <w:contextualSpacing/>
              <w:jc w:val="center"/>
              <w:rPr>
                <w:rFonts w:ascii="Times New Roman" w:eastAsia="Calibri" w:hAnsi="Times New Roman" w:cs="Times New Roman"/>
                <w:b/>
                <w:bCs/>
                <w:sz w:val="20"/>
                <w:szCs w:val="20"/>
                <w:lang w:val="en-GB"/>
              </w:rPr>
            </w:pPr>
            <w:r w:rsidRPr="0021036F">
              <w:rPr>
                <w:rFonts w:ascii="Times New Roman" w:eastAsia="Calibri" w:hAnsi="Times New Roman" w:cs="Times New Roman"/>
                <w:b/>
                <w:bCs/>
                <w:sz w:val="20"/>
                <w:szCs w:val="20"/>
                <w:lang w:val="en-GB"/>
              </w:rPr>
              <w:t>Kemampuan Akhir Tiap Tahapan Belajar (Sub-CPMK)</w:t>
            </w:r>
          </w:p>
        </w:tc>
        <w:tc>
          <w:tcPr>
            <w:tcW w:w="4252" w:type="dxa"/>
            <w:gridSpan w:val="3"/>
          </w:tcPr>
          <w:p w:rsidR="0031258E" w:rsidRPr="0021036F" w:rsidRDefault="0031258E" w:rsidP="000836DB">
            <w:pPr>
              <w:spacing w:line="276" w:lineRule="auto"/>
              <w:contextualSpacing/>
              <w:jc w:val="center"/>
              <w:rPr>
                <w:rFonts w:ascii="Times New Roman" w:eastAsia="Calibri" w:hAnsi="Times New Roman" w:cs="Times New Roman"/>
                <w:b/>
                <w:bCs/>
                <w:sz w:val="20"/>
                <w:szCs w:val="20"/>
                <w:lang w:val="en-GB"/>
              </w:rPr>
            </w:pPr>
            <w:r w:rsidRPr="0021036F">
              <w:rPr>
                <w:rFonts w:ascii="Times New Roman" w:eastAsia="Calibri" w:hAnsi="Times New Roman" w:cs="Times New Roman"/>
                <w:b/>
                <w:bCs/>
                <w:sz w:val="20"/>
                <w:szCs w:val="20"/>
                <w:lang w:val="en-GB"/>
              </w:rPr>
              <w:t>Penilaian</w:t>
            </w:r>
          </w:p>
        </w:tc>
        <w:tc>
          <w:tcPr>
            <w:tcW w:w="3260" w:type="dxa"/>
            <w:vMerge w:val="restart"/>
          </w:tcPr>
          <w:p w:rsidR="0031258E" w:rsidRPr="0021036F" w:rsidRDefault="0031258E" w:rsidP="000836DB">
            <w:pPr>
              <w:spacing w:line="276" w:lineRule="auto"/>
              <w:contextualSpacing/>
              <w:jc w:val="center"/>
              <w:rPr>
                <w:rFonts w:ascii="Times New Roman" w:eastAsia="Calibri" w:hAnsi="Times New Roman" w:cs="Times New Roman"/>
                <w:b/>
                <w:bCs/>
                <w:sz w:val="20"/>
                <w:szCs w:val="20"/>
                <w:lang w:val="en-GB"/>
              </w:rPr>
            </w:pPr>
            <w:r w:rsidRPr="0021036F">
              <w:rPr>
                <w:rFonts w:ascii="Times New Roman" w:eastAsia="Calibri" w:hAnsi="Times New Roman" w:cs="Times New Roman"/>
                <w:b/>
                <w:bCs/>
                <w:sz w:val="20"/>
                <w:szCs w:val="20"/>
                <w:lang w:val="en-GB"/>
              </w:rPr>
              <w:t>Bentuk Pembelajatan; Metode Pembelajaran; Penugasan Mahasiswa [Estimasi Waktu]</w:t>
            </w:r>
          </w:p>
        </w:tc>
        <w:tc>
          <w:tcPr>
            <w:tcW w:w="2727" w:type="dxa"/>
            <w:vMerge w:val="restart"/>
          </w:tcPr>
          <w:p w:rsidR="0031258E" w:rsidRPr="0021036F" w:rsidRDefault="0031258E" w:rsidP="000836DB">
            <w:pPr>
              <w:spacing w:line="276" w:lineRule="auto"/>
              <w:contextualSpacing/>
              <w:jc w:val="center"/>
              <w:rPr>
                <w:rFonts w:ascii="Times New Roman" w:eastAsia="Calibri" w:hAnsi="Times New Roman" w:cs="Times New Roman"/>
                <w:b/>
                <w:bCs/>
                <w:sz w:val="20"/>
                <w:szCs w:val="20"/>
                <w:lang w:val="en-GB"/>
              </w:rPr>
            </w:pPr>
            <w:r w:rsidRPr="0021036F">
              <w:rPr>
                <w:rFonts w:ascii="Times New Roman" w:eastAsia="Calibri" w:hAnsi="Times New Roman" w:cs="Times New Roman"/>
                <w:b/>
                <w:bCs/>
                <w:sz w:val="20"/>
                <w:szCs w:val="20"/>
                <w:lang w:val="en-GB"/>
              </w:rPr>
              <w:t>Materi Pembelajaran [Pustaka]</w:t>
            </w:r>
          </w:p>
        </w:tc>
        <w:tc>
          <w:tcPr>
            <w:tcW w:w="817" w:type="dxa"/>
            <w:vMerge w:val="restart"/>
          </w:tcPr>
          <w:p w:rsidR="0031258E" w:rsidRPr="0021036F" w:rsidRDefault="0031258E" w:rsidP="000836DB">
            <w:pPr>
              <w:spacing w:line="276" w:lineRule="auto"/>
              <w:contextualSpacing/>
              <w:jc w:val="center"/>
              <w:rPr>
                <w:rFonts w:ascii="Times New Roman" w:eastAsia="Calibri" w:hAnsi="Times New Roman" w:cs="Times New Roman"/>
                <w:b/>
                <w:bCs/>
                <w:sz w:val="20"/>
                <w:szCs w:val="20"/>
                <w:lang w:val="en-GB"/>
              </w:rPr>
            </w:pPr>
            <w:r w:rsidRPr="0021036F">
              <w:rPr>
                <w:rFonts w:ascii="Times New Roman" w:eastAsia="Calibri" w:hAnsi="Times New Roman" w:cs="Times New Roman"/>
                <w:b/>
                <w:bCs/>
                <w:sz w:val="20"/>
                <w:szCs w:val="20"/>
                <w:lang w:val="en-GB"/>
              </w:rPr>
              <w:t>Bobot Penilaian (%)</w:t>
            </w:r>
          </w:p>
        </w:tc>
      </w:tr>
      <w:tr w:rsidR="0031258E" w:rsidRPr="00A41813" w:rsidTr="000836DB">
        <w:trPr>
          <w:trHeight w:val="306"/>
        </w:trPr>
        <w:tc>
          <w:tcPr>
            <w:tcW w:w="1129" w:type="dxa"/>
            <w:vMerge/>
          </w:tcPr>
          <w:p w:rsidR="0031258E" w:rsidRPr="00A41813" w:rsidRDefault="0031258E" w:rsidP="000836DB">
            <w:pPr>
              <w:spacing w:line="276" w:lineRule="auto"/>
              <w:contextualSpacing/>
              <w:jc w:val="both"/>
              <w:rPr>
                <w:rFonts w:ascii="Times New Roman" w:eastAsia="Calibri" w:hAnsi="Times New Roman" w:cs="Times New Roman"/>
                <w:sz w:val="18"/>
                <w:szCs w:val="18"/>
                <w:lang w:val="en-GB"/>
              </w:rPr>
            </w:pPr>
          </w:p>
        </w:tc>
        <w:tc>
          <w:tcPr>
            <w:tcW w:w="2127" w:type="dxa"/>
            <w:vMerge/>
          </w:tcPr>
          <w:p w:rsidR="0031258E" w:rsidRPr="00A41813" w:rsidRDefault="0031258E" w:rsidP="000836DB">
            <w:pPr>
              <w:spacing w:line="276" w:lineRule="auto"/>
              <w:contextualSpacing/>
              <w:jc w:val="both"/>
              <w:rPr>
                <w:rFonts w:ascii="Times New Roman" w:eastAsia="Calibri" w:hAnsi="Times New Roman" w:cs="Times New Roman"/>
                <w:sz w:val="18"/>
                <w:szCs w:val="18"/>
                <w:lang w:val="en-GB"/>
              </w:rPr>
            </w:pPr>
          </w:p>
        </w:tc>
        <w:tc>
          <w:tcPr>
            <w:tcW w:w="1842" w:type="dxa"/>
            <w:gridSpan w:val="2"/>
          </w:tcPr>
          <w:p w:rsidR="0031258E" w:rsidRPr="00A41813" w:rsidRDefault="0031258E" w:rsidP="000836DB">
            <w:pPr>
              <w:spacing w:line="276" w:lineRule="auto"/>
              <w:contextualSpacing/>
              <w:jc w:val="both"/>
              <w:rPr>
                <w:rFonts w:ascii="Times New Roman" w:eastAsia="Calibri" w:hAnsi="Times New Roman" w:cs="Times New Roman"/>
                <w:b/>
                <w:bCs/>
                <w:sz w:val="18"/>
                <w:szCs w:val="18"/>
                <w:lang w:val="en-GB"/>
              </w:rPr>
            </w:pPr>
            <w:r w:rsidRPr="00A41813">
              <w:rPr>
                <w:rFonts w:ascii="Times New Roman" w:eastAsia="Calibri" w:hAnsi="Times New Roman" w:cs="Times New Roman"/>
                <w:b/>
                <w:bCs/>
                <w:sz w:val="18"/>
                <w:szCs w:val="18"/>
                <w:lang w:val="en-GB"/>
              </w:rPr>
              <w:t>Indikator</w:t>
            </w:r>
          </w:p>
        </w:tc>
        <w:tc>
          <w:tcPr>
            <w:tcW w:w="2410" w:type="dxa"/>
          </w:tcPr>
          <w:p w:rsidR="0031258E" w:rsidRPr="00A41813" w:rsidRDefault="0031258E" w:rsidP="000836DB">
            <w:pPr>
              <w:spacing w:line="276" w:lineRule="auto"/>
              <w:contextualSpacing/>
              <w:jc w:val="both"/>
              <w:rPr>
                <w:rFonts w:ascii="Times New Roman" w:eastAsia="Calibri" w:hAnsi="Times New Roman" w:cs="Times New Roman"/>
                <w:b/>
                <w:bCs/>
                <w:sz w:val="18"/>
                <w:szCs w:val="18"/>
                <w:lang w:val="en-GB"/>
              </w:rPr>
            </w:pPr>
            <w:r w:rsidRPr="00A41813">
              <w:rPr>
                <w:rFonts w:ascii="Times New Roman" w:eastAsia="Calibri" w:hAnsi="Times New Roman" w:cs="Times New Roman"/>
                <w:b/>
                <w:bCs/>
                <w:sz w:val="18"/>
                <w:szCs w:val="18"/>
                <w:lang w:val="en-GB"/>
              </w:rPr>
              <w:t>Kriteria dan Teknik</w:t>
            </w:r>
          </w:p>
        </w:tc>
        <w:tc>
          <w:tcPr>
            <w:tcW w:w="3260" w:type="dxa"/>
            <w:vMerge/>
          </w:tcPr>
          <w:p w:rsidR="0031258E" w:rsidRPr="00A41813" w:rsidRDefault="0031258E" w:rsidP="000836DB">
            <w:pPr>
              <w:spacing w:line="276" w:lineRule="auto"/>
              <w:contextualSpacing/>
              <w:jc w:val="both"/>
              <w:rPr>
                <w:rFonts w:ascii="Times New Roman" w:eastAsia="Calibri" w:hAnsi="Times New Roman" w:cs="Times New Roman"/>
                <w:sz w:val="18"/>
                <w:szCs w:val="18"/>
                <w:lang w:val="en-GB"/>
              </w:rPr>
            </w:pPr>
          </w:p>
        </w:tc>
        <w:tc>
          <w:tcPr>
            <w:tcW w:w="2727" w:type="dxa"/>
            <w:vMerge/>
          </w:tcPr>
          <w:p w:rsidR="0031258E" w:rsidRPr="00A41813" w:rsidRDefault="0031258E" w:rsidP="000836DB">
            <w:pPr>
              <w:spacing w:line="276" w:lineRule="auto"/>
              <w:contextualSpacing/>
              <w:jc w:val="both"/>
              <w:rPr>
                <w:rFonts w:ascii="Times New Roman" w:eastAsia="Calibri" w:hAnsi="Times New Roman" w:cs="Times New Roman"/>
                <w:sz w:val="18"/>
                <w:szCs w:val="18"/>
                <w:lang w:val="en-GB"/>
              </w:rPr>
            </w:pPr>
          </w:p>
        </w:tc>
        <w:tc>
          <w:tcPr>
            <w:tcW w:w="817" w:type="dxa"/>
            <w:vMerge/>
          </w:tcPr>
          <w:p w:rsidR="0031258E" w:rsidRPr="00A41813" w:rsidRDefault="0031258E" w:rsidP="000836DB">
            <w:pPr>
              <w:spacing w:line="276" w:lineRule="auto"/>
              <w:contextualSpacing/>
              <w:jc w:val="both"/>
              <w:rPr>
                <w:rFonts w:ascii="Times New Roman" w:eastAsia="Calibri" w:hAnsi="Times New Roman" w:cs="Times New Roman"/>
                <w:sz w:val="18"/>
                <w:szCs w:val="18"/>
                <w:lang w:val="en-GB"/>
              </w:rPr>
            </w:pPr>
          </w:p>
        </w:tc>
      </w:tr>
      <w:tr w:rsidR="0031258E" w:rsidRPr="00A41813" w:rsidTr="000836DB">
        <w:trPr>
          <w:trHeight w:val="306"/>
        </w:trPr>
        <w:tc>
          <w:tcPr>
            <w:tcW w:w="1129" w:type="dxa"/>
          </w:tcPr>
          <w:p w:rsidR="0031258E" w:rsidRPr="00A41813" w:rsidRDefault="0031258E" w:rsidP="000836DB">
            <w:pPr>
              <w:spacing w:line="276" w:lineRule="auto"/>
              <w:contextualSpacing/>
              <w:jc w:val="both"/>
              <w:rPr>
                <w:rFonts w:ascii="Times New Roman" w:eastAsia="Calibri" w:hAnsi="Times New Roman" w:cs="Times New Roman"/>
                <w:sz w:val="18"/>
                <w:szCs w:val="18"/>
                <w:lang w:val="en-GB"/>
              </w:rPr>
            </w:pPr>
          </w:p>
        </w:tc>
        <w:tc>
          <w:tcPr>
            <w:tcW w:w="2127" w:type="dxa"/>
          </w:tcPr>
          <w:p w:rsidR="0031258E" w:rsidRPr="00A41813" w:rsidRDefault="0031258E" w:rsidP="000836DB">
            <w:pPr>
              <w:spacing w:line="276" w:lineRule="auto"/>
              <w:contextualSpacing/>
              <w:jc w:val="both"/>
              <w:rPr>
                <w:rFonts w:ascii="Times New Roman" w:eastAsia="Calibri" w:hAnsi="Times New Roman" w:cs="Times New Roman"/>
                <w:sz w:val="18"/>
                <w:szCs w:val="18"/>
                <w:lang w:val="en-GB"/>
              </w:rPr>
            </w:pPr>
          </w:p>
        </w:tc>
        <w:tc>
          <w:tcPr>
            <w:tcW w:w="1842" w:type="dxa"/>
            <w:gridSpan w:val="2"/>
          </w:tcPr>
          <w:p w:rsidR="0031258E" w:rsidRPr="00A41813" w:rsidRDefault="0031258E" w:rsidP="000836DB">
            <w:pPr>
              <w:spacing w:line="276" w:lineRule="auto"/>
              <w:contextualSpacing/>
              <w:jc w:val="both"/>
              <w:rPr>
                <w:rFonts w:ascii="Times New Roman" w:eastAsia="Calibri" w:hAnsi="Times New Roman" w:cs="Times New Roman"/>
                <w:b/>
                <w:bCs/>
                <w:sz w:val="18"/>
                <w:szCs w:val="18"/>
                <w:lang w:val="en-GB"/>
              </w:rPr>
            </w:pPr>
          </w:p>
        </w:tc>
        <w:tc>
          <w:tcPr>
            <w:tcW w:w="2410" w:type="dxa"/>
          </w:tcPr>
          <w:p w:rsidR="0031258E" w:rsidRPr="00A41813" w:rsidRDefault="0031258E" w:rsidP="000836DB">
            <w:pPr>
              <w:spacing w:line="276" w:lineRule="auto"/>
              <w:contextualSpacing/>
              <w:jc w:val="both"/>
              <w:rPr>
                <w:rFonts w:ascii="Times New Roman" w:eastAsia="Calibri" w:hAnsi="Times New Roman" w:cs="Times New Roman"/>
                <w:b/>
                <w:bCs/>
                <w:sz w:val="18"/>
                <w:szCs w:val="18"/>
                <w:lang w:val="en-GB"/>
              </w:rPr>
            </w:pPr>
          </w:p>
        </w:tc>
        <w:tc>
          <w:tcPr>
            <w:tcW w:w="3260" w:type="dxa"/>
          </w:tcPr>
          <w:p w:rsidR="0031258E" w:rsidRPr="00A41813" w:rsidRDefault="0031258E" w:rsidP="000836DB">
            <w:pPr>
              <w:spacing w:line="276" w:lineRule="auto"/>
              <w:contextualSpacing/>
              <w:jc w:val="both"/>
              <w:rPr>
                <w:rFonts w:ascii="Times New Roman" w:eastAsia="Calibri" w:hAnsi="Times New Roman" w:cs="Times New Roman"/>
                <w:sz w:val="18"/>
                <w:szCs w:val="18"/>
                <w:lang w:val="en-GB"/>
              </w:rPr>
            </w:pPr>
          </w:p>
        </w:tc>
        <w:tc>
          <w:tcPr>
            <w:tcW w:w="2727" w:type="dxa"/>
          </w:tcPr>
          <w:p w:rsidR="0031258E" w:rsidRPr="00A41813" w:rsidRDefault="0031258E" w:rsidP="000836DB">
            <w:pPr>
              <w:spacing w:line="276" w:lineRule="auto"/>
              <w:contextualSpacing/>
              <w:jc w:val="both"/>
              <w:rPr>
                <w:rFonts w:ascii="Times New Roman" w:eastAsia="Calibri" w:hAnsi="Times New Roman" w:cs="Times New Roman"/>
                <w:sz w:val="18"/>
                <w:szCs w:val="18"/>
                <w:lang w:val="en-GB"/>
              </w:rPr>
            </w:pPr>
          </w:p>
        </w:tc>
        <w:tc>
          <w:tcPr>
            <w:tcW w:w="817" w:type="dxa"/>
          </w:tcPr>
          <w:p w:rsidR="0031258E" w:rsidRPr="00A41813" w:rsidRDefault="0031258E" w:rsidP="000836DB">
            <w:pPr>
              <w:spacing w:line="276" w:lineRule="auto"/>
              <w:contextualSpacing/>
              <w:jc w:val="both"/>
              <w:rPr>
                <w:rFonts w:ascii="Times New Roman" w:eastAsia="Calibri" w:hAnsi="Times New Roman" w:cs="Times New Roman"/>
                <w:sz w:val="18"/>
                <w:szCs w:val="18"/>
                <w:lang w:val="en-GB"/>
              </w:rPr>
            </w:pPr>
          </w:p>
        </w:tc>
      </w:tr>
    </w:tbl>
    <w:tbl>
      <w:tblPr>
        <w:tblStyle w:val="TableGrid"/>
        <w:tblW w:w="14133" w:type="dxa"/>
        <w:tblInd w:w="-289" w:type="dxa"/>
        <w:tblLayout w:type="fixed"/>
        <w:tblLook w:val="04A0" w:firstRow="1" w:lastRow="0" w:firstColumn="1" w:lastColumn="0" w:noHBand="0" w:noVBand="1"/>
      </w:tblPr>
      <w:tblGrid>
        <w:gridCol w:w="1135"/>
        <w:gridCol w:w="2126"/>
        <w:gridCol w:w="1843"/>
        <w:gridCol w:w="2410"/>
        <w:gridCol w:w="1985"/>
        <w:gridCol w:w="1275"/>
        <w:gridCol w:w="2650"/>
        <w:gridCol w:w="709"/>
      </w:tblGrid>
      <w:tr w:rsidR="0031258E" w:rsidRPr="00ED19AF" w:rsidTr="000836DB">
        <w:trPr>
          <w:trHeight w:val="304"/>
        </w:trPr>
        <w:tc>
          <w:tcPr>
            <w:tcW w:w="1135"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rPr>
            </w:pPr>
            <w:bookmarkStart w:id="2" w:name="_Hlk154561736"/>
            <w:r w:rsidRPr="00ED19AF">
              <w:rPr>
                <w:rFonts w:ascii="Times New Roman" w:eastAsia="Calibri" w:hAnsi="Times New Roman" w:cs="Times New Roman"/>
                <w:b/>
                <w:bCs/>
                <w:sz w:val="20"/>
                <w:szCs w:val="20"/>
                <w:lang w:val="id-ID"/>
              </w:rPr>
              <w:lastRenderedPageBreak/>
              <w:t>1</w:t>
            </w:r>
          </w:p>
        </w:tc>
        <w:tc>
          <w:tcPr>
            <w:tcW w:w="2126" w:type="dxa"/>
            <w:shd w:val="clear" w:color="auto" w:fill="auto"/>
          </w:tcPr>
          <w:p w:rsidR="0031258E" w:rsidRPr="00ED19AF" w:rsidRDefault="0031258E" w:rsidP="000836DB">
            <w:pPr>
              <w:spacing w:line="276" w:lineRule="auto"/>
              <w:contextualSpacing/>
              <w:rPr>
                <w:rFonts w:ascii="Times New Roman" w:eastAsia="Calibri" w:hAnsi="Times New Roman" w:cs="Times New Roman"/>
                <w:b/>
                <w:sz w:val="20"/>
                <w:szCs w:val="20"/>
                <w:lang w:val="id-ID"/>
              </w:rPr>
            </w:pPr>
            <w:r w:rsidRPr="00ED19AF">
              <w:rPr>
                <w:rFonts w:ascii="Times New Roman" w:eastAsia="Calibri" w:hAnsi="Times New Roman" w:cs="Times New Roman"/>
                <w:b/>
                <w:sz w:val="20"/>
                <w:szCs w:val="20"/>
                <w:lang w:val="en-GB"/>
              </w:rPr>
              <w:t>Sub-CPMK1</w:t>
            </w:r>
            <w:r w:rsidRPr="00ED19AF">
              <w:rPr>
                <w:rFonts w:ascii="Times New Roman" w:eastAsia="Calibri" w:hAnsi="Times New Roman" w:cs="Times New Roman"/>
                <w:b/>
                <w:sz w:val="20"/>
                <w:szCs w:val="20"/>
                <w:lang w:val="id-ID"/>
              </w:rPr>
              <w:t>:</w:t>
            </w:r>
          </w:p>
          <w:p w:rsidR="0031258E" w:rsidRPr="00ED19AF" w:rsidRDefault="0031258E" w:rsidP="000836DB">
            <w:pPr>
              <w:spacing w:line="276" w:lineRule="auto"/>
              <w:contextualSpacing/>
              <w:rPr>
                <w:rFonts w:ascii="Times New Roman" w:eastAsia="Times New Roman" w:hAnsi="Times New Roman" w:cs="Times New Roman"/>
                <w:sz w:val="20"/>
                <w:szCs w:val="20"/>
                <w:lang w:eastAsia="id-ID"/>
              </w:rPr>
            </w:pPr>
            <w:r w:rsidRPr="00ED19AF">
              <w:rPr>
                <w:rFonts w:ascii="Times New Roman" w:hAnsi="Times New Roman" w:cs="Times New Roman"/>
                <w:spacing w:val="-7"/>
                <w:sz w:val="20"/>
                <w:szCs w:val="20"/>
              </w:rPr>
              <w:t>Mahasiswa mampu menjelaskan aturan perkuliahan dan gambaran pembelajaran mata kuliah Ulumul Quran</w:t>
            </w:r>
          </w:p>
          <w:p w:rsidR="0031258E" w:rsidRPr="00ED19AF" w:rsidRDefault="0031258E" w:rsidP="000836DB">
            <w:pPr>
              <w:spacing w:line="276" w:lineRule="auto"/>
              <w:contextualSpacing/>
              <w:rPr>
                <w:rFonts w:ascii="Times New Roman" w:eastAsia="Times New Roman" w:hAnsi="Times New Roman" w:cs="Times New Roman"/>
                <w:sz w:val="20"/>
                <w:szCs w:val="20"/>
                <w:lang w:eastAsia="id-ID"/>
              </w:rPr>
            </w:pPr>
            <w:r w:rsidRPr="00ED19AF">
              <w:rPr>
                <w:rFonts w:ascii="Times New Roman" w:eastAsia="Calibri" w:hAnsi="Times New Roman" w:cs="Times New Roman"/>
                <w:sz w:val="20"/>
                <w:szCs w:val="20"/>
              </w:rPr>
              <w:t>(CPMK 1)</w:t>
            </w:r>
          </w:p>
        </w:tc>
        <w:tc>
          <w:tcPr>
            <w:tcW w:w="1843" w:type="dxa"/>
            <w:shd w:val="clear" w:color="auto" w:fill="auto"/>
          </w:tcPr>
          <w:p w:rsidR="0031258E" w:rsidRPr="00ED19AF" w:rsidRDefault="0031258E" w:rsidP="000836DB">
            <w:pPr>
              <w:spacing w:line="276" w:lineRule="auto"/>
              <w:contextualSpacing/>
              <w:rPr>
                <w:rFonts w:ascii="Times New Roman" w:eastAsia="Calibri" w:hAnsi="Times New Roman" w:cs="Times New Roman"/>
                <w:sz w:val="20"/>
                <w:szCs w:val="20"/>
              </w:rPr>
            </w:pPr>
            <w:r w:rsidRPr="00ED19AF">
              <w:rPr>
                <w:rFonts w:ascii="Times New Roman" w:eastAsia="Calibri" w:hAnsi="Times New Roman" w:cs="Times New Roman"/>
                <w:sz w:val="20"/>
                <w:szCs w:val="20"/>
              </w:rPr>
              <w:t>Setelah mengikuti perkuliahan mahasiswa diharapkan dapat memahami dan menjelaskan tentang :</w:t>
            </w:r>
          </w:p>
          <w:p w:rsidR="0031258E" w:rsidRPr="00ED19AF" w:rsidRDefault="0031258E" w:rsidP="000836DB">
            <w:pPr>
              <w:numPr>
                <w:ilvl w:val="0"/>
                <w:numId w:val="4"/>
              </w:numPr>
              <w:ind w:left="313"/>
              <w:contextualSpacing/>
              <w:rPr>
                <w:rFonts w:ascii="Times New Roman" w:hAnsi="Times New Roman" w:cs="Times New Roman"/>
                <w:sz w:val="20"/>
                <w:szCs w:val="20"/>
              </w:rPr>
            </w:pPr>
            <w:r w:rsidRPr="00ED19AF">
              <w:rPr>
                <w:rFonts w:ascii="Times New Roman" w:hAnsi="Times New Roman" w:cs="Times New Roman"/>
                <w:color w:val="333333"/>
                <w:sz w:val="20"/>
                <w:szCs w:val="20"/>
              </w:rPr>
              <w:t>Mahasiswa</w:t>
            </w:r>
            <w:r w:rsidRPr="00ED19AF">
              <w:rPr>
                <w:rFonts w:ascii="Times New Roman" w:hAnsi="Times New Roman" w:cs="Times New Roman"/>
                <w:color w:val="333333"/>
                <w:spacing w:val="1"/>
                <w:sz w:val="20"/>
                <w:szCs w:val="20"/>
              </w:rPr>
              <w:t xml:space="preserve"> </w:t>
            </w:r>
            <w:r w:rsidRPr="00ED19AF">
              <w:rPr>
                <w:rFonts w:ascii="Times New Roman" w:hAnsi="Times New Roman" w:cs="Times New Roman"/>
                <w:color w:val="333333"/>
                <w:sz w:val="20"/>
                <w:szCs w:val="20"/>
              </w:rPr>
              <w:t>dapat</w:t>
            </w:r>
            <w:r w:rsidRPr="00ED19AF">
              <w:rPr>
                <w:rFonts w:ascii="Times New Roman" w:hAnsi="Times New Roman" w:cs="Times New Roman"/>
                <w:color w:val="333333"/>
                <w:spacing w:val="1"/>
                <w:sz w:val="20"/>
                <w:szCs w:val="20"/>
              </w:rPr>
              <w:t xml:space="preserve"> </w:t>
            </w:r>
            <w:r w:rsidRPr="00ED19AF">
              <w:rPr>
                <w:rFonts w:ascii="Times New Roman" w:hAnsi="Times New Roman" w:cs="Times New Roman"/>
                <w:color w:val="333333"/>
                <w:spacing w:val="-1"/>
                <w:sz w:val="20"/>
                <w:szCs w:val="20"/>
              </w:rPr>
              <w:t>mendeskripsikan</w:t>
            </w:r>
            <w:r w:rsidRPr="00ED19AF">
              <w:rPr>
                <w:rFonts w:ascii="Times New Roman" w:hAnsi="Times New Roman" w:cs="Times New Roman"/>
                <w:color w:val="333333"/>
                <w:spacing w:val="-53"/>
                <w:sz w:val="20"/>
                <w:szCs w:val="20"/>
              </w:rPr>
              <w:t xml:space="preserve"> </w:t>
            </w:r>
            <w:r w:rsidRPr="00ED19AF">
              <w:rPr>
                <w:rFonts w:ascii="Times New Roman" w:hAnsi="Times New Roman" w:cs="Times New Roman"/>
                <w:color w:val="333333"/>
                <w:sz w:val="20"/>
                <w:szCs w:val="20"/>
              </w:rPr>
              <w:t>matakuliah</w:t>
            </w:r>
            <w:r w:rsidRPr="00ED19AF">
              <w:rPr>
                <w:rFonts w:ascii="Times New Roman" w:hAnsi="Times New Roman" w:cs="Times New Roman"/>
                <w:color w:val="333333"/>
                <w:spacing w:val="1"/>
                <w:sz w:val="20"/>
                <w:szCs w:val="20"/>
              </w:rPr>
              <w:t xml:space="preserve"> </w:t>
            </w:r>
            <w:r w:rsidRPr="00ED19AF">
              <w:rPr>
                <w:rFonts w:ascii="Times New Roman" w:eastAsia="Calibri" w:hAnsi="Times New Roman" w:cs="Times New Roman"/>
                <w:sz w:val="20"/>
                <w:szCs w:val="20"/>
              </w:rPr>
              <w:t>Ulumul</w:t>
            </w:r>
            <w:r w:rsidRPr="00ED19AF">
              <w:rPr>
                <w:rFonts w:ascii="Times New Roman" w:hAnsi="Times New Roman" w:cs="Times New Roman"/>
                <w:color w:val="333333"/>
                <w:spacing w:val="-3"/>
                <w:sz w:val="20"/>
                <w:szCs w:val="20"/>
              </w:rPr>
              <w:t xml:space="preserve"> </w:t>
            </w:r>
            <w:r w:rsidRPr="00ED19AF">
              <w:rPr>
                <w:rFonts w:ascii="Times New Roman" w:hAnsi="Times New Roman" w:cs="Times New Roman"/>
                <w:color w:val="333333"/>
                <w:sz w:val="20"/>
                <w:szCs w:val="20"/>
              </w:rPr>
              <w:t>Quran</w:t>
            </w:r>
          </w:p>
          <w:p w:rsidR="0031258E" w:rsidRPr="00ED19AF" w:rsidRDefault="0031258E" w:rsidP="000836DB">
            <w:pPr>
              <w:numPr>
                <w:ilvl w:val="0"/>
                <w:numId w:val="4"/>
              </w:numPr>
              <w:ind w:left="313"/>
              <w:contextualSpacing/>
              <w:rPr>
                <w:rFonts w:ascii="Times New Roman" w:eastAsia="Calibri" w:hAnsi="Times New Roman" w:cs="Times New Roman"/>
                <w:sz w:val="20"/>
                <w:szCs w:val="20"/>
              </w:rPr>
            </w:pPr>
            <w:r w:rsidRPr="00ED19AF">
              <w:rPr>
                <w:rFonts w:ascii="Times New Roman" w:hAnsi="Times New Roman" w:cs="Times New Roman"/>
                <w:color w:val="333333"/>
                <w:sz w:val="20"/>
                <w:szCs w:val="20"/>
              </w:rPr>
              <w:lastRenderedPageBreak/>
              <w:t>memahami</w:t>
            </w:r>
            <w:r w:rsidRPr="00ED19AF">
              <w:rPr>
                <w:rFonts w:ascii="Times New Roman" w:hAnsi="Times New Roman" w:cs="Times New Roman"/>
                <w:color w:val="333333"/>
                <w:spacing w:val="1"/>
                <w:sz w:val="20"/>
                <w:szCs w:val="20"/>
              </w:rPr>
              <w:t xml:space="preserve"> </w:t>
            </w:r>
            <w:r w:rsidRPr="00ED19AF">
              <w:rPr>
                <w:rFonts w:ascii="Times New Roman" w:hAnsi="Times New Roman" w:cs="Times New Roman"/>
                <w:color w:val="333333"/>
                <w:sz w:val="20"/>
                <w:szCs w:val="20"/>
              </w:rPr>
              <w:t>proses dan</w:t>
            </w:r>
            <w:r w:rsidRPr="00ED19AF">
              <w:rPr>
                <w:rFonts w:ascii="Times New Roman" w:hAnsi="Times New Roman" w:cs="Times New Roman"/>
                <w:color w:val="333333"/>
                <w:spacing w:val="1"/>
                <w:sz w:val="20"/>
                <w:szCs w:val="20"/>
              </w:rPr>
              <w:t xml:space="preserve"> </w:t>
            </w:r>
            <w:r w:rsidRPr="00ED19AF">
              <w:rPr>
                <w:rFonts w:ascii="Times New Roman" w:hAnsi="Times New Roman" w:cs="Times New Roman"/>
                <w:color w:val="333333"/>
                <w:sz w:val="20"/>
                <w:szCs w:val="20"/>
              </w:rPr>
              <w:t>tujuan</w:t>
            </w:r>
            <w:r w:rsidRPr="00ED19AF">
              <w:rPr>
                <w:rFonts w:ascii="Times New Roman" w:hAnsi="Times New Roman" w:cs="Times New Roman"/>
                <w:color w:val="333333"/>
                <w:spacing w:val="1"/>
                <w:sz w:val="20"/>
                <w:szCs w:val="20"/>
              </w:rPr>
              <w:t xml:space="preserve"> </w:t>
            </w:r>
            <w:r w:rsidRPr="00ED19AF">
              <w:rPr>
                <w:rFonts w:ascii="Times New Roman" w:hAnsi="Times New Roman" w:cs="Times New Roman"/>
                <w:color w:val="333333"/>
                <w:sz w:val="20"/>
                <w:szCs w:val="20"/>
              </w:rPr>
              <w:t>pembelajaran</w:t>
            </w:r>
          </w:p>
        </w:tc>
        <w:tc>
          <w:tcPr>
            <w:tcW w:w="2410" w:type="dxa"/>
            <w:shd w:val="clear" w:color="auto" w:fill="auto"/>
          </w:tcPr>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lastRenderedPageBreak/>
              <w:t>Kognitif: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tanya-jawab lisan dan tugas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Kriteria: mampu menjawab pertanyaan dengan tepat</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Afektif: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Absensi, Observasi aktifitas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 xml:space="preserve">Kriteria: Kehadiran, cermat, kerjasama, santun, menghargai, </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Psikomotor:</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lastRenderedPageBreak/>
              <w:t>Penilaian: Observasi langsung</w:t>
            </w:r>
          </w:p>
          <w:p w:rsidR="0031258E" w:rsidRPr="00ED19AF" w:rsidRDefault="0031258E" w:rsidP="000836DB">
            <w:pPr>
              <w:contextualSpacing/>
              <w:rPr>
                <w:rFonts w:ascii="Times New Roman" w:eastAsia="Calibri" w:hAnsi="Times New Roman" w:cs="Times New Roman"/>
                <w:b/>
                <w:bCs/>
                <w:sz w:val="20"/>
                <w:szCs w:val="20"/>
                <w:lang w:val="en-GB"/>
              </w:rPr>
            </w:pPr>
            <w:r w:rsidRPr="00ED19AF">
              <w:rPr>
                <w:rFonts w:ascii="Times New Roman" w:eastAsia="Calibri" w:hAnsi="Times New Roman" w:cs="Times New Roman"/>
                <w:sz w:val="20"/>
                <w:szCs w:val="20"/>
              </w:rPr>
              <w:t>Kriteria: keaktifan</w:t>
            </w:r>
          </w:p>
        </w:tc>
        <w:tc>
          <w:tcPr>
            <w:tcW w:w="1985" w:type="dxa"/>
            <w:shd w:val="clear" w:color="auto" w:fill="auto"/>
          </w:tcPr>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lastRenderedPageBreak/>
              <w:t>Bentuk: Kuliah</w:t>
            </w:r>
          </w:p>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t xml:space="preserve">Metode: </w:t>
            </w:r>
          </w:p>
          <w:p w:rsidR="0031258E" w:rsidRPr="00ED19AF" w:rsidRDefault="0031258E" w:rsidP="000836DB">
            <w:pPr>
              <w:ind w:left="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rPr>
              <w:t xml:space="preserve">   </w:t>
            </w:r>
            <w:r w:rsidRPr="00ED19AF">
              <w:rPr>
                <w:rFonts w:ascii="Times New Roman" w:eastAsia="Calibri" w:hAnsi="Times New Roman" w:cs="Times New Roman"/>
                <w:b/>
                <w:bCs/>
                <w:sz w:val="20"/>
                <w:szCs w:val="20"/>
                <w:lang w:val="id-ID"/>
              </w:rPr>
              <w:t xml:space="preserve">- </w:t>
            </w:r>
            <w:r w:rsidRPr="00ED19AF">
              <w:rPr>
                <w:rFonts w:ascii="Times New Roman" w:eastAsia="Calibri" w:hAnsi="Times New Roman" w:cs="Times New Roman"/>
                <w:iCs/>
                <w:sz w:val="20"/>
                <w:szCs w:val="20"/>
              </w:rPr>
              <w:t xml:space="preserve">Ceramah </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Cs/>
                <w:sz w:val="20"/>
                <w:szCs w:val="20"/>
                <w:lang w:val="id-ID"/>
              </w:rPr>
              <w:t xml:space="preserve">        - </w:t>
            </w:r>
            <w:r w:rsidRPr="00ED19AF">
              <w:rPr>
                <w:rFonts w:ascii="Times New Roman" w:eastAsia="Calibri" w:hAnsi="Times New Roman" w:cs="Times New Roman"/>
                <w:iCs/>
                <w:sz w:val="20"/>
                <w:szCs w:val="20"/>
              </w:rPr>
              <w:t>Diskusi</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
                <w:iCs/>
                <w:sz w:val="20"/>
                <w:szCs w:val="20"/>
                <w:lang w:val="id-ID"/>
              </w:rPr>
              <w:t xml:space="preserve">        - </w:t>
            </w:r>
            <w:r w:rsidRPr="00ED19AF">
              <w:rPr>
                <w:rFonts w:ascii="Times New Roman" w:eastAsia="Calibri" w:hAnsi="Times New Roman" w:cs="Times New Roman"/>
                <w:i/>
                <w:iCs/>
                <w:sz w:val="20"/>
                <w:szCs w:val="20"/>
              </w:rPr>
              <w:t>Self study</w:t>
            </w:r>
          </w:p>
          <w:p w:rsidR="0031258E" w:rsidRPr="00ED19AF" w:rsidRDefault="0031258E" w:rsidP="000836DB">
            <w:pPr>
              <w:contextualSpacing/>
              <w:jc w:val="both"/>
              <w:rPr>
                <w:rFonts w:ascii="Times New Roman" w:eastAsia="Calibri" w:hAnsi="Times New Roman" w:cs="Times New Roman"/>
                <w:b/>
                <w:bCs/>
                <w:sz w:val="20"/>
                <w:szCs w:val="20"/>
                <w:lang w:val="en-GB"/>
              </w:rPr>
            </w:pPr>
            <w:r w:rsidRPr="00ED19AF">
              <w:rPr>
                <w:rFonts w:ascii="Times New Roman" w:eastAsia="Calibri" w:hAnsi="Times New Roman" w:cs="Times New Roman"/>
                <w:b/>
                <w:bCs/>
                <w:sz w:val="20"/>
                <w:szCs w:val="20"/>
                <w:lang w:val="en-GB"/>
              </w:rPr>
              <w:t>[PB: 1x(2x50”)]</w:t>
            </w:r>
          </w:p>
          <w:p w:rsidR="0031258E" w:rsidRPr="00ED19AF" w:rsidRDefault="0031258E" w:rsidP="000836DB">
            <w:pPr>
              <w:contextualSpacing/>
              <w:jc w:val="both"/>
              <w:rPr>
                <w:rFonts w:ascii="Times New Roman" w:eastAsia="Calibri" w:hAnsi="Times New Roman" w:cs="Times New Roman"/>
                <w:b/>
                <w:bCs/>
                <w:sz w:val="20"/>
                <w:szCs w:val="20"/>
                <w:lang w:val="en-GB"/>
              </w:rPr>
            </w:pPr>
          </w:p>
          <w:p w:rsidR="0031258E" w:rsidRPr="00ED19AF" w:rsidRDefault="0031258E" w:rsidP="000836DB">
            <w:pPr>
              <w:contextualSpacing/>
              <w:jc w:val="both"/>
              <w:rPr>
                <w:rFonts w:ascii="Times New Roman" w:eastAsia="Calibri" w:hAnsi="Times New Roman" w:cs="Times New Roman"/>
                <w:b/>
                <w:bCs/>
                <w:sz w:val="20"/>
                <w:szCs w:val="20"/>
                <w:lang w:val="en-GB"/>
              </w:rPr>
            </w:pPr>
          </w:p>
          <w:p w:rsidR="0031258E" w:rsidRPr="00ED19AF" w:rsidRDefault="0031258E" w:rsidP="000836DB">
            <w:pPr>
              <w:numPr>
                <w:ilvl w:val="0"/>
                <w:numId w:val="1"/>
              </w:numPr>
              <w:ind w:left="236" w:hanging="236"/>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b/>
                <w:bCs/>
                <w:sz w:val="20"/>
                <w:szCs w:val="20"/>
                <w:lang w:val="en-GB"/>
              </w:rPr>
              <w:t>Tugas-1 (individu):</w:t>
            </w:r>
            <w:r w:rsidRPr="00ED19AF">
              <w:rPr>
                <w:rFonts w:ascii="Times New Roman" w:eastAsia="Calibri" w:hAnsi="Times New Roman" w:cs="Times New Roman"/>
                <w:sz w:val="20"/>
                <w:szCs w:val="20"/>
                <w:lang w:val="en-GB"/>
              </w:rPr>
              <w:t xml:space="preserve"> membuat resume </w:t>
            </w:r>
            <w:r w:rsidRPr="00ED19AF">
              <w:rPr>
                <w:rFonts w:ascii="Times New Roman" w:eastAsia="Calibri" w:hAnsi="Times New Roman" w:cs="Times New Roman"/>
                <w:b/>
                <w:bCs/>
                <w:sz w:val="20"/>
                <w:szCs w:val="20"/>
                <w:lang w:val="en-GB"/>
              </w:rPr>
              <w:t>[PT+KM:(1+1)x(2x60”)]</w:t>
            </w:r>
          </w:p>
          <w:p w:rsidR="0031258E" w:rsidRPr="00ED19AF" w:rsidRDefault="0031258E" w:rsidP="000836DB">
            <w:pPr>
              <w:ind w:left="204"/>
              <w:contextualSpacing/>
              <w:jc w:val="both"/>
              <w:rPr>
                <w:rFonts w:ascii="Times New Roman" w:eastAsia="Calibri" w:hAnsi="Times New Roman" w:cs="Times New Roman"/>
                <w:i/>
                <w:iCs/>
                <w:sz w:val="20"/>
                <w:szCs w:val="20"/>
              </w:rPr>
            </w:pPr>
          </w:p>
          <w:p w:rsidR="0031258E" w:rsidRPr="00ED19AF" w:rsidRDefault="0031258E" w:rsidP="000836DB">
            <w:pPr>
              <w:contextualSpacing/>
              <w:jc w:val="center"/>
              <w:rPr>
                <w:rFonts w:ascii="Times New Roman" w:eastAsia="Calibri" w:hAnsi="Times New Roman" w:cs="Times New Roman"/>
                <w:b/>
                <w:bCs/>
                <w:sz w:val="20"/>
                <w:szCs w:val="20"/>
                <w:lang w:val="en-GB"/>
              </w:rPr>
            </w:pPr>
          </w:p>
        </w:tc>
        <w:tc>
          <w:tcPr>
            <w:tcW w:w="1275" w:type="dxa"/>
            <w:shd w:val="clear" w:color="auto" w:fill="auto"/>
          </w:tcPr>
          <w:p w:rsidR="0031258E" w:rsidRPr="00ED19AF" w:rsidRDefault="0031258E" w:rsidP="000836DB">
            <w:pPr>
              <w:keepNext/>
              <w:keepLines/>
              <w:jc w:val="center"/>
              <w:outlineLvl w:val="0"/>
              <w:rPr>
                <w:rFonts w:ascii="Times New Roman" w:eastAsia="Times New Roman" w:hAnsi="Times New Roman" w:cs="Times New Roman"/>
                <w:color w:val="000000"/>
                <w:sz w:val="20"/>
                <w:szCs w:val="20"/>
                <w:lang w:val="id-ID"/>
              </w:rPr>
            </w:pPr>
            <w:r w:rsidRPr="00ED19AF">
              <w:rPr>
                <w:rFonts w:ascii="Times New Roman" w:eastAsia="Times New Roman" w:hAnsi="Times New Roman" w:cs="Times New Roman"/>
                <w:color w:val="000000"/>
                <w:sz w:val="20"/>
                <w:szCs w:val="20"/>
              </w:rPr>
              <w:lastRenderedPageBreak/>
              <w:t>Bentuk: Kuliah Tatap Muka</w:t>
            </w:r>
          </w:p>
          <w:p w:rsidR="0031258E" w:rsidRPr="00ED19AF" w:rsidRDefault="0031258E" w:rsidP="000836DB">
            <w:pPr>
              <w:spacing w:line="276" w:lineRule="auto"/>
              <w:contextualSpacing/>
              <w:jc w:val="center"/>
              <w:rPr>
                <w:rFonts w:ascii="Times New Roman" w:eastAsia="Calibri" w:hAnsi="Times New Roman" w:cs="Times New Roman"/>
                <w:b/>
                <w:bCs/>
                <w:sz w:val="20"/>
                <w:szCs w:val="20"/>
                <w:lang w:val="en-GB"/>
              </w:rPr>
            </w:pPr>
          </w:p>
        </w:tc>
        <w:tc>
          <w:tcPr>
            <w:tcW w:w="2650" w:type="dxa"/>
            <w:shd w:val="clear" w:color="auto" w:fill="auto"/>
          </w:tcPr>
          <w:p w:rsidR="0031258E" w:rsidRPr="00ED19AF" w:rsidRDefault="0031258E" w:rsidP="000836DB">
            <w:pPr>
              <w:pStyle w:val="ListParagraph"/>
              <w:numPr>
                <w:ilvl w:val="0"/>
                <w:numId w:val="15"/>
              </w:numPr>
              <w:spacing w:line="276" w:lineRule="auto"/>
              <w:rPr>
                <w:rFonts w:ascii="Times New Roman" w:eastAsia="Calibri" w:hAnsi="Times New Roman" w:cs="Times New Roman"/>
                <w:sz w:val="20"/>
                <w:szCs w:val="20"/>
              </w:rPr>
            </w:pPr>
            <w:r w:rsidRPr="00ED19AF">
              <w:rPr>
                <w:rFonts w:ascii="Times New Roman" w:eastAsia="Calibri" w:hAnsi="Times New Roman" w:cs="Times New Roman"/>
                <w:sz w:val="20"/>
                <w:szCs w:val="20"/>
              </w:rPr>
              <w:t>Silabus</w:t>
            </w:r>
          </w:p>
          <w:p w:rsidR="0031258E" w:rsidRPr="00ED19AF" w:rsidRDefault="0031258E" w:rsidP="000836DB">
            <w:pPr>
              <w:pStyle w:val="ListParagraph"/>
              <w:numPr>
                <w:ilvl w:val="0"/>
                <w:numId w:val="15"/>
              </w:numPr>
              <w:spacing w:line="276" w:lineRule="auto"/>
              <w:rPr>
                <w:rFonts w:ascii="Times New Roman" w:eastAsia="Calibri" w:hAnsi="Times New Roman" w:cs="Times New Roman"/>
                <w:sz w:val="20"/>
                <w:szCs w:val="20"/>
              </w:rPr>
            </w:pPr>
            <w:r w:rsidRPr="00ED19AF">
              <w:rPr>
                <w:rFonts w:ascii="Times New Roman" w:eastAsia="Calibri" w:hAnsi="Times New Roman" w:cs="Times New Roman"/>
                <w:sz w:val="20"/>
                <w:szCs w:val="20"/>
              </w:rPr>
              <w:t>RPS</w:t>
            </w:r>
          </w:p>
          <w:p w:rsidR="0031258E" w:rsidRPr="00ED19AF" w:rsidRDefault="0031258E" w:rsidP="000836DB">
            <w:pPr>
              <w:pStyle w:val="ListParagraph"/>
              <w:numPr>
                <w:ilvl w:val="0"/>
                <w:numId w:val="15"/>
              </w:numPr>
              <w:spacing w:line="276" w:lineRule="auto"/>
              <w:rPr>
                <w:rFonts w:ascii="Times New Roman" w:eastAsia="Calibri" w:hAnsi="Times New Roman" w:cs="Times New Roman"/>
                <w:sz w:val="20"/>
                <w:szCs w:val="20"/>
              </w:rPr>
            </w:pPr>
            <w:r w:rsidRPr="00ED19AF">
              <w:rPr>
                <w:rFonts w:ascii="Times New Roman" w:eastAsia="Calibri" w:hAnsi="Times New Roman" w:cs="Times New Roman"/>
                <w:sz w:val="20"/>
                <w:szCs w:val="20"/>
              </w:rPr>
              <w:t>Kontrak Kuliah</w:t>
            </w:r>
          </w:p>
        </w:tc>
        <w:tc>
          <w:tcPr>
            <w:tcW w:w="709"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lang w:val="en-GB"/>
              </w:rPr>
            </w:pPr>
            <w:r w:rsidRPr="00ED19AF">
              <w:rPr>
                <w:rFonts w:ascii="Times New Roman" w:eastAsia="Calibri" w:hAnsi="Times New Roman" w:cs="Times New Roman"/>
                <w:b/>
                <w:bCs/>
                <w:sz w:val="20"/>
                <w:szCs w:val="20"/>
                <w:lang w:val="en-GB"/>
              </w:rPr>
              <w:t>5</w:t>
            </w:r>
          </w:p>
        </w:tc>
      </w:tr>
      <w:tr w:rsidR="0031258E" w:rsidRPr="00ED19AF" w:rsidTr="000836DB">
        <w:trPr>
          <w:trHeight w:val="304"/>
        </w:trPr>
        <w:tc>
          <w:tcPr>
            <w:tcW w:w="1135"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lastRenderedPageBreak/>
              <w:t>2</w:t>
            </w:r>
          </w:p>
        </w:tc>
        <w:tc>
          <w:tcPr>
            <w:tcW w:w="2126" w:type="dxa"/>
            <w:shd w:val="clear" w:color="auto" w:fill="auto"/>
          </w:tcPr>
          <w:p w:rsidR="0031258E" w:rsidRPr="00ED19AF" w:rsidRDefault="0031258E" w:rsidP="000836DB">
            <w:pPr>
              <w:spacing w:line="276" w:lineRule="auto"/>
              <w:contextualSpacing/>
              <w:rPr>
                <w:rFonts w:ascii="Times New Roman" w:eastAsia="Calibri" w:hAnsi="Times New Roman" w:cs="Times New Roman"/>
                <w:b/>
                <w:sz w:val="20"/>
                <w:szCs w:val="20"/>
                <w:lang w:val="id-ID"/>
              </w:rPr>
            </w:pPr>
            <w:r w:rsidRPr="00ED19AF">
              <w:rPr>
                <w:rFonts w:ascii="Times New Roman" w:eastAsia="Calibri" w:hAnsi="Times New Roman" w:cs="Times New Roman"/>
                <w:b/>
                <w:sz w:val="20"/>
                <w:szCs w:val="20"/>
                <w:lang w:val="en-GB"/>
              </w:rPr>
              <w:t>Sub-CPMK2</w:t>
            </w:r>
            <w:r w:rsidRPr="00ED19AF">
              <w:rPr>
                <w:rFonts w:ascii="Times New Roman" w:eastAsia="Calibri" w:hAnsi="Times New Roman" w:cs="Times New Roman"/>
                <w:b/>
                <w:sz w:val="20"/>
                <w:szCs w:val="20"/>
                <w:lang w:val="id-ID"/>
              </w:rPr>
              <w:t>:</w:t>
            </w:r>
          </w:p>
          <w:p w:rsidR="0031258E" w:rsidRPr="00ED19AF" w:rsidRDefault="0031258E" w:rsidP="000836DB">
            <w:pPr>
              <w:spacing w:line="276" w:lineRule="auto"/>
              <w:contextualSpacing/>
              <w:jc w:val="both"/>
              <w:rPr>
                <w:rFonts w:ascii="Times New Roman" w:eastAsia="Calibri" w:hAnsi="Times New Roman" w:cs="Times New Roman"/>
                <w:b/>
                <w:i/>
                <w:iCs/>
                <w:sz w:val="20"/>
                <w:szCs w:val="20"/>
                <w:lang w:val="en-GB"/>
              </w:rPr>
            </w:pPr>
            <w:r w:rsidRPr="00ED19AF">
              <w:rPr>
                <w:rFonts w:ascii="Times New Roman" w:hAnsi="Times New Roman" w:cs="Times New Roman"/>
                <w:spacing w:val="-7"/>
                <w:sz w:val="20"/>
                <w:szCs w:val="20"/>
              </w:rPr>
              <w:t>Mahasiswa mampu mendeskripsikan struktur keilmuan dalam bidang Ulumul Quran</w:t>
            </w:r>
          </w:p>
          <w:p w:rsidR="0031258E" w:rsidRPr="00ED19AF" w:rsidRDefault="0031258E" w:rsidP="000836DB">
            <w:pPr>
              <w:spacing w:line="276" w:lineRule="auto"/>
              <w:contextualSpacing/>
              <w:rPr>
                <w:rFonts w:ascii="Times New Roman" w:eastAsia="Calibri" w:hAnsi="Times New Roman" w:cs="Times New Roman"/>
                <w:b/>
                <w:sz w:val="20"/>
                <w:szCs w:val="20"/>
                <w:lang w:val="en-GB"/>
              </w:rPr>
            </w:pPr>
            <w:r w:rsidRPr="00ED19AF">
              <w:rPr>
                <w:rFonts w:ascii="Times New Roman" w:eastAsia="Calibri" w:hAnsi="Times New Roman" w:cs="Times New Roman"/>
                <w:sz w:val="20"/>
                <w:szCs w:val="20"/>
              </w:rPr>
              <w:t>(CPMK 1, CPMK2)</w:t>
            </w:r>
          </w:p>
        </w:tc>
        <w:tc>
          <w:tcPr>
            <w:tcW w:w="1843" w:type="dxa"/>
            <w:shd w:val="clear" w:color="auto" w:fill="auto"/>
          </w:tcPr>
          <w:p w:rsidR="0031258E" w:rsidRPr="00ED19AF" w:rsidRDefault="0031258E" w:rsidP="000836DB">
            <w:pPr>
              <w:spacing w:line="276" w:lineRule="auto"/>
              <w:contextualSpacing/>
              <w:rPr>
                <w:rFonts w:ascii="Times New Roman" w:eastAsia="Calibri" w:hAnsi="Times New Roman" w:cs="Times New Roman"/>
                <w:sz w:val="20"/>
                <w:szCs w:val="20"/>
              </w:rPr>
            </w:pPr>
            <w:r w:rsidRPr="00ED19AF">
              <w:rPr>
                <w:rFonts w:ascii="Times New Roman" w:eastAsia="Calibri" w:hAnsi="Times New Roman" w:cs="Times New Roman"/>
                <w:sz w:val="20"/>
                <w:szCs w:val="20"/>
              </w:rPr>
              <w:t>Setelah mengikuti perkuliahan mahasiswa diharapkan dapat memahami dan menjelaskan tentang :</w:t>
            </w:r>
          </w:p>
          <w:p w:rsidR="0031258E" w:rsidRPr="00ED19AF" w:rsidRDefault="0031258E" w:rsidP="000836DB">
            <w:pPr>
              <w:pStyle w:val="TableParagraph"/>
              <w:numPr>
                <w:ilvl w:val="5"/>
                <w:numId w:val="29"/>
              </w:numPr>
              <w:tabs>
                <w:tab w:val="left" w:pos="603"/>
                <w:tab w:val="left" w:pos="1858"/>
              </w:tabs>
              <w:ind w:left="334" w:right="80" w:hanging="334"/>
              <w:rPr>
                <w:sz w:val="20"/>
                <w:szCs w:val="20"/>
              </w:rPr>
            </w:pPr>
            <w:r w:rsidRPr="00ED19AF">
              <w:rPr>
                <w:color w:val="333333"/>
                <w:sz w:val="20"/>
                <w:szCs w:val="20"/>
              </w:rPr>
              <w:t>Mengetahui</w:t>
            </w:r>
            <w:r w:rsidRPr="00ED19AF">
              <w:rPr>
                <w:color w:val="333333"/>
                <w:spacing w:val="1"/>
                <w:sz w:val="20"/>
                <w:szCs w:val="20"/>
              </w:rPr>
              <w:t xml:space="preserve"> </w:t>
            </w:r>
            <w:r w:rsidRPr="00ED19AF">
              <w:rPr>
                <w:color w:val="333333"/>
                <w:sz w:val="20"/>
                <w:szCs w:val="20"/>
              </w:rPr>
              <w:t>pengertian</w:t>
            </w:r>
            <w:r w:rsidRPr="00ED19AF">
              <w:rPr>
                <w:color w:val="333333"/>
                <w:sz w:val="20"/>
                <w:szCs w:val="20"/>
                <w:lang w:val="en-US"/>
              </w:rPr>
              <w:t xml:space="preserve"> </w:t>
            </w:r>
            <w:r w:rsidRPr="00ED19AF">
              <w:rPr>
                <w:color w:val="333333"/>
                <w:spacing w:val="-1"/>
                <w:sz w:val="20"/>
                <w:szCs w:val="20"/>
              </w:rPr>
              <w:t>ulumul</w:t>
            </w:r>
            <w:r w:rsidRPr="00ED19AF">
              <w:rPr>
                <w:color w:val="333333"/>
                <w:spacing w:val="-53"/>
                <w:sz w:val="20"/>
                <w:szCs w:val="20"/>
              </w:rPr>
              <w:t xml:space="preserve"> </w:t>
            </w:r>
            <w:r w:rsidRPr="00ED19AF">
              <w:rPr>
                <w:color w:val="333333"/>
                <w:sz w:val="20"/>
                <w:szCs w:val="20"/>
              </w:rPr>
              <w:t>quran</w:t>
            </w:r>
          </w:p>
          <w:p w:rsidR="0031258E" w:rsidRPr="00ED19AF" w:rsidRDefault="0031258E" w:rsidP="000836DB">
            <w:pPr>
              <w:pStyle w:val="TableParagraph"/>
              <w:numPr>
                <w:ilvl w:val="5"/>
                <w:numId w:val="29"/>
              </w:numPr>
              <w:tabs>
                <w:tab w:val="left" w:pos="603"/>
                <w:tab w:val="left" w:pos="1883"/>
              </w:tabs>
              <w:ind w:left="334" w:right="89" w:hanging="334"/>
              <w:rPr>
                <w:color w:val="333333"/>
                <w:sz w:val="20"/>
                <w:szCs w:val="20"/>
              </w:rPr>
            </w:pPr>
            <w:r w:rsidRPr="00ED19AF">
              <w:rPr>
                <w:color w:val="333333"/>
                <w:sz w:val="20"/>
                <w:szCs w:val="20"/>
              </w:rPr>
              <w:t>Mengetahui</w:t>
            </w:r>
            <w:r w:rsidRPr="00ED19AF">
              <w:rPr>
                <w:color w:val="333333"/>
                <w:sz w:val="20"/>
                <w:szCs w:val="20"/>
                <w:lang w:val="en-US"/>
              </w:rPr>
              <w:t xml:space="preserve"> </w:t>
            </w:r>
            <w:r w:rsidRPr="00ED19AF">
              <w:rPr>
                <w:color w:val="333333"/>
                <w:sz w:val="20"/>
                <w:szCs w:val="20"/>
              </w:rPr>
              <w:t>materi pokok ulumul quran</w:t>
            </w:r>
          </w:p>
          <w:p w:rsidR="0031258E" w:rsidRPr="00ED19AF" w:rsidRDefault="0031258E" w:rsidP="000836DB">
            <w:pPr>
              <w:pStyle w:val="TableParagraph"/>
              <w:numPr>
                <w:ilvl w:val="5"/>
                <w:numId w:val="29"/>
              </w:numPr>
              <w:tabs>
                <w:tab w:val="left" w:pos="603"/>
                <w:tab w:val="left" w:pos="1883"/>
              </w:tabs>
              <w:ind w:left="334" w:right="89" w:hanging="334"/>
              <w:rPr>
                <w:color w:val="333333"/>
                <w:sz w:val="20"/>
                <w:szCs w:val="20"/>
              </w:rPr>
            </w:pPr>
            <w:r w:rsidRPr="00ED19AF">
              <w:rPr>
                <w:color w:val="333333"/>
                <w:sz w:val="20"/>
                <w:szCs w:val="20"/>
              </w:rPr>
              <w:t>Mengetahui cabang kajian ulumul quran</w:t>
            </w:r>
          </w:p>
          <w:p w:rsidR="0031258E" w:rsidRPr="00ED19AF" w:rsidRDefault="0031258E" w:rsidP="000836DB">
            <w:pPr>
              <w:pStyle w:val="TableParagraph"/>
              <w:numPr>
                <w:ilvl w:val="5"/>
                <w:numId w:val="29"/>
              </w:numPr>
              <w:tabs>
                <w:tab w:val="left" w:pos="603"/>
                <w:tab w:val="left" w:pos="1883"/>
              </w:tabs>
              <w:ind w:left="334" w:right="89" w:hanging="334"/>
              <w:rPr>
                <w:sz w:val="20"/>
                <w:szCs w:val="20"/>
              </w:rPr>
            </w:pPr>
            <w:r w:rsidRPr="00ED19AF">
              <w:rPr>
                <w:color w:val="333333"/>
                <w:sz w:val="20"/>
                <w:szCs w:val="20"/>
              </w:rPr>
              <w:t>Mengetahui</w:t>
            </w:r>
            <w:r w:rsidRPr="00ED19AF">
              <w:rPr>
                <w:color w:val="333333"/>
                <w:spacing w:val="1"/>
                <w:sz w:val="20"/>
                <w:szCs w:val="20"/>
              </w:rPr>
              <w:t xml:space="preserve"> </w:t>
            </w:r>
            <w:r w:rsidRPr="00ED19AF">
              <w:rPr>
                <w:color w:val="333333"/>
                <w:sz w:val="20"/>
                <w:szCs w:val="20"/>
              </w:rPr>
              <w:t>materi</w:t>
            </w:r>
            <w:r w:rsidRPr="00ED19AF">
              <w:rPr>
                <w:color w:val="333333"/>
                <w:spacing w:val="-53"/>
                <w:sz w:val="20"/>
                <w:szCs w:val="20"/>
              </w:rPr>
              <w:t xml:space="preserve"> </w:t>
            </w:r>
            <w:r w:rsidRPr="00ED19AF">
              <w:rPr>
                <w:color w:val="333333"/>
                <w:sz w:val="20"/>
                <w:szCs w:val="20"/>
              </w:rPr>
              <w:t>pokok</w:t>
            </w:r>
            <w:r w:rsidRPr="00ED19AF">
              <w:rPr>
                <w:color w:val="333333"/>
                <w:spacing w:val="-5"/>
                <w:sz w:val="20"/>
                <w:szCs w:val="20"/>
              </w:rPr>
              <w:t xml:space="preserve"> </w:t>
            </w:r>
            <w:r w:rsidRPr="00ED19AF">
              <w:rPr>
                <w:color w:val="333333"/>
                <w:sz w:val="20"/>
                <w:szCs w:val="20"/>
              </w:rPr>
              <w:t>ulumul</w:t>
            </w:r>
            <w:r w:rsidRPr="00ED19AF">
              <w:rPr>
                <w:color w:val="333333"/>
                <w:spacing w:val="-4"/>
                <w:sz w:val="20"/>
                <w:szCs w:val="20"/>
              </w:rPr>
              <w:t xml:space="preserve"> </w:t>
            </w:r>
            <w:r w:rsidRPr="00ED19AF">
              <w:rPr>
                <w:color w:val="333333"/>
                <w:sz w:val="20"/>
                <w:szCs w:val="20"/>
              </w:rPr>
              <w:t>quran</w:t>
            </w:r>
          </w:p>
          <w:p w:rsidR="0031258E" w:rsidRPr="00ED19AF" w:rsidRDefault="0031258E" w:rsidP="000836DB">
            <w:pPr>
              <w:pStyle w:val="TableParagraph"/>
              <w:numPr>
                <w:ilvl w:val="5"/>
                <w:numId w:val="29"/>
              </w:numPr>
              <w:tabs>
                <w:tab w:val="left" w:pos="603"/>
                <w:tab w:val="left" w:pos="1883"/>
              </w:tabs>
              <w:ind w:left="334" w:right="89" w:hanging="334"/>
              <w:rPr>
                <w:sz w:val="20"/>
                <w:szCs w:val="20"/>
              </w:rPr>
            </w:pPr>
            <w:r w:rsidRPr="00ED19AF">
              <w:rPr>
                <w:color w:val="333333"/>
                <w:sz w:val="20"/>
                <w:szCs w:val="20"/>
              </w:rPr>
              <w:t>Mengetahui</w:t>
            </w:r>
            <w:r w:rsidRPr="00ED19AF">
              <w:rPr>
                <w:color w:val="333333"/>
                <w:spacing w:val="1"/>
                <w:sz w:val="20"/>
                <w:szCs w:val="20"/>
                <w:lang w:val="en-US"/>
              </w:rPr>
              <w:t xml:space="preserve"> </w:t>
            </w:r>
            <w:r w:rsidRPr="00ED19AF">
              <w:rPr>
                <w:color w:val="333333"/>
                <w:sz w:val="20"/>
                <w:szCs w:val="20"/>
              </w:rPr>
              <w:t>sejarah</w:t>
            </w:r>
            <w:r w:rsidRPr="00ED19AF">
              <w:rPr>
                <w:color w:val="333333"/>
                <w:spacing w:val="-53"/>
                <w:sz w:val="20"/>
                <w:szCs w:val="20"/>
              </w:rPr>
              <w:t xml:space="preserve"> </w:t>
            </w:r>
            <w:r w:rsidRPr="00ED19AF">
              <w:rPr>
                <w:color w:val="333333"/>
                <w:sz w:val="20"/>
                <w:szCs w:val="20"/>
              </w:rPr>
              <w:t>pertumbuhan ulumu</w:t>
            </w:r>
            <w:r w:rsidRPr="00ED19AF">
              <w:rPr>
                <w:color w:val="333333"/>
                <w:sz w:val="20"/>
                <w:szCs w:val="20"/>
                <w:lang w:val="en-US"/>
              </w:rPr>
              <w:t xml:space="preserve">l </w:t>
            </w:r>
            <w:r w:rsidRPr="00ED19AF">
              <w:rPr>
                <w:color w:val="333333"/>
                <w:sz w:val="20"/>
                <w:szCs w:val="20"/>
              </w:rPr>
              <w:t>quran</w:t>
            </w:r>
          </w:p>
        </w:tc>
        <w:tc>
          <w:tcPr>
            <w:tcW w:w="2410" w:type="dxa"/>
            <w:shd w:val="clear" w:color="auto" w:fill="auto"/>
          </w:tcPr>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Kognitif: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tanya-jawab lisan dan tugas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Kriteria: mampu menjawab pertanyaan dengan tepat</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Afektif: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Absensi, Observasi aktifitas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 xml:space="preserve">Kriteria: Kehadiran, cermat, kerjasama, santun, menghargai, </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Psikomotor:</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Observasi langsung</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sz w:val="20"/>
                <w:szCs w:val="20"/>
              </w:rPr>
              <w:t>Kriteria: keaktifan</w:t>
            </w:r>
          </w:p>
        </w:tc>
        <w:tc>
          <w:tcPr>
            <w:tcW w:w="1985" w:type="dxa"/>
            <w:shd w:val="clear" w:color="auto" w:fill="auto"/>
          </w:tcPr>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t>Bentuk: Kuliah</w:t>
            </w:r>
          </w:p>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t xml:space="preserve">Metode: - </w:t>
            </w:r>
            <w:r w:rsidRPr="00ED19AF">
              <w:rPr>
                <w:rFonts w:ascii="Times New Roman" w:eastAsia="Calibri" w:hAnsi="Times New Roman" w:cs="Times New Roman"/>
                <w:iCs/>
                <w:sz w:val="20"/>
                <w:szCs w:val="20"/>
              </w:rPr>
              <w:t xml:space="preserve">Ceramah </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Cs/>
                <w:sz w:val="20"/>
                <w:szCs w:val="20"/>
                <w:lang w:val="id-ID"/>
              </w:rPr>
              <w:t xml:space="preserve">        - </w:t>
            </w:r>
            <w:r w:rsidRPr="00ED19AF">
              <w:rPr>
                <w:rFonts w:ascii="Times New Roman" w:eastAsia="Calibri" w:hAnsi="Times New Roman" w:cs="Times New Roman"/>
                <w:iCs/>
                <w:sz w:val="20"/>
                <w:szCs w:val="20"/>
              </w:rPr>
              <w:t>Diskusi</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
                <w:iCs/>
                <w:sz w:val="20"/>
                <w:szCs w:val="20"/>
                <w:lang w:val="id-ID"/>
              </w:rPr>
              <w:t xml:space="preserve">        - </w:t>
            </w:r>
            <w:r w:rsidRPr="00ED19AF">
              <w:rPr>
                <w:rFonts w:ascii="Times New Roman" w:eastAsia="Calibri" w:hAnsi="Times New Roman" w:cs="Times New Roman"/>
                <w:i/>
                <w:iCs/>
                <w:sz w:val="20"/>
                <w:szCs w:val="20"/>
              </w:rPr>
              <w:t>Self study</w:t>
            </w:r>
          </w:p>
          <w:p w:rsidR="0031258E" w:rsidRPr="00ED19AF" w:rsidRDefault="0031258E" w:rsidP="000836DB">
            <w:pPr>
              <w:contextualSpacing/>
              <w:jc w:val="both"/>
              <w:rPr>
                <w:rFonts w:ascii="Times New Roman" w:eastAsia="Calibri" w:hAnsi="Times New Roman" w:cs="Times New Roman"/>
                <w:b/>
                <w:bCs/>
                <w:sz w:val="20"/>
                <w:szCs w:val="20"/>
                <w:lang w:val="en-GB"/>
              </w:rPr>
            </w:pPr>
            <w:r w:rsidRPr="00ED19AF">
              <w:rPr>
                <w:rFonts w:ascii="Times New Roman" w:eastAsia="Calibri" w:hAnsi="Times New Roman" w:cs="Times New Roman"/>
                <w:b/>
                <w:bCs/>
                <w:sz w:val="20"/>
                <w:szCs w:val="20"/>
                <w:lang w:val="en-GB"/>
              </w:rPr>
              <w:t>[PB: 2x(2x50”)]</w:t>
            </w:r>
          </w:p>
          <w:p w:rsidR="0031258E" w:rsidRPr="00ED19AF" w:rsidRDefault="0031258E" w:rsidP="000836DB">
            <w:pPr>
              <w:contextualSpacing/>
              <w:jc w:val="both"/>
              <w:rPr>
                <w:rFonts w:ascii="Times New Roman" w:eastAsia="Calibri" w:hAnsi="Times New Roman" w:cs="Times New Roman"/>
                <w:b/>
                <w:bCs/>
                <w:sz w:val="20"/>
                <w:szCs w:val="20"/>
                <w:lang w:val="en-GB"/>
              </w:rPr>
            </w:pPr>
          </w:p>
          <w:p w:rsidR="0031258E" w:rsidRPr="00ED19AF" w:rsidRDefault="0031258E" w:rsidP="000836DB">
            <w:pPr>
              <w:numPr>
                <w:ilvl w:val="0"/>
                <w:numId w:val="1"/>
              </w:numPr>
              <w:ind w:left="236" w:hanging="236"/>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b/>
                <w:bCs/>
                <w:sz w:val="20"/>
                <w:szCs w:val="20"/>
                <w:lang w:val="en-GB"/>
              </w:rPr>
              <w:t>Tugas-1 (individu):</w:t>
            </w:r>
            <w:r w:rsidRPr="00ED19AF">
              <w:rPr>
                <w:rFonts w:ascii="Times New Roman" w:eastAsia="Calibri" w:hAnsi="Times New Roman" w:cs="Times New Roman"/>
                <w:sz w:val="20"/>
                <w:szCs w:val="20"/>
                <w:lang w:val="en-GB"/>
              </w:rPr>
              <w:t xml:space="preserve"> </w:t>
            </w:r>
          </w:p>
          <w:p w:rsidR="0031258E" w:rsidRPr="00ED19AF" w:rsidRDefault="0031258E" w:rsidP="000836DB">
            <w:pPr>
              <w:pStyle w:val="ListParagraph"/>
              <w:rPr>
                <w:rFonts w:ascii="Times New Roman" w:eastAsia="Calibri" w:hAnsi="Times New Roman" w:cs="Times New Roman"/>
                <w:sz w:val="20"/>
                <w:szCs w:val="20"/>
                <w:lang w:val="en-GB"/>
              </w:rPr>
            </w:pPr>
          </w:p>
          <w:p w:rsidR="0031258E" w:rsidRPr="00ED19AF" w:rsidRDefault="0031258E" w:rsidP="000836DB">
            <w:pPr>
              <w:ind w:left="236"/>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sz w:val="20"/>
                <w:szCs w:val="20"/>
                <w:lang w:val="en-GB"/>
              </w:rPr>
              <w:t xml:space="preserve">Membuat resume hasil kunjungan Perpustakaan </w:t>
            </w:r>
            <w:r w:rsidRPr="00ED19AF">
              <w:rPr>
                <w:rFonts w:ascii="Times New Roman" w:eastAsia="Calibri" w:hAnsi="Times New Roman" w:cs="Times New Roman"/>
                <w:b/>
                <w:bCs/>
                <w:sz w:val="20"/>
                <w:szCs w:val="20"/>
                <w:lang w:val="en-GB"/>
              </w:rPr>
              <w:t>[PT+KM:(1+1)x(2x60”)]</w:t>
            </w:r>
          </w:p>
          <w:p w:rsidR="0031258E" w:rsidRPr="00ED19AF" w:rsidRDefault="0031258E" w:rsidP="000836DB">
            <w:pPr>
              <w:ind w:left="204"/>
              <w:contextualSpacing/>
              <w:jc w:val="both"/>
              <w:rPr>
                <w:rFonts w:ascii="Times New Roman" w:eastAsia="Calibri" w:hAnsi="Times New Roman" w:cs="Times New Roman"/>
                <w:i/>
                <w:iCs/>
                <w:sz w:val="20"/>
                <w:szCs w:val="20"/>
              </w:rPr>
            </w:pPr>
          </w:p>
          <w:p w:rsidR="0031258E" w:rsidRPr="00ED19AF" w:rsidRDefault="0031258E" w:rsidP="000836DB">
            <w:pPr>
              <w:contextualSpacing/>
              <w:rPr>
                <w:rFonts w:ascii="Times New Roman" w:eastAsia="Calibri" w:hAnsi="Times New Roman" w:cs="Times New Roman"/>
                <w:b/>
                <w:bCs/>
                <w:sz w:val="20"/>
                <w:szCs w:val="20"/>
                <w:lang w:val="id-ID"/>
              </w:rPr>
            </w:pPr>
          </w:p>
        </w:tc>
        <w:tc>
          <w:tcPr>
            <w:tcW w:w="1275" w:type="dxa"/>
            <w:shd w:val="clear" w:color="auto" w:fill="auto"/>
          </w:tcPr>
          <w:p w:rsidR="0031258E" w:rsidRPr="00ED19AF" w:rsidRDefault="0031258E" w:rsidP="000836DB">
            <w:pPr>
              <w:keepNext/>
              <w:keepLines/>
              <w:jc w:val="center"/>
              <w:outlineLvl w:val="0"/>
              <w:rPr>
                <w:rFonts w:ascii="Times New Roman" w:eastAsia="Times New Roman" w:hAnsi="Times New Roman" w:cs="Times New Roman"/>
                <w:color w:val="000000"/>
                <w:sz w:val="20"/>
                <w:szCs w:val="20"/>
                <w:lang w:val="id-ID"/>
              </w:rPr>
            </w:pPr>
            <w:r w:rsidRPr="00ED19AF">
              <w:rPr>
                <w:rFonts w:ascii="Times New Roman" w:eastAsia="Times New Roman" w:hAnsi="Times New Roman" w:cs="Times New Roman"/>
                <w:color w:val="000000"/>
                <w:sz w:val="20"/>
                <w:szCs w:val="20"/>
              </w:rPr>
              <w:t>Bentuk: Kuliah Tatap Muka</w:t>
            </w:r>
          </w:p>
          <w:p w:rsidR="0031258E" w:rsidRPr="00ED19AF" w:rsidRDefault="0031258E" w:rsidP="000836DB">
            <w:pPr>
              <w:keepNext/>
              <w:keepLines/>
              <w:jc w:val="center"/>
              <w:outlineLvl w:val="0"/>
              <w:rPr>
                <w:rFonts w:ascii="Times New Roman" w:eastAsia="Times New Roman" w:hAnsi="Times New Roman" w:cs="Times New Roman"/>
                <w:color w:val="000000"/>
                <w:sz w:val="20"/>
                <w:szCs w:val="20"/>
              </w:rPr>
            </w:pPr>
          </w:p>
        </w:tc>
        <w:tc>
          <w:tcPr>
            <w:tcW w:w="2650" w:type="dxa"/>
            <w:shd w:val="clear" w:color="auto" w:fill="auto"/>
          </w:tcPr>
          <w:p w:rsidR="0031258E" w:rsidRPr="00ED19AF" w:rsidRDefault="0031258E" w:rsidP="000836DB">
            <w:pPr>
              <w:pStyle w:val="ListParagraph"/>
              <w:numPr>
                <w:ilvl w:val="0"/>
                <w:numId w:val="8"/>
              </w:numPr>
              <w:autoSpaceDE w:val="0"/>
              <w:autoSpaceDN w:val="0"/>
              <w:adjustRightInd w:val="0"/>
              <w:rPr>
                <w:rFonts w:ascii="Times New Roman" w:hAnsi="Times New Roman" w:cs="Times New Roman"/>
                <w:sz w:val="20"/>
                <w:szCs w:val="20"/>
                <w:lang w:val="id-ID"/>
              </w:rPr>
            </w:pPr>
            <w:r w:rsidRPr="00ED19AF">
              <w:rPr>
                <w:rFonts w:ascii="Times New Roman" w:hAnsi="Times New Roman" w:cs="Times New Roman"/>
                <w:sz w:val="20"/>
                <w:szCs w:val="20"/>
              </w:rPr>
              <w:t>Pengertian ulumul</w:t>
            </w:r>
            <w:r w:rsidRPr="00ED19AF">
              <w:rPr>
                <w:rFonts w:ascii="Times New Roman" w:hAnsi="Times New Roman" w:cs="Times New Roman"/>
                <w:spacing w:val="-5"/>
                <w:sz w:val="20"/>
                <w:szCs w:val="20"/>
              </w:rPr>
              <w:t xml:space="preserve"> </w:t>
            </w:r>
            <w:r w:rsidRPr="00ED19AF">
              <w:rPr>
                <w:rFonts w:ascii="Times New Roman" w:hAnsi="Times New Roman" w:cs="Times New Roman"/>
                <w:sz w:val="20"/>
                <w:szCs w:val="20"/>
              </w:rPr>
              <w:t>quran;</w:t>
            </w:r>
            <w:r w:rsidRPr="00ED19AF">
              <w:rPr>
                <w:rFonts w:ascii="Times New Roman" w:hAnsi="Times New Roman" w:cs="Times New Roman"/>
                <w:spacing w:val="1"/>
                <w:sz w:val="20"/>
                <w:szCs w:val="20"/>
              </w:rPr>
              <w:t xml:space="preserve"> </w:t>
            </w:r>
          </w:p>
          <w:p w:rsidR="0031258E" w:rsidRPr="00ED19AF" w:rsidRDefault="0031258E" w:rsidP="000836DB">
            <w:pPr>
              <w:pStyle w:val="ListParagraph"/>
              <w:numPr>
                <w:ilvl w:val="0"/>
                <w:numId w:val="8"/>
              </w:numPr>
              <w:autoSpaceDE w:val="0"/>
              <w:autoSpaceDN w:val="0"/>
              <w:adjustRightInd w:val="0"/>
              <w:rPr>
                <w:rFonts w:ascii="Times New Roman" w:hAnsi="Times New Roman" w:cs="Times New Roman"/>
                <w:sz w:val="20"/>
                <w:szCs w:val="20"/>
                <w:lang w:val="id-ID"/>
              </w:rPr>
            </w:pPr>
            <w:r w:rsidRPr="00ED19AF">
              <w:rPr>
                <w:rFonts w:ascii="Times New Roman" w:hAnsi="Times New Roman" w:cs="Times New Roman"/>
                <w:sz w:val="20"/>
                <w:szCs w:val="20"/>
              </w:rPr>
              <w:t>materi pokok</w:t>
            </w:r>
            <w:r w:rsidRPr="00ED19AF">
              <w:rPr>
                <w:rFonts w:ascii="Times New Roman" w:hAnsi="Times New Roman" w:cs="Times New Roman"/>
                <w:spacing w:val="1"/>
                <w:sz w:val="20"/>
                <w:szCs w:val="20"/>
              </w:rPr>
              <w:t xml:space="preserve">  </w:t>
            </w:r>
            <w:r w:rsidRPr="00ED19AF">
              <w:rPr>
                <w:rFonts w:ascii="Times New Roman" w:hAnsi="Times New Roman" w:cs="Times New Roman"/>
                <w:sz w:val="20"/>
                <w:szCs w:val="20"/>
              </w:rPr>
              <w:t>ulumul</w:t>
            </w:r>
            <w:r w:rsidRPr="00ED19AF">
              <w:rPr>
                <w:rFonts w:ascii="Times New Roman" w:hAnsi="Times New Roman" w:cs="Times New Roman"/>
                <w:spacing w:val="-5"/>
                <w:sz w:val="20"/>
                <w:szCs w:val="20"/>
              </w:rPr>
              <w:t xml:space="preserve"> </w:t>
            </w:r>
            <w:r w:rsidRPr="00ED19AF">
              <w:rPr>
                <w:rFonts w:ascii="Times New Roman" w:hAnsi="Times New Roman" w:cs="Times New Roman"/>
                <w:sz w:val="20"/>
                <w:szCs w:val="20"/>
              </w:rPr>
              <w:t>quran</w:t>
            </w:r>
          </w:p>
          <w:p w:rsidR="0031258E" w:rsidRPr="00ED19AF" w:rsidRDefault="0031258E" w:rsidP="000836DB">
            <w:pPr>
              <w:pStyle w:val="ListParagraph"/>
              <w:numPr>
                <w:ilvl w:val="0"/>
                <w:numId w:val="8"/>
              </w:numPr>
              <w:autoSpaceDE w:val="0"/>
              <w:autoSpaceDN w:val="0"/>
              <w:adjustRightInd w:val="0"/>
              <w:rPr>
                <w:rFonts w:ascii="Times New Roman" w:hAnsi="Times New Roman" w:cs="Times New Roman"/>
                <w:sz w:val="20"/>
                <w:szCs w:val="20"/>
                <w:lang w:val="id-ID"/>
              </w:rPr>
            </w:pPr>
            <w:r w:rsidRPr="00ED19AF">
              <w:rPr>
                <w:rFonts w:ascii="Times New Roman" w:hAnsi="Times New Roman" w:cs="Times New Roman"/>
                <w:sz w:val="20"/>
                <w:szCs w:val="20"/>
              </w:rPr>
              <w:t>cabang kajian ulumul</w:t>
            </w:r>
            <w:r w:rsidRPr="00ED19AF">
              <w:rPr>
                <w:rFonts w:ascii="Times New Roman" w:hAnsi="Times New Roman" w:cs="Times New Roman"/>
                <w:spacing w:val="-5"/>
                <w:sz w:val="20"/>
                <w:szCs w:val="20"/>
              </w:rPr>
              <w:t xml:space="preserve"> </w:t>
            </w:r>
            <w:r w:rsidRPr="00ED19AF">
              <w:rPr>
                <w:rFonts w:ascii="Times New Roman" w:hAnsi="Times New Roman" w:cs="Times New Roman"/>
                <w:sz w:val="20"/>
                <w:szCs w:val="20"/>
              </w:rPr>
              <w:t>quran</w:t>
            </w:r>
          </w:p>
          <w:p w:rsidR="0031258E" w:rsidRPr="00ED19AF" w:rsidRDefault="0031258E" w:rsidP="000836DB">
            <w:pPr>
              <w:pStyle w:val="ListParagraph"/>
              <w:numPr>
                <w:ilvl w:val="0"/>
                <w:numId w:val="8"/>
              </w:numPr>
              <w:autoSpaceDE w:val="0"/>
              <w:autoSpaceDN w:val="0"/>
              <w:adjustRightInd w:val="0"/>
              <w:rPr>
                <w:rFonts w:ascii="Times New Roman" w:hAnsi="Times New Roman" w:cs="Times New Roman"/>
                <w:sz w:val="20"/>
                <w:szCs w:val="20"/>
                <w:lang w:val="id-ID"/>
              </w:rPr>
            </w:pPr>
            <w:r w:rsidRPr="00ED19AF">
              <w:rPr>
                <w:rFonts w:ascii="Times New Roman" w:hAnsi="Times New Roman" w:cs="Times New Roman"/>
                <w:spacing w:val="-60"/>
                <w:sz w:val="20"/>
                <w:szCs w:val="20"/>
              </w:rPr>
              <w:t xml:space="preserve"> </w:t>
            </w:r>
            <w:r w:rsidRPr="00ED19AF">
              <w:rPr>
                <w:rFonts w:ascii="Times New Roman" w:hAnsi="Times New Roman" w:cs="Times New Roman"/>
                <w:sz w:val="20"/>
                <w:szCs w:val="20"/>
              </w:rPr>
              <w:t>sejarah</w:t>
            </w:r>
            <w:r w:rsidRPr="00ED19AF">
              <w:rPr>
                <w:rFonts w:ascii="Times New Roman" w:hAnsi="Times New Roman" w:cs="Times New Roman"/>
                <w:spacing w:val="1"/>
                <w:sz w:val="20"/>
                <w:szCs w:val="20"/>
              </w:rPr>
              <w:t xml:space="preserve"> </w:t>
            </w:r>
            <w:r w:rsidRPr="00ED19AF">
              <w:rPr>
                <w:rFonts w:ascii="Times New Roman" w:hAnsi="Times New Roman" w:cs="Times New Roman"/>
                <w:sz w:val="20"/>
                <w:szCs w:val="20"/>
              </w:rPr>
              <w:t>pertumbuhan</w:t>
            </w:r>
            <w:r w:rsidRPr="00ED19AF">
              <w:rPr>
                <w:rFonts w:ascii="Times New Roman" w:hAnsi="Times New Roman" w:cs="Times New Roman"/>
                <w:spacing w:val="1"/>
                <w:sz w:val="20"/>
                <w:szCs w:val="20"/>
              </w:rPr>
              <w:t xml:space="preserve"> </w:t>
            </w:r>
            <w:r w:rsidRPr="00ED19AF">
              <w:rPr>
                <w:rFonts w:ascii="Times New Roman" w:hAnsi="Times New Roman" w:cs="Times New Roman"/>
                <w:sz w:val="20"/>
                <w:szCs w:val="20"/>
              </w:rPr>
              <w:t>ulumul</w:t>
            </w:r>
            <w:r w:rsidRPr="00ED19AF">
              <w:rPr>
                <w:rFonts w:ascii="Times New Roman" w:hAnsi="Times New Roman" w:cs="Times New Roman"/>
                <w:spacing w:val="-5"/>
                <w:sz w:val="20"/>
                <w:szCs w:val="20"/>
              </w:rPr>
              <w:t xml:space="preserve"> </w:t>
            </w:r>
            <w:r w:rsidRPr="00ED19AF">
              <w:rPr>
                <w:rFonts w:ascii="Times New Roman" w:hAnsi="Times New Roman" w:cs="Times New Roman"/>
                <w:sz w:val="20"/>
                <w:szCs w:val="20"/>
              </w:rPr>
              <w:t>quran</w:t>
            </w:r>
            <w:r w:rsidRPr="00ED19AF">
              <w:rPr>
                <w:rFonts w:ascii="Times New Roman" w:eastAsia="Calibri" w:hAnsi="Times New Roman" w:cs="Times New Roman"/>
                <w:sz w:val="20"/>
                <w:szCs w:val="20"/>
              </w:rPr>
              <w:t xml:space="preserve"> </w:t>
            </w:r>
          </w:p>
        </w:tc>
        <w:tc>
          <w:tcPr>
            <w:tcW w:w="709"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lang w:val="en-GB"/>
              </w:rPr>
            </w:pPr>
            <w:r w:rsidRPr="00ED19AF">
              <w:rPr>
                <w:rFonts w:ascii="Times New Roman" w:eastAsia="Calibri" w:hAnsi="Times New Roman" w:cs="Times New Roman"/>
                <w:b/>
                <w:bCs/>
                <w:sz w:val="20"/>
                <w:szCs w:val="20"/>
                <w:lang w:val="en-GB"/>
              </w:rPr>
              <w:t>5</w:t>
            </w:r>
          </w:p>
        </w:tc>
      </w:tr>
      <w:tr w:rsidR="0031258E" w:rsidRPr="00ED19AF" w:rsidTr="000836DB">
        <w:trPr>
          <w:trHeight w:val="304"/>
        </w:trPr>
        <w:tc>
          <w:tcPr>
            <w:tcW w:w="1135"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3</w:t>
            </w:r>
          </w:p>
        </w:tc>
        <w:tc>
          <w:tcPr>
            <w:tcW w:w="2126" w:type="dxa"/>
            <w:shd w:val="clear" w:color="auto" w:fill="auto"/>
          </w:tcPr>
          <w:p w:rsidR="0031258E" w:rsidRPr="00ED19AF" w:rsidRDefault="0031258E" w:rsidP="000836DB">
            <w:pPr>
              <w:spacing w:line="276" w:lineRule="auto"/>
              <w:contextualSpacing/>
              <w:jc w:val="both"/>
              <w:rPr>
                <w:rFonts w:ascii="Times New Roman" w:eastAsia="Calibri" w:hAnsi="Times New Roman" w:cs="Times New Roman"/>
                <w:b/>
                <w:sz w:val="20"/>
                <w:szCs w:val="20"/>
                <w:lang w:val="en-GB"/>
              </w:rPr>
            </w:pPr>
            <w:r w:rsidRPr="00ED19AF">
              <w:rPr>
                <w:rFonts w:ascii="Times New Roman" w:eastAsia="Calibri" w:hAnsi="Times New Roman" w:cs="Times New Roman"/>
                <w:b/>
                <w:sz w:val="20"/>
                <w:szCs w:val="20"/>
                <w:lang w:val="en-GB"/>
              </w:rPr>
              <w:t>Sub-CPMK3:</w:t>
            </w:r>
          </w:p>
          <w:p w:rsidR="0031258E" w:rsidRPr="00ED19AF" w:rsidRDefault="0031258E" w:rsidP="000836DB">
            <w:pPr>
              <w:widowControl w:val="0"/>
              <w:tabs>
                <w:tab w:val="left" w:pos="252"/>
              </w:tabs>
              <w:rPr>
                <w:rFonts w:ascii="Times New Roman" w:hAnsi="Times New Roman" w:cs="Times New Roman"/>
                <w:sz w:val="20"/>
                <w:szCs w:val="20"/>
                <w:lang w:val="sv-SE"/>
              </w:rPr>
            </w:pPr>
            <w:r w:rsidRPr="00ED19AF">
              <w:rPr>
                <w:rFonts w:ascii="Times New Roman" w:hAnsi="Times New Roman" w:cs="Times New Roman"/>
                <w:spacing w:val="-7"/>
                <w:sz w:val="20"/>
                <w:szCs w:val="20"/>
              </w:rPr>
              <w:t>Mahasiswa mampu menjelaskan sejarah nuzul (turunnya) al-Qur’an. (CPMK 1, CPMK 2, CPMK 4)</w:t>
            </w:r>
          </w:p>
        </w:tc>
        <w:tc>
          <w:tcPr>
            <w:tcW w:w="1843" w:type="dxa"/>
            <w:shd w:val="clear" w:color="auto" w:fill="auto"/>
          </w:tcPr>
          <w:p w:rsidR="0031258E" w:rsidRPr="00ED19AF" w:rsidRDefault="0031258E" w:rsidP="000836DB">
            <w:pPr>
              <w:widowControl w:val="0"/>
              <w:tabs>
                <w:tab w:val="left" w:pos="252"/>
              </w:tabs>
              <w:rPr>
                <w:rFonts w:ascii="Times New Roman" w:eastAsia="Calibri" w:hAnsi="Times New Roman" w:cs="Times New Roman"/>
                <w:sz w:val="20"/>
                <w:szCs w:val="20"/>
              </w:rPr>
            </w:pPr>
            <w:r w:rsidRPr="00ED19AF">
              <w:rPr>
                <w:rFonts w:ascii="Times New Roman" w:eastAsia="Calibri" w:hAnsi="Times New Roman" w:cs="Times New Roman"/>
                <w:sz w:val="20"/>
                <w:szCs w:val="20"/>
              </w:rPr>
              <w:t>Mahasiswa mampu Menjelaskan memahami serta menganalisa tentang</w:t>
            </w:r>
          </w:p>
          <w:p w:rsidR="0031258E" w:rsidRPr="00ED19AF" w:rsidRDefault="0031258E" w:rsidP="000836DB">
            <w:pPr>
              <w:pStyle w:val="TableParagraph"/>
              <w:numPr>
                <w:ilvl w:val="0"/>
                <w:numId w:val="20"/>
              </w:numPr>
              <w:tabs>
                <w:tab w:val="left" w:pos="573"/>
                <w:tab w:val="left" w:pos="1813"/>
              </w:tabs>
              <w:ind w:right="81"/>
              <w:rPr>
                <w:sz w:val="20"/>
                <w:szCs w:val="20"/>
              </w:rPr>
            </w:pPr>
            <w:r w:rsidRPr="00ED19AF">
              <w:rPr>
                <w:color w:val="333333"/>
                <w:sz w:val="20"/>
                <w:szCs w:val="20"/>
              </w:rPr>
              <w:t>Mengetahui</w:t>
            </w:r>
            <w:r w:rsidRPr="00ED19AF">
              <w:rPr>
                <w:color w:val="333333"/>
                <w:spacing w:val="1"/>
                <w:sz w:val="20"/>
                <w:szCs w:val="20"/>
              </w:rPr>
              <w:t xml:space="preserve"> </w:t>
            </w:r>
            <w:r w:rsidRPr="00ED19AF">
              <w:rPr>
                <w:color w:val="333333"/>
                <w:sz w:val="20"/>
                <w:szCs w:val="20"/>
              </w:rPr>
              <w:t>pengertian</w:t>
            </w:r>
            <w:r w:rsidRPr="00ED19AF">
              <w:rPr>
                <w:color w:val="333333"/>
                <w:sz w:val="20"/>
                <w:szCs w:val="20"/>
                <w:lang w:val="en-US"/>
              </w:rPr>
              <w:t xml:space="preserve"> </w:t>
            </w:r>
            <w:r w:rsidRPr="00ED19AF">
              <w:rPr>
                <w:color w:val="333333"/>
                <w:spacing w:val="-1"/>
                <w:sz w:val="20"/>
                <w:szCs w:val="20"/>
              </w:rPr>
              <w:t>nuzulu</w:t>
            </w:r>
            <w:r w:rsidRPr="00ED19AF">
              <w:rPr>
                <w:color w:val="333333"/>
                <w:spacing w:val="-1"/>
                <w:sz w:val="20"/>
                <w:szCs w:val="20"/>
                <w:lang w:val="en-US"/>
              </w:rPr>
              <w:t xml:space="preserve">l </w:t>
            </w:r>
            <w:r w:rsidRPr="00ED19AF">
              <w:rPr>
                <w:color w:val="333333"/>
                <w:sz w:val="20"/>
                <w:szCs w:val="20"/>
              </w:rPr>
              <w:t>quran</w:t>
            </w:r>
          </w:p>
          <w:p w:rsidR="0031258E" w:rsidRPr="00ED19AF" w:rsidRDefault="0031258E" w:rsidP="000836DB">
            <w:pPr>
              <w:pStyle w:val="TableParagraph"/>
              <w:numPr>
                <w:ilvl w:val="0"/>
                <w:numId w:val="20"/>
              </w:numPr>
              <w:tabs>
                <w:tab w:val="left" w:pos="573"/>
                <w:tab w:val="left" w:pos="2048"/>
              </w:tabs>
              <w:ind w:right="90"/>
              <w:rPr>
                <w:sz w:val="20"/>
                <w:szCs w:val="20"/>
              </w:rPr>
            </w:pPr>
            <w:r w:rsidRPr="00ED19AF">
              <w:rPr>
                <w:color w:val="333333"/>
                <w:sz w:val="20"/>
                <w:szCs w:val="20"/>
              </w:rPr>
              <w:t>Mengetahui</w:t>
            </w:r>
            <w:r w:rsidRPr="00ED19AF">
              <w:rPr>
                <w:color w:val="333333"/>
                <w:sz w:val="20"/>
                <w:szCs w:val="20"/>
                <w:lang w:val="en-US"/>
              </w:rPr>
              <w:t xml:space="preserve"> </w:t>
            </w:r>
            <w:r w:rsidRPr="00ED19AF">
              <w:rPr>
                <w:color w:val="333333"/>
                <w:spacing w:val="-1"/>
                <w:sz w:val="20"/>
                <w:szCs w:val="20"/>
              </w:rPr>
              <w:t>car</w:t>
            </w:r>
            <w:r w:rsidRPr="00ED19AF">
              <w:rPr>
                <w:color w:val="333333"/>
                <w:spacing w:val="-1"/>
                <w:sz w:val="20"/>
                <w:szCs w:val="20"/>
                <w:lang w:val="en-US"/>
              </w:rPr>
              <w:t xml:space="preserve">a </w:t>
            </w:r>
            <w:r w:rsidRPr="00ED19AF">
              <w:rPr>
                <w:color w:val="333333"/>
                <w:sz w:val="20"/>
                <w:szCs w:val="20"/>
              </w:rPr>
              <w:t>Al</w:t>
            </w:r>
            <w:r w:rsidRPr="00ED19AF">
              <w:rPr>
                <w:color w:val="333333"/>
                <w:sz w:val="20"/>
                <w:szCs w:val="20"/>
                <w:lang w:val="en-US"/>
              </w:rPr>
              <w:t xml:space="preserve"> </w:t>
            </w:r>
            <w:r w:rsidRPr="00ED19AF">
              <w:rPr>
                <w:color w:val="333333"/>
                <w:sz w:val="20"/>
                <w:szCs w:val="20"/>
              </w:rPr>
              <w:t>quran</w:t>
            </w:r>
            <w:r w:rsidRPr="00ED19AF">
              <w:rPr>
                <w:color w:val="333333"/>
                <w:spacing w:val="-5"/>
                <w:sz w:val="20"/>
                <w:szCs w:val="20"/>
              </w:rPr>
              <w:t xml:space="preserve"> </w:t>
            </w:r>
            <w:r w:rsidRPr="00ED19AF">
              <w:rPr>
                <w:color w:val="333333"/>
                <w:sz w:val="20"/>
                <w:szCs w:val="20"/>
              </w:rPr>
              <w:t>diturunkan</w:t>
            </w:r>
          </w:p>
          <w:p w:rsidR="0031258E" w:rsidRPr="00ED19AF" w:rsidRDefault="0031258E" w:rsidP="000836DB">
            <w:pPr>
              <w:pStyle w:val="TableParagraph"/>
              <w:numPr>
                <w:ilvl w:val="0"/>
                <w:numId w:val="20"/>
              </w:numPr>
              <w:tabs>
                <w:tab w:val="left" w:pos="573"/>
                <w:tab w:val="left" w:pos="2048"/>
              </w:tabs>
              <w:ind w:right="90"/>
              <w:rPr>
                <w:rFonts w:eastAsia="serif"/>
                <w:sz w:val="20"/>
                <w:szCs w:val="20"/>
              </w:rPr>
            </w:pPr>
            <w:r w:rsidRPr="00ED19AF">
              <w:rPr>
                <w:color w:val="333333"/>
                <w:sz w:val="20"/>
                <w:szCs w:val="20"/>
              </w:rPr>
              <w:lastRenderedPageBreak/>
              <w:t>Mengetahui</w:t>
            </w:r>
            <w:r w:rsidRPr="00ED19AF">
              <w:rPr>
                <w:color w:val="333333"/>
                <w:sz w:val="20"/>
                <w:szCs w:val="20"/>
                <w:lang w:val="en-US"/>
              </w:rPr>
              <w:t xml:space="preserve"> </w:t>
            </w:r>
            <w:r w:rsidRPr="00ED19AF">
              <w:rPr>
                <w:color w:val="333333"/>
                <w:spacing w:val="-1"/>
                <w:sz w:val="20"/>
                <w:szCs w:val="20"/>
              </w:rPr>
              <w:t>tahap</w:t>
            </w:r>
            <w:r w:rsidRPr="00ED19AF">
              <w:rPr>
                <w:color w:val="333333"/>
                <w:spacing w:val="-53"/>
                <w:sz w:val="20"/>
                <w:szCs w:val="20"/>
              </w:rPr>
              <w:t xml:space="preserve"> </w:t>
            </w:r>
            <w:r w:rsidRPr="00ED19AF">
              <w:rPr>
                <w:color w:val="333333"/>
                <w:spacing w:val="-53"/>
                <w:sz w:val="20"/>
                <w:szCs w:val="20"/>
                <w:lang w:val="en-US"/>
              </w:rPr>
              <w:t>-</w:t>
            </w:r>
            <w:r w:rsidRPr="00ED19AF">
              <w:rPr>
                <w:color w:val="333333"/>
                <w:sz w:val="20"/>
                <w:szCs w:val="20"/>
              </w:rPr>
              <w:t>tahap</w:t>
            </w:r>
            <w:r w:rsidRPr="00ED19AF">
              <w:rPr>
                <w:color w:val="333333"/>
                <w:spacing w:val="-5"/>
                <w:sz w:val="20"/>
                <w:szCs w:val="20"/>
              </w:rPr>
              <w:t xml:space="preserve"> </w:t>
            </w:r>
            <w:r w:rsidRPr="00ED19AF">
              <w:rPr>
                <w:color w:val="333333"/>
                <w:sz w:val="20"/>
                <w:szCs w:val="20"/>
              </w:rPr>
              <w:t>nuzulul</w:t>
            </w:r>
            <w:r w:rsidRPr="00ED19AF">
              <w:rPr>
                <w:color w:val="333333"/>
                <w:spacing w:val="-4"/>
                <w:sz w:val="20"/>
                <w:szCs w:val="20"/>
              </w:rPr>
              <w:t xml:space="preserve"> </w:t>
            </w:r>
            <w:r w:rsidRPr="00ED19AF">
              <w:rPr>
                <w:color w:val="333333"/>
                <w:sz w:val="20"/>
                <w:szCs w:val="20"/>
              </w:rPr>
              <w:t>quran</w:t>
            </w:r>
            <w:r w:rsidRPr="00ED19AF">
              <w:rPr>
                <w:rFonts w:eastAsia="serif"/>
                <w:sz w:val="20"/>
                <w:szCs w:val="20"/>
                <w:lang w:eastAsia="zh-CN" w:bidi="ar"/>
              </w:rPr>
              <w:t xml:space="preserve"> </w:t>
            </w:r>
          </w:p>
        </w:tc>
        <w:tc>
          <w:tcPr>
            <w:tcW w:w="2410" w:type="dxa"/>
            <w:shd w:val="clear" w:color="auto" w:fill="auto"/>
          </w:tcPr>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lastRenderedPageBreak/>
              <w:t>Kognitif: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tanya-jawab lisan dan tugas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Kriteria: mampu menjawab pertanyaan dengan tepat</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Afektif: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Absensi, Observasi aktifitas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lastRenderedPageBreak/>
              <w:t xml:space="preserve">Kriteria: Kehadiran, cermat, kerjasama, santun, menghargai, </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Psikomotor:</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Observasi langsung</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sz w:val="20"/>
                <w:szCs w:val="20"/>
              </w:rPr>
              <w:t>Kriteria: keaktifan</w:t>
            </w:r>
          </w:p>
        </w:tc>
        <w:tc>
          <w:tcPr>
            <w:tcW w:w="1985" w:type="dxa"/>
            <w:shd w:val="clear" w:color="auto" w:fill="auto"/>
          </w:tcPr>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lastRenderedPageBreak/>
              <w:t>Bentuk: Kuliah</w:t>
            </w:r>
          </w:p>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t xml:space="preserve">Metode: - </w:t>
            </w:r>
            <w:r w:rsidRPr="00ED19AF">
              <w:rPr>
                <w:rFonts w:ascii="Times New Roman" w:eastAsia="Calibri" w:hAnsi="Times New Roman" w:cs="Times New Roman"/>
                <w:iCs/>
                <w:sz w:val="20"/>
                <w:szCs w:val="20"/>
              </w:rPr>
              <w:t xml:space="preserve">Ceramah </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Cs/>
                <w:sz w:val="20"/>
                <w:szCs w:val="20"/>
                <w:lang w:val="id-ID"/>
              </w:rPr>
              <w:t xml:space="preserve">        - </w:t>
            </w:r>
            <w:r w:rsidRPr="00ED19AF">
              <w:rPr>
                <w:rFonts w:ascii="Times New Roman" w:eastAsia="Calibri" w:hAnsi="Times New Roman" w:cs="Times New Roman"/>
                <w:iCs/>
                <w:sz w:val="20"/>
                <w:szCs w:val="20"/>
              </w:rPr>
              <w:t>Diskusi</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
                <w:iCs/>
                <w:sz w:val="20"/>
                <w:szCs w:val="20"/>
                <w:lang w:val="id-ID"/>
              </w:rPr>
              <w:t xml:space="preserve">        - </w:t>
            </w:r>
            <w:r w:rsidRPr="00ED19AF">
              <w:rPr>
                <w:rFonts w:ascii="Times New Roman" w:eastAsia="Calibri" w:hAnsi="Times New Roman" w:cs="Times New Roman"/>
                <w:i/>
                <w:iCs/>
                <w:sz w:val="20"/>
                <w:szCs w:val="20"/>
              </w:rPr>
              <w:t>Self study</w:t>
            </w:r>
          </w:p>
          <w:p w:rsidR="0031258E" w:rsidRPr="00ED19AF" w:rsidRDefault="0031258E" w:rsidP="000836DB">
            <w:pPr>
              <w:contextualSpacing/>
              <w:jc w:val="both"/>
              <w:rPr>
                <w:rFonts w:ascii="Times New Roman" w:eastAsia="Calibri" w:hAnsi="Times New Roman" w:cs="Times New Roman"/>
                <w:b/>
                <w:bCs/>
                <w:sz w:val="20"/>
                <w:szCs w:val="20"/>
                <w:lang w:val="en-GB"/>
              </w:rPr>
            </w:pPr>
            <w:r w:rsidRPr="00ED19AF">
              <w:rPr>
                <w:rFonts w:ascii="Times New Roman" w:eastAsia="Calibri" w:hAnsi="Times New Roman" w:cs="Times New Roman"/>
                <w:b/>
                <w:bCs/>
                <w:sz w:val="20"/>
                <w:szCs w:val="20"/>
                <w:lang w:val="en-GB"/>
              </w:rPr>
              <w:t>[PB: 1x(2x50”)]</w:t>
            </w:r>
          </w:p>
          <w:p w:rsidR="0031258E" w:rsidRPr="00ED19AF" w:rsidRDefault="0031258E" w:rsidP="000836DB">
            <w:pPr>
              <w:contextualSpacing/>
              <w:jc w:val="both"/>
              <w:rPr>
                <w:rFonts w:ascii="Times New Roman" w:eastAsia="Calibri" w:hAnsi="Times New Roman" w:cs="Times New Roman"/>
                <w:b/>
                <w:bCs/>
                <w:sz w:val="20"/>
                <w:szCs w:val="20"/>
                <w:lang w:val="en-GB"/>
              </w:rPr>
            </w:pPr>
          </w:p>
          <w:p w:rsidR="0031258E" w:rsidRPr="00ED19AF" w:rsidRDefault="0031258E" w:rsidP="000836DB">
            <w:pPr>
              <w:numPr>
                <w:ilvl w:val="0"/>
                <w:numId w:val="1"/>
              </w:numPr>
              <w:ind w:left="236" w:hanging="236"/>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b/>
                <w:bCs/>
                <w:sz w:val="20"/>
                <w:szCs w:val="20"/>
                <w:lang w:val="en-GB"/>
              </w:rPr>
              <w:t>Tugas-1 (individu):</w:t>
            </w:r>
            <w:r w:rsidRPr="00ED19AF">
              <w:rPr>
                <w:rFonts w:ascii="Times New Roman" w:eastAsia="Calibri" w:hAnsi="Times New Roman" w:cs="Times New Roman"/>
                <w:sz w:val="20"/>
                <w:szCs w:val="20"/>
                <w:lang w:val="en-GB"/>
              </w:rPr>
              <w:t xml:space="preserve"> Membuat resume </w:t>
            </w:r>
            <w:r w:rsidRPr="00ED19AF">
              <w:rPr>
                <w:rFonts w:ascii="Times New Roman" w:eastAsia="Calibri" w:hAnsi="Times New Roman" w:cs="Times New Roman"/>
                <w:sz w:val="20"/>
                <w:szCs w:val="20"/>
                <w:lang w:val="en-GB"/>
              </w:rPr>
              <w:lastRenderedPageBreak/>
              <w:t xml:space="preserve">hasil kunjungan Perpustakaan </w:t>
            </w:r>
          </w:p>
          <w:p w:rsidR="0031258E" w:rsidRPr="00ED19AF" w:rsidRDefault="0031258E" w:rsidP="000836DB">
            <w:pPr>
              <w:numPr>
                <w:ilvl w:val="0"/>
                <w:numId w:val="1"/>
              </w:numPr>
              <w:ind w:left="204" w:hanging="204"/>
              <w:contextualSpacing/>
              <w:jc w:val="both"/>
              <w:rPr>
                <w:rFonts w:ascii="Times New Roman" w:eastAsia="Calibri" w:hAnsi="Times New Roman" w:cs="Times New Roman"/>
                <w:b/>
                <w:bCs/>
                <w:i/>
                <w:iCs/>
                <w:sz w:val="20"/>
                <w:szCs w:val="20"/>
              </w:rPr>
            </w:pPr>
            <w:r w:rsidRPr="00ED19AF">
              <w:rPr>
                <w:rFonts w:ascii="Times New Roman" w:eastAsia="Calibri" w:hAnsi="Times New Roman" w:cs="Times New Roman"/>
                <w:b/>
                <w:bCs/>
                <w:sz w:val="20"/>
                <w:szCs w:val="20"/>
              </w:rPr>
              <w:t xml:space="preserve">Tugas-2 (Kelompok) </w:t>
            </w:r>
          </w:p>
          <w:p w:rsidR="0031258E" w:rsidRPr="00ED19AF" w:rsidRDefault="0031258E" w:rsidP="000836DB">
            <w:pPr>
              <w:ind w:left="204"/>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sz w:val="20"/>
                <w:szCs w:val="20"/>
              </w:rPr>
              <w:t>Membuat Makalah</w:t>
            </w:r>
          </w:p>
          <w:p w:rsidR="0031258E" w:rsidRPr="00ED19AF" w:rsidRDefault="0031258E" w:rsidP="000836DB">
            <w:pPr>
              <w:numPr>
                <w:ilvl w:val="0"/>
                <w:numId w:val="1"/>
              </w:numPr>
              <w:ind w:left="204" w:hanging="204"/>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b/>
                <w:bCs/>
                <w:sz w:val="20"/>
                <w:szCs w:val="20"/>
                <w:lang w:val="en-GB"/>
              </w:rPr>
              <w:t>[PT+KM:(1+1)x(2x60”)]</w:t>
            </w:r>
          </w:p>
          <w:p w:rsidR="0031258E" w:rsidRPr="00ED19AF" w:rsidRDefault="0031258E" w:rsidP="000836DB">
            <w:pPr>
              <w:contextualSpacing/>
              <w:rPr>
                <w:rFonts w:ascii="Times New Roman" w:eastAsia="Calibri" w:hAnsi="Times New Roman" w:cs="Times New Roman"/>
                <w:b/>
                <w:bCs/>
                <w:sz w:val="20"/>
                <w:szCs w:val="20"/>
                <w:lang w:val="id-ID"/>
              </w:rPr>
            </w:pPr>
          </w:p>
          <w:p w:rsidR="0031258E" w:rsidRPr="00ED19AF" w:rsidRDefault="0031258E" w:rsidP="000836DB">
            <w:pPr>
              <w:tabs>
                <w:tab w:val="left" w:pos="2325"/>
              </w:tabs>
              <w:rPr>
                <w:rFonts w:ascii="Times New Roman" w:eastAsia="Calibri" w:hAnsi="Times New Roman" w:cs="Times New Roman"/>
                <w:sz w:val="20"/>
                <w:szCs w:val="20"/>
                <w:lang w:val="id-ID"/>
              </w:rPr>
            </w:pPr>
            <w:r w:rsidRPr="00ED19AF">
              <w:rPr>
                <w:rFonts w:ascii="Times New Roman" w:eastAsia="Calibri" w:hAnsi="Times New Roman" w:cs="Times New Roman"/>
                <w:sz w:val="20"/>
                <w:szCs w:val="20"/>
                <w:lang w:val="id-ID"/>
              </w:rPr>
              <w:tab/>
            </w:r>
          </w:p>
        </w:tc>
        <w:tc>
          <w:tcPr>
            <w:tcW w:w="1275" w:type="dxa"/>
            <w:shd w:val="clear" w:color="auto" w:fill="auto"/>
          </w:tcPr>
          <w:p w:rsidR="0031258E" w:rsidRPr="00ED19AF" w:rsidRDefault="0031258E" w:rsidP="000836DB">
            <w:pPr>
              <w:keepNext/>
              <w:keepLines/>
              <w:jc w:val="center"/>
              <w:outlineLvl w:val="0"/>
              <w:rPr>
                <w:rFonts w:ascii="Times New Roman" w:eastAsia="Times New Roman" w:hAnsi="Times New Roman" w:cs="Times New Roman"/>
                <w:color w:val="000000"/>
                <w:sz w:val="20"/>
                <w:szCs w:val="20"/>
                <w:lang w:val="id-ID"/>
              </w:rPr>
            </w:pPr>
            <w:r w:rsidRPr="00ED19AF">
              <w:rPr>
                <w:rFonts w:ascii="Times New Roman" w:eastAsia="Times New Roman" w:hAnsi="Times New Roman" w:cs="Times New Roman"/>
                <w:color w:val="000000"/>
                <w:sz w:val="20"/>
                <w:szCs w:val="20"/>
              </w:rPr>
              <w:lastRenderedPageBreak/>
              <w:t>Bentuk: Kuliah Tatap Muka</w:t>
            </w:r>
          </w:p>
          <w:p w:rsidR="0031258E" w:rsidRPr="00ED19AF" w:rsidRDefault="0031258E" w:rsidP="000836DB">
            <w:pPr>
              <w:keepNext/>
              <w:keepLines/>
              <w:outlineLvl w:val="0"/>
              <w:rPr>
                <w:rFonts w:ascii="Times New Roman" w:eastAsia="Times New Roman" w:hAnsi="Times New Roman" w:cs="Times New Roman"/>
                <w:color w:val="000000"/>
                <w:sz w:val="20"/>
                <w:szCs w:val="20"/>
              </w:rPr>
            </w:pPr>
          </w:p>
        </w:tc>
        <w:tc>
          <w:tcPr>
            <w:tcW w:w="2650" w:type="dxa"/>
            <w:shd w:val="clear" w:color="auto" w:fill="auto"/>
          </w:tcPr>
          <w:p w:rsidR="0031258E" w:rsidRPr="00ED19AF" w:rsidRDefault="0031258E" w:rsidP="000836DB">
            <w:pPr>
              <w:pStyle w:val="ListParagraph"/>
              <w:numPr>
                <w:ilvl w:val="0"/>
                <w:numId w:val="11"/>
              </w:numPr>
              <w:autoSpaceDE w:val="0"/>
              <w:autoSpaceDN w:val="0"/>
              <w:adjustRightInd w:val="0"/>
              <w:rPr>
                <w:rFonts w:ascii="Times New Roman" w:hAnsi="Times New Roman" w:cs="Times New Roman"/>
                <w:i/>
                <w:sz w:val="20"/>
                <w:szCs w:val="20"/>
              </w:rPr>
            </w:pPr>
            <w:r w:rsidRPr="00ED19AF">
              <w:rPr>
                <w:rFonts w:ascii="Times New Roman" w:eastAsia="serif" w:hAnsi="Times New Roman" w:cs="Times New Roman"/>
                <w:sz w:val="20"/>
                <w:szCs w:val="20"/>
                <w:lang w:eastAsia="zh-CN" w:bidi="ar"/>
              </w:rPr>
              <w:t>pengertian</w:t>
            </w:r>
            <w:r w:rsidRPr="00ED19AF">
              <w:rPr>
                <w:rFonts w:ascii="Times New Roman" w:hAnsi="Times New Roman" w:cs="Times New Roman"/>
                <w:sz w:val="20"/>
                <w:szCs w:val="20"/>
              </w:rPr>
              <w:t xml:space="preserve"> </w:t>
            </w:r>
            <w:r w:rsidRPr="00ED19AF">
              <w:rPr>
                <w:rFonts w:ascii="Times New Roman" w:hAnsi="Times New Roman" w:cs="Times New Roman"/>
                <w:i/>
                <w:sz w:val="20"/>
                <w:szCs w:val="20"/>
              </w:rPr>
              <w:t>nuzul</w:t>
            </w:r>
            <w:r w:rsidRPr="00ED19AF">
              <w:rPr>
                <w:rFonts w:ascii="Times New Roman" w:hAnsi="Times New Roman" w:cs="Times New Roman"/>
                <w:i/>
                <w:spacing w:val="-60"/>
                <w:sz w:val="20"/>
                <w:szCs w:val="20"/>
              </w:rPr>
              <w:t xml:space="preserve"> </w:t>
            </w:r>
            <w:r w:rsidRPr="00ED19AF">
              <w:rPr>
                <w:rFonts w:ascii="Times New Roman" w:hAnsi="Times New Roman" w:cs="Times New Roman"/>
                <w:i/>
                <w:sz w:val="20"/>
                <w:szCs w:val="20"/>
              </w:rPr>
              <w:t>(turunnya) al-Qur’an;</w:t>
            </w:r>
            <w:r w:rsidRPr="00ED19AF">
              <w:rPr>
                <w:rFonts w:ascii="Times New Roman" w:hAnsi="Times New Roman" w:cs="Times New Roman"/>
                <w:i/>
                <w:spacing w:val="1"/>
                <w:sz w:val="20"/>
                <w:szCs w:val="20"/>
              </w:rPr>
              <w:t xml:space="preserve"> </w:t>
            </w:r>
          </w:p>
          <w:p w:rsidR="0031258E" w:rsidRPr="00ED19AF" w:rsidRDefault="0031258E" w:rsidP="000836DB">
            <w:pPr>
              <w:pStyle w:val="ListParagraph"/>
              <w:numPr>
                <w:ilvl w:val="0"/>
                <w:numId w:val="11"/>
              </w:numPr>
              <w:autoSpaceDE w:val="0"/>
              <w:autoSpaceDN w:val="0"/>
              <w:adjustRightInd w:val="0"/>
              <w:rPr>
                <w:rFonts w:ascii="Times New Roman" w:hAnsi="Times New Roman" w:cs="Times New Roman"/>
                <w:i/>
                <w:sz w:val="20"/>
                <w:szCs w:val="20"/>
              </w:rPr>
            </w:pPr>
            <w:r w:rsidRPr="00ED19AF">
              <w:rPr>
                <w:rFonts w:ascii="Times New Roman" w:hAnsi="Times New Roman" w:cs="Times New Roman"/>
                <w:sz w:val="20"/>
                <w:szCs w:val="20"/>
              </w:rPr>
              <w:t>Cara al-Quran diturunkan;</w:t>
            </w:r>
            <w:r w:rsidRPr="00ED19AF">
              <w:rPr>
                <w:rFonts w:ascii="Times New Roman" w:hAnsi="Times New Roman" w:cs="Times New Roman"/>
                <w:spacing w:val="1"/>
                <w:sz w:val="20"/>
                <w:szCs w:val="20"/>
              </w:rPr>
              <w:t xml:space="preserve"> </w:t>
            </w:r>
          </w:p>
          <w:p w:rsidR="0031258E" w:rsidRPr="00ED19AF" w:rsidRDefault="0031258E" w:rsidP="000836DB">
            <w:pPr>
              <w:pStyle w:val="ListParagraph"/>
              <w:numPr>
                <w:ilvl w:val="0"/>
                <w:numId w:val="11"/>
              </w:numPr>
              <w:autoSpaceDE w:val="0"/>
              <w:autoSpaceDN w:val="0"/>
              <w:adjustRightInd w:val="0"/>
              <w:rPr>
                <w:rFonts w:ascii="Times New Roman" w:hAnsi="Times New Roman" w:cs="Times New Roman"/>
                <w:i/>
                <w:sz w:val="20"/>
                <w:szCs w:val="20"/>
              </w:rPr>
            </w:pPr>
            <w:r w:rsidRPr="00ED19AF">
              <w:rPr>
                <w:rFonts w:ascii="Times New Roman" w:hAnsi="Times New Roman" w:cs="Times New Roman"/>
                <w:sz w:val="20"/>
                <w:szCs w:val="20"/>
              </w:rPr>
              <w:t>Tahap-tahap</w:t>
            </w:r>
            <w:r w:rsidRPr="00ED19AF">
              <w:rPr>
                <w:rFonts w:ascii="Times New Roman" w:hAnsi="Times New Roman" w:cs="Times New Roman"/>
                <w:spacing w:val="1"/>
                <w:sz w:val="20"/>
                <w:szCs w:val="20"/>
              </w:rPr>
              <w:t xml:space="preserve"> </w:t>
            </w:r>
            <w:r w:rsidRPr="00ED19AF">
              <w:rPr>
                <w:rFonts w:ascii="Times New Roman" w:hAnsi="Times New Roman" w:cs="Times New Roman"/>
                <w:i/>
                <w:sz w:val="20"/>
                <w:szCs w:val="20"/>
              </w:rPr>
              <w:t>nuzulul</w:t>
            </w:r>
            <w:r w:rsidRPr="00ED19AF">
              <w:rPr>
                <w:rFonts w:ascii="Times New Roman" w:hAnsi="Times New Roman" w:cs="Times New Roman"/>
                <w:i/>
                <w:spacing w:val="-3"/>
                <w:sz w:val="20"/>
                <w:szCs w:val="20"/>
              </w:rPr>
              <w:t xml:space="preserve"> </w:t>
            </w:r>
            <w:r w:rsidRPr="00ED19AF">
              <w:rPr>
                <w:rFonts w:ascii="Times New Roman" w:hAnsi="Times New Roman" w:cs="Times New Roman"/>
                <w:i/>
                <w:sz w:val="20"/>
                <w:szCs w:val="20"/>
              </w:rPr>
              <w:t>Qur’an</w:t>
            </w:r>
          </w:p>
        </w:tc>
        <w:tc>
          <w:tcPr>
            <w:tcW w:w="709"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2</w:t>
            </w:r>
          </w:p>
        </w:tc>
      </w:tr>
      <w:tr w:rsidR="0031258E" w:rsidRPr="00ED19AF" w:rsidTr="000836DB">
        <w:trPr>
          <w:trHeight w:val="304"/>
        </w:trPr>
        <w:tc>
          <w:tcPr>
            <w:tcW w:w="1135"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lastRenderedPageBreak/>
              <w:t>4</w:t>
            </w:r>
          </w:p>
        </w:tc>
        <w:tc>
          <w:tcPr>
            <w:tcW w:w="2126" w:type="dxa"/>
            <w:shd w:val="clear" w:color="auto" w:fill="auto"/>
          </w:tcPr>
          <w:p w:rsidR="0031258E" w:rsidRPr="00ED19AF" w:rsidRDefault="0031258E" w:rsidP="000836DB">
            <w:pPr>
              <w:spacing w:line="276" w:lineRule="auto"/>
              <w:contextualSpacing/>
              <w:jc w:val="both"/>
              <w:rPr>
                <w:rFonts w:ascii="Times New Roman" w:eastAsia="Calibri" w:hAnsi="Times New Roman" w:cs="Times New Roman"/>
                <w:b/>
                <w:sz w:val="20"/>
                <w:szCs w:val="20"/>
                <w:lang w:val="en-GB"/>
              </w:rPr>
            </w:pPr>
            <w:r w:rsidRPr="00ED19AF">
              <w:rPr>
                <w:rFonts w:ascii="Times New Roman" w:eastAsia="Calibri" w:hAnsi="Times New Roman" w:cs="Times New Roman"/>
                <w:b/>
                <w:sz w:val="20"/>
                <w:szCs w:val="20"/>
                <w:lang w:val="en-GB"/>
              </w:rPr>
              <w:t>Sub-CPMK4:</w:t>
            </w:r>
          </w:p>
          <w:p w:rsidR="0031258E" w:rsidRPr="00ED19AF" w:rsidRDefault="0031258E" w:rsidP="000836DB">
            <w:pPr>
              <w:rPr>
                <w:rFonts w:ascii="Times New Roman" w:eastAsia="Calibri" w:hAnsi="Times New Roman" w:cs="Times New Roman"/>
                <w:b/>
                <w:sz w:val="20"/>
                <w:szCs w:val="20"/>
                <w:lang w:val="en-GB"/>
              </w:rPr>
            </w:pPr>
            <w:r w:rsidRPr="00ED19AF">
              <w:rPr>
                <w:rFonts w:ascii="Times New Roman" w:hAnsi="Times New Roman" w:cs="Times New Roman"/>
                <w:spacing w:val="-7"/>
                <w:sz w:val="20"/>
                <w:szCs w:val="20"/>
              </w:rPr>
              <w:t>Mahasiswa mampu menjelaskan asbab al-nuzul al quran (CPMK 1, CPMK 2, CPMK 4)</w:t>
            </w:r>
          </w:p>
        </w:tc>
        <w:tc>
          <w:tcPr>
            <w:tcW w:w="1843" w:type="dxa"/>
            <w:shd w:val="clear" w:color="auto" w:fill="auto"/>
          </w:tcPr>
          <w:p w:rsidR="0031258E" w:rsidRPr="00ED19AF" w:rsidRDefault="0031258E" w:rsidP="000836DB">
            <w:pPr>
              <w:widowControl w:val="0"/>
              <w:tabs>
                <w:tab w:val="left" w:pos="252"/>
              </w:tabs>
              <w:rPr>
                <w:rFonts w:ascii="Times New Roman" w:eastAsia="Calibri" w:hAnsi="Times New Roman" w:cs="Times New Roman"/>
                <w:sz w:val="20"/>
                <w:szCs w:val="20"/>
              </w:rPr>
            </w:pPr>
            <w:r w:rsidRPr="00ED19AF">
              <w:rPr>
                <w:rFonts w:ascii="Times New Roman" w:eastAsia="Calibri" w:hAnsi="Times New Roman" w:cs="Times New Roman"/>
                <w:sz w:val="20"/>
                <w:szCs w:val="20"/>
              </w:rPr>
              <w:t xml:space="preserve">Mahasiswa mampu Menjelaskan memahami serta menganalisa </w:t>
            </w:r>
          </w:p>
          <w:p w:rsidR="0031258E" w:rsidRPr="00ED19AF" w:rsidRDefault="0031258E" w:rsidP="000836DB">
            <w:pPr>
              <w:pStyle w:val="TableParagraph"/>
              <w:numPr>
                <w:ilvl w:val="0"/>
                <w:numId w:val="21"/>
              </w:numPr>
              <w:tabs>
                <w:tab w:val="left" w:pos="573"/>
              </w:tabs>
              <w:ind w:right="82"/>
              <w:rPr>
                <w:sz w:val="20"/>
                <w:szCs w:val="20"/>
              </w:rPr>
            </w:pPr>
            <w:r w:rsidRPr="00ED19AF">
              <w:rPr>
                <w:color w:val="333333"/>
                <w:sz w:val="20"/>
                <w:szCs w:val="20"/>
              </w:rPr>
              <w:t>Mengetahui</w:t>
            </w:r>
            <w:r w:rsidRPr="00ED19AF">
              <w:rPr>
                <w:color w:val="333333"/>
                <w:spacing w:val="1"/>
                <w:sz w:val="20"/>
                <w:szCs w:val="20"/>
              </w:rPr>
              <w:t xml:space="preserve"> </w:t>
            </w:r>
            <w:r w:rsidRPr="00ED19AF">
              <w:rPr>
                <w:color w:val="333333"/>
                <w:sz w:val="20"/>
                <w:szCs w:val="20"/>
              </w:rPr>
              <w:t>pengertian</w:t>
            </w:r>
            <w:r w:rsidRPr="00ED19AF">
              <w:rPr>
                <w:color w:val="333333"/>
                <w:spacing w:val="36"/>
                <w:sz w:val="20"/>
                <w:szCs w:val="20"/>
              </w:rPr>
              <w:t xml:space="preserve"> </w:t>
            </w:r>
            <w:r w:rsidRPr="00ED19AF">
              <w:rPr>
                <w:color w:val="333333"/>
                <w:sz w:val="20"/>
                <w:szCs w:val="20"/>
              </w:rPr>
              <w:t>asbabun</w:t>
            </w:r>
            <w:r w:rsidRPr="00ED19AF">
              <w:rPr>
                <w:color w:val="333333"/>
                <w:spacing w:val="-53"/>
                <w:sz w:val="20"/>
                <w:szCs w:val="20"/>
              </w:rPr>
              <w:t xml:space="preserve"> </w:t>
            </w:r>
            <w:r w:rsidRPr="00ED19AF">
              <w:rPr>
                <w:color w:val="333333"/>
                <w:sz w:val="20"/>
                <w:szCs w:val="20"/>
              </w:rPr>
              <w:t>nuzul</w:t>
            </w:r>
          </w:p>
          <w:p w:rsidR="0031258E" w:rsidRPr="00ED19AF" w:rsidRDefault="0031258E" w:rsidP="000836DB">
            <w:pPr>
              <w:pStyle w:val="TableParagraph"/>
              <w:numPr>
                <w:ilvl w:val="0"/>
                <w:numId w:val="21"/>
              </w:numPr>
              <w:tabs>
                <w:tab w:val="left" w:pos="573"/>
              </w:tabs>
              <w:ind w:right="83"/>
              <w:jc w:val="both"/>
              <w:rPr>
                <w:sz w:val="20"/>
                <w:szCs w:val="20"/>
              </w:rPr>
            </w:pPr>
            <w:r w:rsidRPr="00ED19AF">
              <w:rPr>
                <w:color w:val="333333"/>
                <w:sz w:val="20"/>
                <w:szCs w:val="20"/>
              </w:rPr>
              <w:t>Mengetahui</w:t>
            </w:r>
            <w:r w:rsidRPr="00ED19AF">
              <w:rPr>
                <w:color w:val="333333"/>
                <w:spacing w:val="1"/>
                <w:sz w:val="20"/>
                <w:szCs w:val="20"/>
              </w:rPr>
              <w:t xml:space="preserve"> </w:t>
            </w:r>
            <w:r w:rsidRPr="00ED19AF">
              <w:rPr>
                <w:color w:val="333333"/>
                <w:sz w:val="20"/>
                <w:szCs w:val="20"/>
              </w:rPr>
              <w:t>kaidah</w:t>
            </w:r>
            <w:r w:rsidRPr="00ED19AF">
              <w:rPr>
                <w:color w:val="333333"/>
                <w:spacing w:val="-53"/>
                <w:sz w:val="20"/>
                <w:szCs w:val="20"/>
              </w:rPr>
              <w:t xml:space="preserve"> </w:t>
            </w:r>
            <w:r w:rsidRPr="00ED19AF">
              <w:rPr>
                <w:color w:val="333333"/>
                <w:sz w:val="20"/>
                <w:szCs w:val="20"/>
              </w:rPr>
              <w:t>dan</w:t>
            </w:r>
            <w:r w:rsidRPr="00ED19AF">
              <w:rPr>
                <w:color w:val="333333"/>
                <w:spacing w:val="1"/>
                <w:sz w:val="20"/>
                <w:szCs w:val="20"/>
              </w:rPr>
              <w:t xml:space="preserve"> </w:t>
            </w:r>
            <w:r w:rsidRPr="00ED19AF">
              <w:rPr>
                <w:color w:val="333333"/>
                <w:sz w:val="20"/>
                <w:szCs w:val="20"/>
              </w:rPr>
              <w:t>macam-macam</w:t>
            </w:r>
            <w:r w:rsidRPr="00ED19AF">
              <w:rPr>
                <w:color w:val="333333"/>
                <w:spacing w:val="-53"/>
                <w:sz w:val="20"/>
                <w:szCs w:val="20"/>
              </w:rPr>
              <w:t xml:space="preserve"> </w:t>
            </w:r>
            <w:r w:rsidRPr="00ED19AF">
              <w:rPr>
                <w:color w:val="333333"/>
                <w:sz w:val="20"/>
                <w:szCs w:val="20"/>
              </w:rPr>
              <w:t>asbabun</w:t>
            </w:r>
            <w:r w:rsidRPr="00ED19AF">
              <w:rPr>
                <w:color w:val="333333"/>
                <w:spacing w:val="-2"/>
                <w:sz w:val="20"/>
                <w:szCs w:val="20"/>
              </w:rPr>
              <w:t xml:space="preserve"> </w:t>
            </w:r>
            <w:r w:rsidRPr="00ED19AF">
              <w:rPr>
                <w:color w:val="333333"/>
                <w:sz w:val="20"/>
                <w:szCs w:val="20"/>
              </w:rPr>
              <w:t>nuzul</w:t>
            </w:r>
          </w:p>
          <w:p w:rsidR="0031258E" w:rsidRPr="00ED19AF" w:rsidRDefault="0031258E" w:rsidP="000836DB">
            <w:pPr>
              <w:pStyle w:val="TableParagraph"/>
              <w:numPr>
                <w:ilvl w:val="0"/>
                <w:numId w:val="21"/>
              </w:numPr>
              <w:tabs>
                <w:tab w:val="left" w:pos="573"/>
              </w:tabs>
              <w:ind w:right="83"/>
              <w:jc w:val="both"/>
              <w:rPr>
                <w:sz w:val="20"/>
                <w:szCs w:val="20"/>
              </w:rPr>
            </w:pPr>
            <w:r w:rsidRPr="00ED19AF">
              <w:rPr>
                <w:color w:val="333333"/>
                <w:sz w:val="20"/>
                <w:szCs w:val="20"/>
              </w:rPr>
              <w:t>Mengetahui</w:t>
            </w:r>
            <w:r w:rsidRPr="00ED19AF">
              <w:rPr>
                <w:color w:val="333333"/>
                <w:sz w:val="20"/>
                <w:szCs w:val="20"/>
                <w:lang w:val="en-US"/>
              </w:rPr>
              <w:t xml:space="preserve"> </w:t>
            </w:r>
            <w:r w:rsidRPr="00ED19AF">
              <w:rPr>
                <w:color w:val="333333"/>
                <w:sz w:val="20"/>
                <w:szCs w:val="20"/>
              </w:rPr>
              <w:t>faidah</w:t>
            </w:r>
            <w:r w:rsidRPr="00ED19AF">
              <w:rPr>
                <w:color w:val="333333"/>
                <w:spacing w:val="-53"/>
                <w:sz w:val="20"/>
                <w:szCs w:val="20"/>
              </w:rPr>
              <w:t xml:space="preserve"> </w:t>
            </w:r>
            <w:r w:rsidRPr="00ED19AF">
              <w:rPr>
                <w:color w:val="333333"/>
                <w:sz w:val="20"/>
                <w:szCs w:val="20"/>
              </w:rPr>
              <w:t>mempelajari</w:t>
            </w:r>
            <w:r w:rsidRPr="00ED19AF">
              <w:rPr>
                <w:color w:val="333333"/>
                <w:spacing w:val="1"/>
                <w:sz w:val="20"/>
                <w:szCs w:val="20"/>
              </w:rPr>
              <w:t xml:space="preserve"> </w:t>
            </w:r>
            <w:r w:rsidRPr="00ED19AF">
              <w:rPr>
                <w:color w:val="333333"/>
                <w:sz w:val="20"/>
                <w:szCs w:val="20"/>
              </w:rPr>
              <w:t>asbanun</w:t>
            </w:r>
            <w:r w:rsidRPr="00ED19AF">
              <w:rPr>
                <w:color w:val="333333"/>
                <w:spacing w:val="-2"/>
                <w:sz w:val="20"/>
                <w:szCs w:val="20"/>
              </w:rPr>
              <w:t xml:space="preserve"> </w:t>
            </w:r>
            <w:r w:rsidRPr="00ED19AF">
              <w:rPr>
                <w:color w:val="333333"/>
                <w:sz w:val="20"/>
                <w:szCs w:val="20"/>
              </w:rPr>
              <w:t>nuzul</w:t>
            </w:r>
          </w:p>
        </w:tc>
        <w:tc>
          <w:tcPr>
            <w:tcW w:w="2410" w:type="dxa"/>
            <w:shd w:val="clear" w:color="auto" w:fill="auto"/>
          </w:tcPr>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Kognitif: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tanya-jawab lisan dan tugas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Kriteria: mampu menjawab pertanyaan dengan tepat</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Afektif: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Absensi, Observasi aktifitas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 xml:space="preserve">Kriteria: Kehadiran, cermat, kerjasama, santun, menghargai, </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Psikomotor:</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Observasi langsung</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sz w:val="20"/>
                <w:szCs w:val="20"/>
              </w:rPr>
              <w:t>Kriteria: keaktifan</w:t>
            </w:r>
          </w:p>
        </w:tc>
        <w:tc>
          <w:tcPr>
            <w:tcW w:w="1985" w:type="dxa"/>
            <w:shd w:val="clear" w:color="auto" w:fill="auto"/>
          </w:tcPr>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t>Bentuk: Kuliah</w:t>
            </w:r>
          </w:p>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t xml:space="preserve">Metode: - </w:t>
            </w:r>
            <w:r w:rsidRPr="00ED19AF">
              <w:rPr>
                <w:rFonts w:ascii="Times New Roman" w:eastAsia="Calibri" w:hAnsi="Times New Roman" w:cs="Times New Roman"/>
                <w:iCs/>
                <w:sz w:val="20"/>
                <w:szCs w:val="20"/>
              </w:rPr>
              <w:t xml:space="preserve">Ceramah </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Cs/>
                <w:sz w:val="20"/>
                <w:szCs w:val="20"/>
                <w:lang w:val="id-ID"/>
              </w:rPr>
              <w:t xml:space="preserve">        - </w:t>
            </w:r>
            <w:r w:rsidRPr="00ED19AF">
              <w:rPr>
                <w:rFonts w:ascii="Times New Roman" w:eastAsia="Calibri" w:hAnsi="Times New Roman" w:cs="Times New Roman"/>
                <w:iCs/>
                <w:sz w:val="20"/>
                <w:szCs w:val="20"/>
              </w:rPr>
              <w:t>Diskusi</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
                <w:iCs/>
                <w:sz w:val="20"/>
                <w:szCs w:val="20"/>
                <w:lang w:val="id-ID"/>
              </w:rPr>
              <w:t xml:space="preserve">        - </w:t>
            </w:r>
            <w:r w:rsidRPr="00ED19AF">
              <w:rPr>
                <w:rFonts w:ascii="Times New Roman" w:eastAsia="Calibri" w:hAnsi="Times New Roman" w:cs="Times New Roman"/>
                <w:i/>
                <w:iCs/>
                <w:sz w:val="20"/>
                <w:szCs w:val="20"/>
              </w:rPr>
              <w:t>Self study</w:t>
            </w:r>
          </w:p>
          <w:p w:rsidR="0031258E" w:rsidRPr="00ED19AF" w:rsidRDefault="0031258E" w:rsidP="000836DB">
            <w:pPr>
              <w:contextualSpacing/>
              <w:jc w:val="both"/>
              <w:rPr>
                <w:rFonts w:ascii="Times New Roman" w:eastAsia="Calibri" w:hAnsi="Times New Roman" w:cs="Times New Roman"/>
                <w:b/>
                <w:bCs/>
                <w:sz w:val="20"/>
                <w:szCs w:val="20"/>
                <w:lang w:val="en-GB"/>
              </w:rPr>
            </w:pPr>
            <w:r w:rsidRPr="00ED19AF">
              <w:rPr>
                <w:rFonts w:ascii="Times New Roman" w:eastAsia="Calibri" w:hAnsi="Times New Roman" w:cs="Times New Roman"/>
                <w:b/>
                <w:bCs/>
                <w:sz w:val="20"/>
                <w:szCs w:val="20"/>
                <w:lang w:val="en-GB"/>
              </w:rPr>
              <w:t>[PB: 1x(2x50”)]</w:t>
            </w:r>
          </w:p>
          <w:p w:rsidR="0031258E" w:rsidRPr="00ED19AF" w:rsidRDefault="0031258E" w:rsidP="000836DB">
            <w:pPr>
              <w:numPr>
                <w:ilvl w:val="0"/>
                <w:numId w:val="1"/>
              </w:numPr>
              <w:ind w:left="236" w:hanging="236"/>
              <w:contextualSpacing/>
              <w:rPr>
                <w:rFonts w:ascii="Times New Roman" w:eastAsia="Calibri" w:hAnsi="Times New Roman" w:cs="Times New Roman"/>
                <w:sz w:val="20"/>
                <w:szCs w:val="20"/>
                <w:lang w:val="en-GB"/>
              </w:rPr>
            </w:pPr>
            <w:r w:rsidRPr="00ED19AF">
              <w:rPr>
                <w:rFonts w:ascii="Times New Roman" w:eastAsia="Calibri" w:hAnsi="Times New Roman" w:cs="Times New Roman"/>
                <w:b/>
                <w:bCs/>
                <w:sz w:val="20"/>
                <w:szCs w:val="20"/>
                <w:lang w:val="en-GB"/>
              </w:rPr>
              <w:t>Tugas-1 (individu):</w:t>
            </w:r>
            <w:r w:rsidRPr="00ED19AF">
              <w:rPr>
                <w:rFonts w:ascii="Times New Roman" w:eastAsia="Calibri" w:hAnsi="Times New Roman" w:cs="Times New Roman"/>
                <w:sz w:val="20"/>
                <w:szCs w:val="20"/>
                <w:lang w:val="en-GB"/>
              </w:rPr>
              <w:t xml:space="preserve"> Membuat resume hasil kunjungan Perpustakaan </w:t>
            </w:r>
          </w:p>
          <w:p w:rsidR="0031258E" w:rsidRPr="00ED19AF" w:rsidRDefault="0031258E" w:rsidP="000836DB">
            <w:pPr>
              <w:numPr>
                <w:ilvl w:val="0"/>
                <w:numId w:val="1"/>
              </w:numPr>
              <w:ind w:left="204" w:hanging="204"/>
              <w:contextualSpacing/>
              <w:jc w:val="both"/>
              <w:rPr>
                <w:rFonts w:ascii="Times New Roman" w:eastAsia="Calibri" w:hAnsi="Times New Roman" w:cs="Times New Roman"/>
                <w:b/>
                <w:bCs/>
                <w:i/>
                <w:iCs/>
                <w:sz w:val="20"/>
                <w:szCs w:val="20"/>
              </w:rPr>
            </w:pPr>
            <w:r w:rsidRPr="00ED19AF">
              <w:rPr>
                <w:rFonts w:ascii="Times New Roman" w:eastAsia="Calibri" w:hAnsi="Times New Roman" w:cs="Times New Roman"/>
                <w:b/>
                <w:bCs/>
                <w:sz w:val="20"/>
                <w:szCs w:val="20"/>
              </w:rPr>
              <w:t xml:space="preserve">Tugas-2 (Kelompok) </w:t>
            </w:r>
          </w:p>
          <w:p w:rsidR="0031258E" w:rsidRPr="00ED19AF" w:rsidRDefault="0031258E" w:rsidP="000836DB">
            <w:pPr>
              <w:ind w:left="204"/>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sz w:val="20"/>
                <w:szCs w:val="20"/>
              </w:rPr>
              <w:t>Membuat Makalah</w:t>
            </w:r>
          </w:p>
          <w:p w:rsidR="0031258E" w:rsidRPr="00ED19AF" w:rsidRDefault="0031258E" w:rsidP="000836DB">
            <w:pPr>
              <w:numPr>
                <w:ilvl w:val="0"/>
                <w:numId w:val="1"/>
              </w:numPr>
              <w:ind w:left="204" w:hanging="204"/>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b/>
                <w:bCs/>
                <w:sz w:val="20"/>
                <w:szCs w:val="20"/>
                <w:lang w:val="en-GB"/>
              </w:rPr>
              <w:t>[PT+KM:(1+1)x(2x60”)]</w:t>
            </w:r>
          </w:p>
          <w:p w:rsidR="0031258E" w:rsidRPr="00ED19AF" w:rsidRDefault="0031258E" w:rsidP="000836DB">
            <w:pPr>
              <w:contextualSpacing/>
              <w:rPr>
                <w:rFonts w:ascii="Times New Roman" w:eastAsia="Calibri" w:hAnsi="Times New Roman" w:cs="Times New Roman"/>
                <w:b/>
                <w:bCs/>
                <w:sz w:val="20"/>
                <w:szCs w:val="20"/>
                <w:lang w:val="id-ID"/>
              </w:rPr>
            </w:pPr>
          </w:p>
        </w:tc>
        <w:tc>
          <w:tcPr>
            <w:tcW w:w="1275" w:type="dxa"/>
            <w:shd w:val="clear" w:color="auto" w:fill="auto"/>
          </w:tcPr>
          <w:p w:rsidR="0031258E" w:rsidRPr="00ED19AF" w:rsidRDefault="0031258E" w:rsidP="000836DB">
            <w:pPr>
              <w:keepNext/>
              <w:keepLines/>
              <w:outlineLvl w:val="0"/>
              <w:rPr>
                <w:rFonts w:ascii="Times New Roman" w:eastAsia="Times New Roman" w:hAnsi="Times New Roman" w:cs="Times New Roman"/>
                <w:color w:val="000000"/>
                <w:sz w:val="20"/>
                <w:szCs w:val="20"/>
                <w:lang w:val="id-ID"/>
              </w:rPr>
            </w:pPr>
            <w:r w:rsidRPr="00ED19AF">
              <w:rPr>
                <w:rFonts w:ascii="Times New Roman" w:eastAsia="Times New Roman" w:hAnsi="Times New Roman" w:cs="Times New Roman"/>
                <w:color w:val="000000"/>
                <w:sz w:val="20"/>
                <w:szCs w:val="20"/>
              </w:rPr>
              <w:t>Bentuk: Kuliah Tatap Muka</w:t>
            </w:r>
          </w:p>
          <w:p w:rsidR="0031258E" w:rsidRPr="00ED19AF" w:rsidRDefault="0031258E" w:rsidP="000836DB">
            <w:pPr>
              <w:jc w:val="center"/>
              <w:rPr>
                <w:rFonts w:ascii="Times New Roman" w:eastAsia="Times New Roman" w:hAnsi="Times New Roman" w:cs="Times New Roman"/>
                <w:sz w:val="20"/>
                <w:szCs w:val="20"/>
              </w:rPr>
            </w:pPr>
          </w:p>
        </w:tc>
        <w:tc>
          <w:tcPr>
            <w:tcW w:w="2650" w:type="dxa"/>
            <w:shd w:val="clear" w:color="auto" w:fill="auto"/>
          </w:tcPr>
          <w:p w:rsidR="0031258E" w:rsidRPr="00ED19AF" w:rsidRDefault="0031258E" w:rsidP="000836DB">
            <w:pPr>
              <w:pStyle w:val="ListParagraph"/>
              <w:numPr>
                <w:ilvl w:val="0"/>
                <w:numId w:val="9"/>
              </w:numPr>
              <w:autoSpaceDE w:val="0"/>
              <w:autoSpaceDN w:val="0"/>
              <w:adjustRightInd w:val="0"/>
              <w:rPr>
                <w:rFonts w:ascii="Times New Roman" w:hAnsi="Times New Roman" w:cs="Times New Roman"/>
                <w:i/>
                <w:sz w:val="20"/>
                <w:szCs w:val="20"/>
              </w:rPr>
            </w:pPr>
            <w:r w:rsidRPr="00ED19AF">
              <w:rPr>
                <w:rFonts w:ascii="Times New Roman" w:eastAsia="serif" w:hAnsi="Times New Roman" w:cs="Times New Roman"/>
                <w:sz w:val="20"/>
                <w:szCs w:val="20"/>
                <w:lang w:eastAsia="zh-CN" w:bidi="ar"/>
              </w:rPr>
              <w:t>pengertian</w:t>
            </w:r>
            <w:r w:rsidRPr="00ED19AF">
              <w:rPr>
                <w:rFonts w:ascii="Times New Roman" w:hAnsi="Times New Roman" w:cs="Times New Roman"/>
                <w:sz w:val="20"/>
                <w:szCs w:val="20"/>
              </w:rPr>
              <w:t xml:space="preserve"> </w:t>
            </w:r>
            <w:r w:rsidRPr="00ED19AF">
              <w:rPr>
                <w:rFonts w:ascii="Times New Roman" w:hAnsi="Times New Roman" w:cs="Times New Roman"/>
                <w:i/>
                <w:sz w:val="20"/>
                <w:szCs w:val="20"/>
              </w:rPr>
              <w:t>asbab</w:t>
            </w:r>
            <w:r w:rsidRPr="00ED19AF">
              <w:rPr>
                <w:rFonts w:ascii="Times New Roman" w:hAnsi="Times New Roman" w:cs="Times New Roman"/>
                <w:i/>
                <w:spacing w:val="-60"/>
                <w:sz w:val="20"/>
                <w:szCs w:val="20"/>
              </w:rPr>
              <w:t xml:space="preserve"> </w:t>
            </w:r>
            <w:r w:rsidRPr="00ED19AF">
              <w:rPr>
                <w:rFonts w:ascii="Times New Roman" w:hAnsi="Times New Roman" w:cs="Times New Roman"/>
                <w:i/>
                <w:sz w:val="20"/>
                <w:szCs w:val="20"/>
              </w:rPr>
              <w:t>al-nuzul;</w:t>
            </w:r>
          </w:p>
          <w:p w:rsidR="0031258E" w:rsidRPr="00ED19AF" w:rsidRDefault="0031258E" w:rsidP="000836DB">
            <w:pPr>
              <w:pStyle w:val="ListParagraph"/>
              <w:numPr>
                <w:ilvl w:val="0"/>
                <w:numId w:val="9"/>
              </w:numPr>
              <w:autoSpaceDE w:val="0"/>
              <w:autoSpaceDN w:val="0"/>
              <w:adjustRightInd w:val="0"/>
              <w:rPr>
                <w:rFonts w:ascii="Times New Roman" w:hAnsi="Times New Roman" w:cs="Times New Roman"/>
                <w:i/>
                <w:sz w:val="20"/>
                <w:szCs w:val="20"/>
              </w:rPr>
            </w:pPr>
            <w:r w:rsidRPr="00ED19AF">
              <w:rPr>
                <w:rFonts w:ascii="Times New Roman" w:hAnsi="Times New Roman" w:cs="Times New Roman"/>
                <w:sz w:val="20"/>
                <w:szCs w:val="20"/>
              </w:rPr>
              <w:t>kaidah-kaidah dan</w:t>
            </w:r>
            <w:r w:rsidRPr="00ED19AF">
              <w:rPr>
                <w:rFonts w:ascii="Times New Roman" w:hAnsi="Times New Roman" w:cs="Times New Roman"/>
                <w:spacing w:val="1"/>
                <w:sz w:val="20"/>
                <w:szCs w:val="20"/>
              </w:rPr>
              <w:t xml:space="preserve"> </w:t>
            </w:r>
            <w:r w:rsidRPr="00ED19AF">
              <w:rPr>
                <w:rFonts w:ascii="Times New Roman" w:hAnsi="Times New Roman" w:cs="Times New Roman"/>
                <w:spacing w:val="-1"/>
                <w:sz w:val="20"/>
                <w:szCs w:val="20"/>
              </w:rPr>
              <w:t>macam-macam Asb</w:t>
            </w:r>
            <w:r w:rsidRPr="00ED19AF">
              <w:rPr>
                <w:rFonts w:ascii="Times New Roman" w:hAnsi="Times New Roman" w:cs="Times New Roman"/>
                <w:spacing w:val="-59"/>
                <w:sz w:val="20"/>
                <w:szCs w:val="20"/>
              </w:rPr>
              <w:t xml:space="preserve"> </w:t>
            </w:r>
            <w:r w:rsidRPr="00ED19AF">
              <w:rPr>
                <w:rFonts w:ascii="Times New Roman" w:hAnsi="Times New Roman" w:cs="Times New Roman"/>
                <w:sz w:val="20"/>
                <w:szCs w:val="20"/>
              </w:rPr>
              <w:t>ab</w:t>
            </w:r>
            <w:r w:rsidRPr="00ED19AF">
              <w:rPr>
                <w:rFonts w:ascii="Times New Roman" w:hAnsi="Times New Roman" w:cs="Times New Roman"/>
                <w:spacing w:val="-2"/>
                <w:sz w:val="20"/>
                <w:szCs w:val="20"/>
              </w:rPr>
              <w:t xml:space="preserve"> </w:t>
            </w:r>
            <w:r w:rsidRPr="00ED19AF">
              <w:rPr>
                <w:rFonts w:ascii="Times New Roman" w:hAnsi="Times New Roman" w:cs="Times New Roman"/>
                <w:sz w:val="20"/>
                <w:szCs w:val="20"/>
              </w:rPr>
              <w:t xml:space="preserve">al-Nuzul </w:t>
            </w:r>
          </w:p>
          <w:p w:rsidR="0031258E" w:rsidRPr="00ED19AF" w:rsidRDefault="0031258E" w:rsidP="000836DB">
            <w:pPr>
              <w:pStyle w:val="ListParagraph"/>
              <w:numPr>
                <w:ilvl w:val="0"/>
                <w:numId w:val="9"/>
              </w:numPr>
              <w:autoSpaceDE w:val="0"/>
              <w:autoSpaceDN w:val="0"/>
              <w:adjustRightInd w:val="0"/>
              <w:rPr>
                <w:rFonts w:ascii="Times New Roman" w:hAnsi="Times New Roman" w:cs="Times New Roman"/>
                <w:i/>
                <w:sz w:val="20"/>
                <w:szCs w:val="20"/>
              </w:rPr>
            </w:pPr>
            <w:r w:rsidRPr="00ED19AF">
              <w:rPr>
                <w:rFonts w:ascii="Times New Roman" w:hAnsi="Times New Roman" w:cs="Times New Roman"/>
                <w:iCs/>
                <w:sz w:val="20"/>
                <w:szCs w:val="20"/>
              </w:rPr>
              <w:t>metode untuk mengetahui</w:t>
            </w:r>
            <w:r w:rsidRPr="00ED19AF">
              <w:rPr>
                <w:rFonts w:ascii="Times New Roman" w:hAnsi="Times New Roman" w:cs="Times New Roman"/>
                <w:i/>
                <w:sz w:val="20"/>
                <w:szCs w:val="20"/>
              </w:rPr>
              <w:t xml:space="preserve"> asbabun nuzul</w:t>
            </w:r>
          </w:p>
          <w:p w:rsidR="0031258E" w:rsidRPr="00ED19AF" w:rsidRDefault="0031258E" w:rsidP="000836DB">
            <w:pPr>
              <w:pStyle w:val="ListParagraph"/>
              <w:numPr>
                <w:ilvl w:val="0"/>
                <w:numId w:val="9"/>
              </w:numPr>
              <w:autoSpaceDE w:val="0"/>
              <w:autoSpaceDN w:val="0"/>
              <w:adjustRightInd w:val="0"/>
              <w:rPr>
                <w:rFonts w:ascii="Times New Roman" w:hAnsi="Times New Roman" w:cs="Times New Roman"/>
                <w:i/>
                <w:sz w:val="20"/>
                <w:szCs w:val="20"/>
              </w:rPr>
            </w:pPr>
            <w:r w:rsidRPr="00ED19AF">
              <w:rPr>
                <w:rFonts w:ascii="Times New Roman" w:hAnsi="Times New Roman" w:cs="Times New Roman"/>
                <w:iCs/>
                <w:sz w:val="20"/>
                <w:szCs w:val="20"/>
              </w:rPr>
              <w:t>faidah</w:t>
            </w:r>
            <w:r w:rsidRPr="00ED19AF">
              <w:rPr>
                <w:rFonts w:ascii="Times New Roman" w:hAnsi="Times New Roman" w:cs="Times New Roman"/>
                <w:i/>
                <w:spacing w:val="-8"/>
                <w:sz w:val="20"/>
                <w:szCs w:val="20"/>
              </w:rPr>
              <w:t xml:space="preserve"> </w:t>
            </w:r>
            <w:r w:rsidRPr="00ED19AF">
              <w:rPr>
                <w:rFonts w:ascii="Times New Roman" w:hAnsi="Times New Roman" w:cs="Times New Roman"/>
                <w:sz w:val="20"/>
                <w:szCs w:val="20"/>
              </w:rPr>
              <w:t>mempelajari</w:t>
            </w:r>
          </w:p>
          <w:p w:rsidR="0031258E" w:rsidRPr="00ED19AF" w:rsidRDefault="0031258E" w:rsidP="000836DB">
            <w:pPr>
              <w:pStyle w:val="ListParagraph"/>
              <w:autoSpaceDE w:val="0"/>
              <w:autoSpaceDN w:val="0"/>
              <w:adjustRightInd w:val="0"/>
              <w:ind w:left="360"/>
              <w:rPr>
                <w:rFonts w:ascii="Times New Roman" w:hAnsi="Times New Roman" w:cs="Times New Roman"/>
                <w:bCs/>
                <w:color w:val="000000" w:themeColor="text1"/>
                <w:sz w:val="20"/>
                <w:szCs w:val="20"/>
                <w:lang w:val="id-ID"/>
              </w:rPr>
            </w:pPr>
            <w:proofErr w:type="gramStart"/>
            <w:r w:rsidRPr="00ED19AF">
              <w:rPr>
                <w:rFonts w:ascii="Times New Roman" w:hAnsi="Times New Roman" w:cs="Times New Roman"/>
                <w:i/>
                <w:sz w:val="20"/>
                <w:szCs w:val="20"/>
              </w:rPr>
              <w:t>asbab</w:t>
            </w:r>
            <w:proofErr w:type="gramEnd"/>
            <w:r w:rsidRPr="00ED19AF">
              <w:rPr>
                <w:rFonts w:ascii="Times New Roman" w:hAnsi="Times New Roman" w:cs="Times New Roman"/>
                <w:i/>
                <w:spacing w:val="-7"/>
                <w:sz w:val="20"/>
                <w:szCs w:val="20"/>
              </w:rPr>
              <w:t xml:space="preserve"> </w:t>
            </w:r>
            <w:r w:rsidRPr="00ED19AF">
              <w:rPr>
                <w:rFonts w:ascii="Times New Roman" w:hAnsi="Times New Roman" w:cs="Times New Roman"/>
                <w:i/>
                <w:sz w:val="20"/>
                <w:szCs w:val="20"/>
              </w:rPr>
              <w:t>al-nuzul</w:t>
            </w:r>
            <w:r w:rsidRPr="00ED19AF">
              <w:rPr>
                <w:rFonts w:ascii="Times New Roman" w:eastAsia="serif" w:hAnsi="Times New Roman" w:cs="Times New Roman"/>
                <w:sz w:val="20"/>
                <w:szCs w:val="20"/>
                <w:lang w:eastAsia="zh-CN" w:bidi="ar"/>
              </w:rPr>
              <w:t>.</w:t>
            </w:r>
          </w:p>
        </w:tc>
        <w:tc>
          <w:tcPr>
            <w:tcW w:w="709"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sz w:val="20"/>
                <w:szCs w:val="20"/>
              </w:rPr>
            </w:pPr>
            <w:r w:rsidRPr="00ED19AF">
              <w:rPr>
                <w:rFonts w:ascii="Times New Roman" w:eastAsia="Calibri" w:hAnsi="Times New Roman" w:cs="Times New Roman"/>
                <w:b/>
                <w:sz w:val="20"/>
                <w:szCs w:val="20"/>
              </w:rPr>
              <w:t>2</w:t>
            </w:r>
          </w:p>
        </w:tc>
      </w:tr>
      <w:tr w:rsidR="0031258E" w:rsidRPr="00ED19AF" w:rsidTr="000836DB">
        <w:trPr>
          <w:trHeight w:val="304"/>
        </w:trPr>
        <w:tc>
          <w:tcPr>
            <w:tcW w:w="1135"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5</w:t>
            </w:r>
          </w:p>
        </w:tc>
        <w:tc>
          <w:tcPr>
            <w:tcW w:w="2126" w:type="dxa"/>
            <w:shd w:val="clear" w:color="auto" w:fill="auto"/>
          </w:tcPr>
          <w:p w:rsidR="0031258E" w:rsidRPr="00ED19AF" w:rsidRDefault="0031258E" w:rsidP="000836DB">
            <w:pPr>
              <w:spacing w:line="276" w:lineRule="auto"/>
              <w:contextualSpacing/>
              <w:jc w:val="both"/>
              <w:rPr>
                <w:rFonts w:ascii="Times New Roman" w:eastAsia="Calibri" w:hAnsi="Times New Roman" w:cs="Times New Roman"/>
                <w:b/>
                <w:sz w:val="20"/>
                <w:szCs w:val="20"/>
                <w:lang w:val="en-GB"/>
              </w:rPr>
            </w:pPr>
            <w:r w:rsidRPr="00ED19AF">
              <w:rPr>
                <w:rFonts w:ascii="Times New Roman" w:eastAsia="Calibri" w:hAnsi="Times New Roman" w:cs="Times New Roman"/>
                <w:b/>
                <w:sz w:val="20"/>
                <w:szCs w:val="20"/>
                <w:lang w:val="en-GB"/>
              </w:rPr>
              <w:t>Sub-CPMK2:</w:t>
            </w:r>
          </w:p>
          <w:p w:rsidR="0031258E" w:rsidRPr="00ED19AF" w:rsidRDefault="0031258E" w:rsidP="000836DB">
            <w:pPr>
              <w:spacing w:line="276" w:lineRule="auto"/>
              <w:contextualSpacing/>
              <w:rPr>
                <w:rFonts w:ascii="Times New Roman" w:eastAsia="Calibri" w:hAnsi="Times New Roman" w:cs="Times New Roman"/>
                <w:b/>
                <w:sz w:val="20"/>
                <w:szCs w:val="20"/>
                <w:lang w:val="en-GB"/>
              </w:rPr>
            </w:pPr>
            <w:r w:rsidRPr="00ED19AF">
              <w:rPr>
                <w:rFonts w:ascii="Times New Roman" w:hAnsi="Times New Roman" w:cs="Times New Roman"/>
                <w:spacing w:val="-7"/>
                <w:sz w:val="20"/>
                <w:szCs w:val="20"/>
              </w:rPr>
              <w:t>Mahasiswa mampu menjelaskan tentang Rasm Al-Quran (CPMK 1, CPMK 2, CPMK 4)</w:t>
            </w:r>
          </w:p>
        </w:tc>
        <w:tc>
          <w:tcPr>
            <w:tcW w:w="1843" w:type="dxa"/>
            <w:shd w:val="clear" w:color="auto" w:fill="auto"/>
          </w:tcPr>
          <w:p w:rsidR="0031258E" w:rsidRPr="00ED19AF" w:rsidRDefault="0031258E" w:rsidP="000836DB">
            <w:pPr>
              <w:spacing w:line="276" w:lineRule="auto"/>
              <w:contextualSpacing/>
              <w:rPr>
                <w:rFonts w:ascii="Times New Roman" w:eastAsia="Calibri" w:hAnsi="Times New Roman" w:cs="Times New Roman"/>
                <w:sz w:val="20"/>
                <w:szCs w:val="20"/>
              </w:rPr>
            </w:pPr>
            <w:r w:rsidRPr="00ED19AF">
              <w:rPr>
                <w:rFonts w:ascii="Times New Roman" w:eastAsia="Calibri" w:hAnsi="Times New Roman" w:cs="Times New Roman"/>
                <w:sz w:val="20"/>
                <w:szCs w:val="20"/>
              </w:rPr>
              <w:t>Setelah mengikuti perkuliahan mahasiswa diharapkan dapat memahami dan menjelaskan serta menganalisa tentang</w:t>
            </w:r>
          </w:p>
          <w:p w:rsidR="0031258E" w:rsidRPr="00ED19AF" w:rsidRDefault="0031258E" w:rsidP="000836DB">
            <w:pPr>
              <w:pStyle w:val="TableParagraph"/>
              <w:numPr>
                <w:ilvl w:val="0"/>
                <w:numId w:val="22"/>
              </w:numPr>
              <w:tabs>
                <w:tab w:val="left" w:pos="573"/>
                <w:tab w:val="left" w:pos="1918"/>
              </w:tabs>
              <w:ind w:right="87"/>
              <w:rPr>
                <w:sz w:val="20"/>
                <w:szCs w:val="20"/>
              </w:rPr>
            </w:pPr>
            <w:r w:rsidRPr="00ED19AF">
              <w:rPr>
                <w:color w:val="333333"/>
                <w:sz w:val="20"/>
                <w:szCs w:val="20"/>
              </w:rPr>
              <w:t>Mengetahui</w:t>
            </w:r>
            <w:r w:rsidRPr="00ED19AF">
              <w:rPr>
                <w:color w:val="333333"/>
                <w:spacing w:val="1"/>
                <w:sz w:val="20"/>
                <w:szCs w:val="20"/>
              </w:rPr>
              <w:t xml:space="preserve"> </w:t>
            </w:r>
            <w:r w:rsidRPr="00ED19AF">
              <w:rPr>
                <w:color w:val="333333"/>
                <w:sz w:val="20"/>
                <w:szCs w:val="20"/>
              </w:rPr>
              <w:t>pengertian</w:t>
            </w:r>
            <w:r w:rsidRPr="00ED19AF">
              <w:rPr>
                <w:color w:val="333333"/>
                <w:sz w:val="20"/>
                <w:szCs w:val="20"/>
                <w:lang w:val="en-US"/>
              </w:rPr>
              <w:t xml:space="preserve"> </w:t>
            </w:r>
            <w:r w:rsidRPr="00ED19AF">
              <w:rPr>
                <w:color w:val="333333"/>
                <w:spacing w:val="-1"/>
                <w:sz w:val="20"/>
                <w:szCs w:val="20"/>
              </w:rPr>
              <w:t>Rasm</w:t>
            </w:r>
            <w:r w:rsidRPr="00ED19AF">
              <w:rPr>
                <w:color w:val="333333"/>
                <w:spacing w:val="-53"/>
                <w:sz w:val="20"/>
                <w:szCs w:val="20"/>
              </w:rPr>
              <w:t xml:space="preserve"> </w:t>
            </w:r>
            <w:r w:rsidRPr="00ED19AF">
              <w:rPr>
                <w:color w:val="333333"/>
                <w:sz w:val="20"/>
                <w:szCs w:val="20"/>
              </w:rPr>
              <w:t>al-quran</w:t>
            </w:r>
          </w:p>
          <w:p w:rsidR="0031258E" w:rsidRPr="00ED19AF" w:rsidRDefault="0031258E" w:rsidP="000836DB">
            <w:pPr>
              <w:pStyle w:val="TableParagraph"/>
              <w:numPr>
                <w:ilvl w:val="0"/>
                <w:numId w:val="22"/>
              </w:numPr>
              <w:tabs>
                <w:tab w:val="left" w:pos="573"/>
                <w:tab w:val="left" w:pos="1913"/>
              </w:tabs>
              <w:ind w:right="92"/>
              <w:rPr>
                <w:sz w:val="20"/>
                <w:szCs w:val="20"/>
              </w:rPr>
            </w:pPr>
            <w:r w:rsidRPr="00ED19AF">
              <w:rPr>
                <w:color w:val="333333"/>
                <w:sz w:val="20"/>
                <w:szCs w:val="20"/>
              </w:rPr>
              <w:lastRenderedPageBreak/>
              <w:t>Mengetahui</w:t>
            </w:r>
            <w:r w:rsidRPr="00ED19AF">
              <w:rPr>
                <w:color w:val="333333"/>
                <w:sz w:val="20"/>
                <w:szCs w:val="20"/>
                <w:lang w:val="en-US"/>
              </w:rPr>
              <w:t xml:space="preserve"> </w:t>
            </w:r>
            <w:r w:rsidRPr="00ED19AF">
              <w:rPr>
                <w:color w:val="333333"/>
                <w:spacing w:val="-1"/>
                <w:sz w:val="20"/>
                <w:szCs w:val="20"/>
              </w:rPr>
              <w:t>Rasm</w:t>
            </w:r>
            <w:r w:rsidRPr="00ED19AF">
              <w:rPr>
                <w:color w:val="333333"/>
                <w:spacing w:val="-53"/>
                <w:sz w:val="20"/>
                <w:szCs w:val="20"/>
              </w:rPr>
              <w:t xml:space="preserve"> </w:t>
            </w:r>
            <w:r w:rsidRPr="00ED19AF">
              <w:rPr>
                <w:color w:val="333333"/>
                <w:sz w:val="20"/>
                <w:szCs w:val="20"/>
              </w:rPr>
              <w:t>Utsmani</w:t>
            </w:r>
          </w:p>
          <w:p w:rsidR="0031258E" w:rsidRPr="00ED19AF" w:rsidRDefault="0031258E" w:rsidP="000836DB">
            <w:pPr>
              <w:pStyle w:val="TableParagraph"/>
              <w:numPr>
                <w:ilvl w:val="0"/>
                <w:numId w:val="22"/>
              </w:numPr>
              <w:tabs>
                <w:tab w:val="left" w:pos="573"/>
                <w:tab w:val="left" w:pos="1911"/>
              </w:tabs>
              <w:ind w:right="83"/>
              <w:rPr>
                <w:sz w:val="20"/>
                <w:szCs w:val="20"/>
              </w:rPr>
            </w:pPr>
            <w:r w:rsidRPr="00ED19AF">
              <w:rPr>
                <w:color w:val="333333"/>
                <w:sz w:val="20"/>
                <w:szCs w:val="20"/>
              </w:rPr>
              <w:t>Mengetahui</w:t>
            </w:r>
            <w:r w:rsidRPr="00ED19AF">
              <w:rPr>
                <w:color w:val="333333"/>
                <w:spacing w:val="1"/>
                <w:sz w:val="20"/>
                <w:szCs w:val="20"/>
              </w:rPr>
              <w:t xml:space="preserve"> </w:t>
            </w:r>
            <w:r w:rsidRPr="00ED19AF">
              <w:rPr>
                <w:color w:val="333333"/>
                <w:sz w:val="20"/>
                <w:szCs w:val="20"/>
              </w:rPr>
              <w:t>Hubungan</w:t>
            </w:r>
            <w:r w:rsidRPr="00ED19AF">
              <w:rPr>
                <w:color w:val="333333"/>
                <w:sz w:val="20"/>
                <w:szCs w:val="20"/>
                <w:lang w:val="en-US"/>
              </w:rPr>
              <w:t xml:space="preserve"> </w:t>
            </w:r>
            <w:r w:rsidRPr="00ED19AF">
              <w:rPr>
                <w:color w:val="333333"/>
                <w:sz w:val="20"/>
                <w:szCs w:val="20"/>
              </w:rPr>
              <w:t>Rasm</w:t>
            </w:r>
            <w:r w:rsidRPr="00ED19AF">
              <w:rPr>
                <w:color w:val="333333"/>
                <w:spacing w:val="-53"/>
                <w:sz w:val="20"/>
                <w:szCs w:val="20"/>
              </w:rPr>
              <w:t xml:space="preserve"> </w:t>
            </w:r>
            <w:r w:rsidRPr="00ED19AF">
              <w:rPr>
                <w:color w:val="333333"/>
                <w:sz w:val="20"/>
                <w:szCs w:val="20"/>
              </w:rPr>
              <w:t>dengan</w:t>
            </w:r>
            <w:r w:rsidRPr="00ED19AF">
              <w:rPr>
                <w:color w:val="333333"/>
                <w:spacing w:val="3"/>
                <w:sz w:val="20"/>
                <w:szCs w:val="20"/>
              </w:rPr>
              <w:t xml:space="preserve"> </w:t>
            </w:r>
            <w:r w:rsidRPr="00ED19AF">
              <w:rPr>
                <w:color w:val="333333"/>
                <w:sz w:val="20"/>
                <w:szCs w:val="20"/>
              </w:rPr>
              <w:t>Pemahaman</w:t>
            </w:r>
            <w:r w:rsidRPr="00ED19AF">
              <w:rPr>
                <w:color w:val="333333"/>
                <w:spacing w:val="-53"/>
                <w:sz w:val="20"/>
                <w:szCs w:val="20"/>
              </w:rPr>
              <w:t xml:space="preserve"> </w:t>
            </w:r>
            <w:r w:rsidRPr="00ED19AF">
              <w:rPr>
                <w:color w:val="333333"/>
                <w:sz w:val="20"/>
                <w:szCs w:val="20"/>
              </w:rPr>
              <w:t>Al-Quran</w:t>
            </w:r>
          </w:p>
          <w:p w:rsidR="0031258E" w:rsidRPr="00ED19AF" w:rsidRDefault="0031258E" w:rsidP="000836DB">
            <w:pPr>
              <w:pStyle w:val="TableParagraph"/>
              <w:numPr>
                <w:ilvl w:val="0"/>
                <w:numId w:val="22"/>
              </w:numPr>
              <w:tabs>
                <w:tab w:val="left" w:pos="573"/>
                <w:tab w:val="left" w:pos="1911"/>
              </w:tabs>
              <w:ind w:right="83"/>
              <w:rPr>
                <w:sz w:val="20"/>
                <w:szCs w:val="20"/>
              </w:rPr>
            </w:pPr>
            <w:r w:rsidRPr="00ED19AF">
              <w:rPr>
                <w:color w:val="333333"/>
                <w:sz w:val="20"/>
                <w:szCs w:val="20"/>
              </w:rPr>
              <w:t>Mengetahui</w:t>
            </w:r>
            <w:r w:rsidRPr="00ED19AF">
              <w:rPr>
                <w:color w:val="333333"/>
                <w:spacing w:val="1"/>
                <w:sz w:val="20"/>
                <w:szCs w:val="20"/>
              </w:rPr>
              <w:t xml:space="preserve"> </w:t>
            </w:r>
            <w:r w:rsidRPr="00ED19AF">
              <w:rPr>
                <w:color w:val="333333"/>
                <w:sz w:val="20"/>
                <w:szCs w:val="20"/>
              </w:rPr>
              <w:t>Perbedaan</w:t>
            </w:r>
            <w:r w:rsidRPr="00ED19AF">
              <w:rPr>
                <w:color w:val="333333"/>
                <w:sz w:val="20"/>
                <w:szCs w:val="20"/>
                <w:lang w:val="en-US"/>
              </w:rPr>
              <w:t xml:space="preserve"> </w:t>
            </w:r>
            <w:r w:rsidRPr="00ED19AF">
              <w:rPr>
                <w:color w:val="333333"/>
                <w:spacing w:val="-1"/>
                <w:sz w:val="20"/>
                <w:szCs w:val="20"/>
              </w:rPr>
              <w:t>rasm</w:t>
            </w:r>
            <w:r w:rsidRPr="00ED19AF">
              <w:rPr>
                <w:color w:val="333333"/>
                <w:spacing w:val="-53"/>
                <w:sz w:val="20"/>
                <w:szCs w:val="20"/>
              </w:rPr>
              <w:t xml:space="preserve"> </w:t>
            </w:r>
            <w:r w:rsidRPr="00ED19AF">
              <w:rPr>
                <w:color w:val="333333"/>
                <w:sz w:val="20"/>
                <w:szCs w:val="20"/>
              </w:rPr>
              <w:t>Utsmani</w:t>
            </w:r>
            <w:r w:rsidRPr="00ED19AF">
              <w:rPr>
                <w:color w:val="333333"/>
                <w:sz w:val="20"/>
                <w:szCs w:val="20"/>
                <w:lang w:val="en-US"/>
              </w:rPr>
              <w:t xml:space="preserve"> </w:t>
            </w:r>
            <w:r w:rsidRPr="00ED19AF">
              <w:rPr>
                <w:color w:val="333333"/>
                <w:sz w:val="20"/>
                <w:szCs w:val="20"/>
              </w:rPr>
              <w:t>dengan</w:t>
            </w:r>
            <w:r w:rsidRPr="00ED19AF">
              <w:rPr>
                <w:color w:val="333333"/>
                <w:sz w:val="20"/>
                <w:szCs w:val="20"/>
                <w:lang w:val="en-US"/>
              </w:rPr>
              <w:t xml:space="preserve"> </w:t>
            </w:r>
            <w:r w:rsidRPr="00ED19AF">
              <w:rPr>
                <w:color w:val="333333"/>
                <w:spacing w:val="-53"/>
                <w:sz w:val="20"/>
                <w:szCs w:val="20"/>
              </w:rPr>
              <w:t xml:space="preserve"> </w:t>
            </w:r>
            <w:r w:rsidRPr="00ED19AF">
              <w:rPr>
                <w:color w:val="333333"/>
                <w:sz w:val="20"/>
                <w:szCs w:val="20"/>
              </w:rPr>
              <w:t>Rasm</w:t>
            </w:r>
            <w:r w:rsidRPr="00ED19AF">
              <w:rPr>
                <w:color w:val="333333"/>
                <w:spacing w:val="-2"/>
                <w:sz w:val="20"/>
                <w:szCs w:val="20"/>
              </w:rPr>
              <w:t xml:space="preserve"> </w:t>
            </w:r>
            <w:r w:rsidRPr="00ED19AF">
              <w:rPr>
                <w:color w:val="333333"/>
                <w:sz w:val="20"/>
                <w:szCs w:val="20"/>
              </w:rPr>
              <w:t>biasa</w:t>
            </w:r>
          </w:p>
        </w:tc>
        <w:tc>
          <w:tcPr>
            <w:tcW w:w="2410" w:type="dxa"/>
            <w:shd w:val="clear" w:color="auto" w:fill="auto"/>
          </w:tcPr>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lastRenderedPageBreak/>
              <w:t>Kognitif: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tanya-jawab lisan dan tugas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Kriteria: mampu menjawab pertanyaan dengan tepat</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Afektif: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Absensi, Observasi aktifitas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 xml:space="preserve">Kriteria: Kehadiran, cermat, kerjasama, santun, menghargai, </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Psikomotor:</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lastRenderedPageBreak/>
              <w:t>Penilaian: Observasi langsung</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sz w:val="20"/>
                <w:szCs w:val="20"/>
              </w:rPr>
              <w:t>Kriteria: keaktifan</w:t>
            </w:r>
          </w:p>
        </w:tc>
        <w:tc>
          <w:tcPr>
            <w:tcW w:w="1985" w:type="dxa"/>
            <w:shd w:val="clear" w:color="auto" w:fill="auto"/>
          </w:tcPr>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lastRenderedPageBreak/>
              <w:t>Bentuk: Kuliah</w:t>
            </w:r>
          </w:p>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t xml:space="preserve">Metode: - </w:t>
            </w:r>
            <w:r w:rsidRPr="00ED19AF">
              <w:rPr>
                <w:rFonts w:ascii="Times New Roman" w:eastAsia="Calibri" w:hAnsi="Times New Roman" w:cs="Times New Roman"/>
                <w:iCs/>
                <w:sz w:val="20"/>
                <w:szCs w:val="20"/>
              </w:rPr>
              <w:t xml:space="preserve">Ceramah </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Cs/>
                <w:sz w:val="20"/>
                <w:szCs w:val="20"/>
                <w:lang w:val="id-ID"/>
              </w:rPr>
              <w:t xml:space="preserve">        - </w:t>
            </w:r>
            <w:r w:rsidRPr="00ED19AF">
              <w:rPr>
                <w:rFonts w:ascii="Times New Roman" w:eastAsia="Calibri" w:hAnsi="Times New Roman" w:cs="Times New Roman"/>
                <w:iCs/>
                <w:sz w:val="20"/>
                <w:szCs w:val="20"/>
              </w:rPr>
              <w:t>Diskusi</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
                <w:iCs/>
                <w:sz w:val="20"/>
                <w:szCs w:val="20"/>
                <w:lang w:val="id-ID"/>
              </w:rPr>
              <w:t xml:space="preserve">        - </w:t>
            </w:r>
            <w:r w:rsidRPr="00ED19AF">
              <w:rPr>
                <w:rFonts w:ascii="Times New Roman" w:eastAsia="Calibri" w:hAnsi="Times New Roman" w:cs="Times New Roman"/>
                <w:i/>
                <w:iCs/>
                <w:sz w:val="20"/>
                <w:szCs w:val="20"/>
              </w:rPr>
              <w:t>Self study</w:t>
            </w:r>
          </w:p>
          <w:p w:rsidR="0031258E" w:rsidRPr="00ED19AF" w:rsidRDefault="0031258E" w:rsidP="000836DB">
            <w:pPr>
              <w:contextualSpacing/>
              <w:jc w:val="both"/>
              <w:rPr>
                <w:rFonts w:ascii="Times New Roman" w:eastAsia="Calibri" w:hAnsi="Times New Roman" w:cs="Times New Roman"/>
                <w:b/>
                <w:bCs/>
                <w:sz w:val="20"/>
                <w:szCs w:val="20"/>
                <w:lang w:val="en-GB"/>
              </w:rPr>
            </w:pPr>
            <w:r w:rsidRPr="00ED19AF">
              <w:rPr>
                <w:rFonts w:ascii="Times New Roman" w:eastAsia="Calibri" w:hAnsi="Times New Roman" w:cs="Times New Roman"/>
                <w:b/>
                <w:bCs/>
                <w:sz w:val="20"/>
                <w:szCs w:val="20"/>
                <w:lang w:val="en-GB"/>
              </w:rPr>
              <w:t>[PB: 1x(2x50”)]</w:t>
            </w:r>
          </w:p>
          <w:p w:rsidR="0031258E" w:rsidRPr="00ED19AF" w:rsidRDefault="0031258E" w:rsidP="000836DB">
            <w:pPr>
              <w:contextualSpacing/>
              <w:jc w:val="both"/>
              <w:rPr>
                <w:rFonts w:ascii="Times New Roman" w:eastAsia="Calibri" w:hAnsi="Times New Roman" w:cs="Times New Roman"/>
                <w:b/>
                <w:bCs/>
                <w:sz w:val="20"/>
                <w:szCs w:val="20"/>
                <w:lang w:val="en-GB"/>
              </w:rPr>
            </w:pPr>
          </w:p>
          <w:p w:rsidR="0031258E" w:rsidRPr="00ED19AF" w:rsidRDefault="0031258E" w:rsidP="000836DB">
            <w:pPr>
              <w:numPr>
                <w:ilvl w:val="0"/>
                <w:numId w:val="1"/>
              </w:numPr>
              <w:ind w:left="236" w:hanging="236"/>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b/>
                <w:bCs/>
                <w:sz w:val="20"/>
                <w:szCs w:val="20"/>
                <w:lang w:val="en-GB"/>
              </w:rPr>
              <w:t>Tugas : 1</w:t>
            </w:r>
          </w:p>
          <w:p w:rsidR="0031258E" w:rsidRPr="00ED19AF" w:rsidRDefault="0031258E" w:rsidP="000836DB">
            <w:pPr>
              <w:ind w:left="236"/>
              <w:contextualSpacing/>
              <w:jc w:val="both"/>
              <w:rPr>
                <w:rFonts w:ascii="Times New Roman" w:eastAsia="Calibri" w:hAnsi="Times New Roman" w:cs="Times New Roman"/>
                <w:sz w:val="20"/>
                <w:szCs w:val="20"/>
                <w:lang w:val="en-GB"/>
              </w:rPr>
            </w:pPr>
            <w:r w:rsidRPr="00ED19AF">
              <w:rPr>
                <w:rFonts w:ascii="Times New Roman" w:eastAsia="Calibri" w:hAnsi="Times New Roman" w:cs="Times New Roman"/>
                <w:b/>
                <w:bCs/>
                <w:sz w:val="20"/>
                <w:szCs w:val="20"/>
                <w:lang w:val="en-GB"/>
              </w:rPr>
              <w:t xml:space="preserve">(Individu) </w:t>
            </w:r>
            <w:r w:rsidRPr="00ED19AF">
              <w:rPr>
                <w:rFonts w:ascii="Times New Roman" w:eastAsia="Calibri" w:hAnsi="Times New Roman" w:cs="Times New Roman"/>
                <w:sz w:val="20"/>
                <w:szCs w:val="20"/>
                <w:lang w:val="en-GB"/>
              </w:rPr>
              <w:t>Membuat resume hasil kunjungan Perpustakaan</w:t>
            </w:r>
          </w:p>
          <w:p w:rsidR="0031258E" w:rsidRPr="00ED19AF" w:rsidRDefault="0031258E" w:rsidP="000836DB">
            <w:pPr>
              <w:numPr>
                <w:ilvl w:val="0"/>
                <w:numId w:val="1"/>
              </w:numPr>
              <w:ind w:left="204" w:hanging="204"/>
              <w:contextualSpacing/>
              <w:jc w:val="both"/>
              <w:rPr>
                <w:rFonts w:ascii="Times New Roman" w:eastAsia="Calibri" w:hAnsi="Times New Roman" w:cs="Times New Roman"/>
                <w:b/>
                <w:bCs/>
                <w:i/>
                <w:iCs/>
                <w:sz w:val="20"/>
                <w:szCs w:val="20"/>
              </w:rPr>
            </w:pPr>
            <w:r w:rsidRPr="00ED19AF">
              <w:rPr>
                <w:rFonts w:ascii="Times New Roman" w:eastAsia="Calibri" w:hAnsi="Times New Roman" w:cs="Times New Roman"/>
                <w:b/>
                <w:bCs/>
                <w:sz w:val="20"/>
                <w:szCs w:val="20"/>
              </w:rPr>
              <w:lastRenderedPageBreak/>
              <w:t xml:space="preserve">Tugas-2 (Kelompok) </w:t>
            </w:r>
          </w:p>
          <w:p w:rsidR="0031258E" w:rsidRPr="00ED19AF" w:rsidRDefault="0031258E" w:rsidP="000836DB">
            <w:pPr>
              <w:ind w:left="204"/>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sz w:val="20"/>
                <w:szCs w:val="20"/>
              </w:rPr>
              <w:t>Membuat Makalah</w:t>
            </w:r>
          </w:p>
          <w:p w:rsidR="0031258E" w:rsidRPr="00ED19AF" w:rsidRDefault="0031258E" w:rsidP="000836DB">
            <w:pPr>
              <w:ind w:left="236"/>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sz w:val="20"/>
                <w:szCs w:val="20"/>
                <w:lang w:val="en-GB"/>
              </w:rPr>
              <w:t xml:space="preserve"> </w:t>
            </w:r>
          </w:p>
          <w:p w:rsidR="0031258E" w:rsidRPr="00ED19AF" w:rsidRDefault="0031258E" w:rsidP="000836DB">
            <w:pPr>
              <w:numPr>
                <w:ilvl w:val="0"/>
                <w:numId w:val="1"/>
              </w:numPr>
              <w:ind w:left="204" w:hanging="204"/>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b/>
                <w:bCs/>
                <w:sz w:val="20"/>
                <w:szCs w:val="20"/>
                <w:lang w:val="en-GB"/>
              </w:rPr>
              <w:t>[PT+KM:(1+1)x(2x60”)]</w:t>
            </w:r>
          </w:p>
          <w:p w:rsidR="0031258E" w:rsidRPr="00ED19AF" w:rsidRDefault="0031258E" w:rsidP="000836DB">
            <w:pPr>
              <w:contextualSpacing/>
              <w:rPr>
                <w:rFonts w:ascii="Times New Roman" w:eastAsia="Calibri" w:hAnsi="Times New Roman" w:cs="Times New Roman"/>
                <w:b/>
                <w:bCs/>
                <w:sz w:val="20"/>
                <w:szCs w:val="20"/>
                <w:lang w:val="id-ID"/>
              </w:rPr>
            </w:pPr>
          </w:p>
        </w:tc>
        <w:tc>
          <w:tcPr>
            <w:tcW w:w="1275" w:type="dxa"/>
            <w:shd w:val="clear" w:color="auto" w:fill="auto"/>
          </w:tcPr>
          <w:p w:rsidR="0031258E" w:rsidRPr="00ED19AF" w:rsidRDefault="0031258E" w:rsidP="000836DB">
            <w:pPr>
              <w:keepNext/>
              <w:keepLines/>
              <w:outlineLvl w:val="0"/>
              <w:rPr>
                <w:rFonts w:ascii="Times New Roman" w:eastAsia="Times New Roman" w:hAnsi="Times New Roman" w:cs="Times New Roman"/>
                <w:color w:val="000000"/>
                <w:sz w:val="20"/>
                <w:szCs w:val="20"/>
                <w:lang w:val="id-ID"/>
              </w:rPr>
            </w:pPr>
            <w:r w:rsidRPr="00ED19AF">
              <w:rPr>
                <w:rFonts w:ascii="Times New Roman" w:eastAsia="Times New Roman" w:hAnsi="Times New Roman" w:cs="Times New Roman"/>
                <w:color w:val="000000"/>
                <w:sz w:val="20"/>
                <w:szCs w:val="20"/>
              </w:rPr>
              <w:lastRenderedPageBreak/>
              <w:t>Bentuk: Kuliah Tatap Muka</w:t>
            </w:r>
          </w:p>
          <w:p w:rsidR="0031258E" w:rsidRPr="00ED19AF" w:rsidRDefault="0031258E" w:rsidP="000836DB">
            <w:pPr>
              <w:keepNext/>
              <w:keepLines/>
              <w:outlineLvl w:val="0"/>
              <w:rPr>
                <w:rFonts w:ascii="Times New Roman" w:eastAsia="Times New Roman" w:hAnsi="Times New Roman" w:cs="Times New Roman"/>
                <w:color w:val="000000"/>
                <w:sz w:val="20"/>
                <w:szCs w:val="20"/>
              </w:rPr>
            </w:pPr>
          </w:p>
        </w:tc>
        <w:tc>
          <w:tcPr>
            <w:tcW w:w="2650" w:type="dxa"/>
            <w:shd w:val="clear" w:color="auto" w:fill="auto"/>
          </w:tcPr>
          <w:p w:rsidR="0031258E" w:rsidRPr="00ED19AF" w:rsidRDefault="0031258E" w:rsidP="000836DB">
            <w:pPr>
              <w:pStyle w:val="ListParagraph"/>
              <w:numPr>
                <w:ilvl w:val="0"/>
                <w:numId w:val="9"/>
              </w:numPr>
              <w:autoSpaceDE w:val="0"/>
              <w:autoSpaceDN w:val="0"/>
              <w:adjustRightInd w:val="0"/>
              <w:rPr>
                <w:rFonts w:ascii="Times New Roman" w:hAnsi="Times New Roman" w:cs="Times New Roman"/>
                <w:sz w:val="20"/>
                <w:szCs w:val="20"/>
              </w:rPr>
            </w:pPr>
            <w:r w:rsidRPr="00ED19AF">
              <w:rPr>
                <w:rFonts w:ascii="Times New Roman" w:hAnsi="Times New Roman" w:cs="Times New Roman"/>
                <w:sz w:val="20"/>
                <w:szCs w:val="20"/>
              </w:rPr>
              <w:t>Pengertian Rasm Al-Quran</w:t>
            </w:r>
          </w:p>
          <w:p w:rsidR="0031258E" w:rsidRPr="00ED19AF" w:rsidRDefault="0031258E" w:rsidP="000836DB">
            <w:pPr>
              <w:pStyle w:val="ListParagraph"/>
              <w:numPr>
                <w:ilvl w:val="0"/>
                <w:numId w:val="9"/>
              </w:numPr>
              <w:autoSpaceDE w:val="0"/>
              <w:autoSpaceDN w:val="0"/>
              <w:adjustRightInd w:val="0"/>
              <w:rPr>
                <w:rFonts w:ascii="Times New Roman" w:hAnsi="Times New Roman" w:cs="Times New Roman"/>
                <w:sz w:val="20"/>
                <w:szCs w:val="20"/>
              </w:rPr>
            </w:pPr>
            <w:r w:rsidRPr="00ED19AF">
              <w:rPr>
                <w:rFonts w:ascii="Times New Roman" w:hAnsi="Times New Roman" w:cs="Times New Roman"/>
                <w:sz w:val="20"/>
                <w:szCs w:val="20"/>
              </w:rPr>
              <w:t xml:space="preserve">Rasm Utsmani </w:t>
            </w:r>
          </w:p>
          <w:p w:rsidR="0031258E" w:rsidRPr="00ED19AF" w:rsidRDefault="0031258E" w:rsidP="000836DB">
            <w:pPr>
              <w:pStyle w:val="ListParagraph"/>
              <w:numPr>
                <w:ilvl w:val="0"/>
                <w:numId w:val="9"/>
              </w:numPr>
              <w:autoSpaceDE w:val="0"/>
              <w:autoSpaceDN w:val="0"/>
              <w:adjustRightInd w:val="0"/>
              <w:rPr>
                <w:rFonts w:ascii="Times New Roman" w:hAnsi="Times New Roman" w:cs="Times New Roman"/>
                <w:sz w:val="20"/>
                <w:szCs w:val="20"/>
              </w:rPr>
            </w:pPr>
            <w:r w:rsidRPr="00ED19AF">
              <w:rPr>
                <w:rFonts w:ascii="Times New Roman" w:hAnsi="Times New Roman" w:cs="Times New Roman"/>
                <w:sz w:val="20"/>
                <w:szCs w:val="20"/>
              </w:rPr>
              <w:t xml:space="preserve">Hubungan Rasm dengan Pemahaman Al-Quran </w:t>
            </w:r>
          </w:p>
          <w:p w:rsidR="0031258E" w:rsidRPr="00ED19AF" w:rsidRDefault="0031258E" w:rsidP="000836DB">
            <w:pPr>
              <w:pStyle w:val="ListParagraph"/>
              <w:numPr>
                <w:ilvl w:val="0"/>
                <w:numId w:val="9"/>
              </w:numPr>
              <w:autoSpaceDE w:val="0"/>
              <w:autoSpaceDN w:val="0"/>
              <w:adjustRightInd w:val="0"/>
              <w:rPr>
                <w:rFonts w:ascii="Times New Roman" w:hAnsi="Times New Roman" w:cs="Times New Roman"/>
                <w:sz w:val="20"/>
                <w:szCs w:val="20"/>
              </w:rPr>
            </w:pPr>
            <w:r w:rsidRPr="00ED19AF">
              <w:rPr>
                <w:rFonts w:ascii="Times New Roman" w:hAnsi="Times New Roman" w:cs="Times New Roman"/>
                <w:sz w:val="20"/>
                <w:szCs w:val="20"/>
              </w:rPr>
              <w:t>Perbedaan rasm Utsmani dengan Rasm lainnya</w:t>
            </w:r>
          </w:p>
        </w:tc>
        <w:tc>
          <w:tcPr>
            <w:tcW w:w="709"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3</w:t>
            </w:r>
          </w:p>
        </w:tc>
      </w:tr>
      <w:tr w:rsidR="0031258E" w:rsidRPr="00ED19AF" w:rsidTr="000836DB">
        <w:trPr>
          <w:trHeight w:val="304"/>
        </w:trPr>
        <w:tc>
          <w:tcPr>
            <w:tcW w:w="1135"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lastRenderedPageBreak/>
              <w:t>6</w:t>
            </w:r>
          </w:p>
        </w:tc>
        <w:tc>
          <w:tcPr>
            <w:tcW w:w="2126" w:type="dxa"/>
            <w:shd w:val="clear" w:color="auto" w:fill="auto"/>
          </w:tcPr>
          <w:p w:rsidR="0031258E" w:rsidRPr="00ED19AF" w:rsidRDefault="0031258E" w:rsidP="000836DB">
            <w:pPr>
              <w:spacing w:line="276" w:lineRule="auto"/>
              <w:contextualSpacing/>
              <w:jc w:val="both"/>
              <w:rPr>
                <w:rFonts w:ascii="Times New Roman" w:eastAsia="Calibri" w:hAnsi="Times New Roman" w:cs="Times New Roman"/>
                <w:b/>
                <w:sz w:val="20"/>
                <w:szCs w:val="20"/>
                <w:lang w:val="en-GB"/>
              </w:rPr>
            </w:pPr>
            <w:r w:rsidRPr="00ED19AF">
              <w:rPr>
                <w:rFonts w:ascii="Times New Roman" w:eastAsia="Calibri" w:hAnsi="Times New Roman" w:cs="Times New Roman"/>
                <w:b/>
                <w:sz w:val="20"/>
                <w:szCs w:val="20"/>
                <w:lang w:val="en-GB"/>
              </w:rPr>
              <w:t>Sub-CPMK2:</w:t>
            </w:r>
          </w:p>
          <w:p w:rsidR="0031258E" w:rsidRPr="00ED19AF" w:rsidRDefault="0031258E" w:rsidP="000836DB">
            <w:pPr>
              <w:spacing w:line="276" w:lineRule="auto"/>
              <w:contextualSpacing/>
              <w:rPr>
                <w:rFonts w:ascii="Times New Roman" w:eastAsia="Calibri" w:hAnsi="Times New Roman" w:cs="Times New Roman"/>
                <w:b/>
                <w:sz w:val="20"/>
                <w:szCs w:val="20"/>
                <w:lang w:val="en-GB"/>
              </w:rPr>
            </w:pPr>
            <w:r w:rsidRPr="00ED19AF">
              <w:rPr>
                <w:rFonts w:ascii="Times New Roman" w:hAnsi="Times New Roman" w:cs="Times New Roman"/>
                <w:spacing w:val="-7"/>
                <w:sz w:val="20"/>
                <w:szCs w:val="20"/>
              </w:rPr>
              <w:t>Mahasiswa mampu menganalisis struktur ayat-ayat Makki dan Madani (CPMK 1, CPMK 2, CPMK 3, CPMK 4)</w:t>
            </w:r>
          </w:p>
        </w:tc>
        <w:tc>
          <w:tcPr>
            <w:tcW w:w="1843" w:type="dxa"/>
            <w:shd w:val="clear" w:color="auto" w:fill="auto"/>
          </w:tcPr>
          <w:p w:rsidR="0031258E" w:rsidRPr="00ED19AF" w:rsidRDefault="0031258E" w:rsidP="000836DB">
            <w:pPr>
              <w:spacing w:line="276" w:lineRule="auto"/>
              <w:contextualSpacing/>
              <w:rPr>
                <w:rFonts w:ascii="Times New Roman" w:eastAsia="Calibri" w:hAnsi="Times New Roman" w:cs="Times New Roman"/>
                <w:sz w:val="20"/>
                <w:szCs w:val="20"/>
              </w:rPr>
            </w:pPr>
            <w:r w:rsidRPr="00ED19AF">
              <w:rPr>
                <w:rFonts w:ascii="Times New Roman" w:eastAsia="Calibri" w:hAnsi="Times New Roman" w:cs="Times New Roman"/>
                <w:sz w:val="20"/>
                <w:szCs w:val="20"/>
              </w:rPr>
              <w:t>Setelah mengikuti perkuliahan mahasiswa diharapkan dapat memahami dan menjelaskan serta menganalisa tentang</w:t>
            </w:r>
          </w:p>
          <w:p w:rsidR="0031258E" w:rsidRPr="00ED19AF" w:rsidRDefault="0031258E" w:rsidP="000836DB">
            <w:pPr>
              <w:pStyle w:val="TableParagraph"/>
              <w:numPr>
                <w:ilvl w:val="0"/>
                <w:numId w:val="23"/>
              </w:numPr>
              <w:tabs>
                <w:tab w:val="left" w:pos="573"/>
                <w:tab w:val="left" w:pos="1918"/>
              </w:tabs>
              <w:ind w:right="87"/>
              <w:rPr>
                <w:sz w:val="20"/>
                <w:szCs w:val="20"/>
              </w:rPr>
            </w:pPr>
            <w:r w:rsidRPr="00ED19AF">
              <w:rPr>
                <w:color w:val="333333"/>
                <w:sz w:val="20"/>
                <w:szCs w:val="20"/>
              </w:rPr>
              <w:t>Mengetahui</w:t>
            </w:r>
            <w:r w:rsidRPr="00ED19AF">
              <w:rPr>
                <w:color w:val="333333"/>
                <w:spacing w:val="1"/>
                <w:sz w:val="20"/>
                <w:szCs w:val="20"/>
              </w:rPr>
              <w:t xml:space="preserve"> </w:t>
            </w:r>
            <w:r w:rsidRPr="00ED19AF">
              <w:rPr>
                <w:color w:val="333333"/>
                <w:sz w:val="20"/>
                <w:szCs w:val="20"/>
              </w:rPr>
              <w:t>pengertian</w:t>
            </w:r>
            <w:r w:rsidRPr="00ED19AF">
              <w:rPr>
                <w:color w:val="333333"/>
                <w:sz w:val="20"/>
                <w:szCs w:val="20"/>
                <w:lang w:val="en-US"/>
              </w:rPr>
              <w:t xml:space="preserve"> </w:t>
            </w:r>
            <w:r w:rsidRPr="00ED19AF">
              <w:rPr>
                <w:color w:val="333333"/>
                <w:spacing w:val="-1"/>
                <w:sz w:val="20"/>
                <w:szCs w:val="20"/>
              </w:rPr>
              <w:t>mak</w:t>
            </w:r>
            <w:r w:rsidRPr="00ED19AF">
              <w:rPr>
                <w:color w:val="333333"/>
                <w:spacing w:val="-1"/>
                <w:sz w:val="20"/>
                <w:szCs w:val="20"/>
                <w:lang w:val="en-US"/>
              </w:rPr>
              <w:t xml:space="preserve">ki </w:t>
            </w:r>
            <w:r w:rsidRPr="00ED19AF">
              <w:rPr>
                <w:color w:val="333333"/>
                <w:sz w:val="20"/>
                <w:szCs w:val="20"/>
              </w:rPr>
              <w:t>dan</w:t>
            </w:r>
            <w:r w:rsidRPr="00ED19AF">
              <w:rPr>
                <w:color w:val="333333"/>
                <w:spacing w:val="-2"/>
                <w:sz w:val="20"/>
                <w:szCs w:val="20"/>
              </w:rPr>
              <w:t xml:space="preserve"> </w:t>
            </w:r>
            <w:r w:rsidRPr="00ED19AF">
              <w:rPr>
                <w:color w:val="333333"/>
                <w:sz w:val="20"/>
                <w:szCs w:val="20"/>
              </w:rPr>
              <w:t>madani</w:t>
            </w:r>
          </w:p>
          <w:p w:rsidR="0031258E" w:rsidRPr="00ED19AF" w:rsidRDefault="0031258E" w:rsidP="000836DB">
            <w:pPr>
              <w:pStyle w:val="TableParagraph"/>
              <w:numPr>
                <w:ilvl w:val="0"/>
                <w:numId w:val="23"/>
              </w:numPr>
              <w:tabs>
                <w:tab w:val="left" w:pos="573"/>
                <w:tab w:val="left" w:pos="1914"/>
              </w:tabs>
              <w:ind w:right="91"/>
              <w:rPr>
                <w:sz w:val="20"/>
                <w:szCs w:val="20"/>
              </w:rPr>
            </w:pPr>
            <w:r w:rsidRPr="00ED19AF">
              <w:rPr>
                <w:color w:val="333333"/>
                <w:sz w:val="20"/>
                <w:szCs w:val="20"/>
              </w:rPr>
              <w:t>Mengetahui</w:t>
            </w:r>
            <w:r w:rsidRPr="00ED19AF">
              <w:rPr>
                <w:color w:val="333333"/>
                <w:spacing w:val="1"/>
                <w:sz w:val="20"/>
                <w:szCs w:val="20"/>
              </w:rPr>
              <w:t xml:space="preserve"> </w:t>
            </w:r>
            <w:r w:rsidRPr="00ED19AF">
              <w:rPr>
                <w:color w:val="333333"/>
                <w:sz w:val="20"/>
                <w:szCs w:val="20"/>
              </w:rPr>
              <w:t>perbedaan</w:t>
            </w:r>
            <w:r w:rsidRPr="00ED19AF">
              <w:rPr>
                <w:color w:val="333333"/>
                <w:sz w:val="20"/>
                <w:szCs w:val="20"/>
                <w:lang w:val="en-US"/>
              </w:rPr>
              <w:t xml:space="preserve"> </w:t>
            </w:r>
            <w:r w:rsidRPr="00ED19AF">
              <w:rPr>
                <w:color w:val="333333"/>
                <w:spacing w:val="-1"/>
                <w:sz w:val="20"/>
                <w:szCs w:val="20"/>
              </w:rPr>
              <w:t>makki</w:t>
            </w:r>
            <w:r w:rsidRPr="00ED19AF">
              <w:rPr>
                <w:color w:val="333333"/>
                <w:spacing w:val="-53"/>
                <w:sz w:val="20"/>
                <w:szCs w:val="20"/>
              </w:rPr>
              <w:t xml:space="preserve"> </w:t>
            </w:r>
            <w:r w:rsidRPr="00ED19AF">
              <w:rPr>
                <w:color w:val="333333"/>
                <w:sz w:val="20"/>
                <w:szCs w:val="20"/>
              </w:rPr>
              <w:t>dan</w:t>
            </w:r>
            <w:r w:rsidRPr="00ED19AF">
              <w:rPr>
                <w:color w:val="333333"/>
                <w:spacing w:val="-2"/>
                <w:sz w:val="20"/>
                <w:szCs w:val="20"/>
              </w:rPr>
              <w:t xml:space="preserve"> </w:t>
            </w:r>
            <w:r w:rsidRPr="00ED19AF">
              <w:rPr>
                <w:color w:val="333333"/>
                <w:sz w:val="20"/>
                <w:szCs w:val="20"/>
              </w:rPr>
              <w:t>madani</w:t>
            </w:r>
          </w:p>
          <w:p w:rsidR="0031258E" w:rsidRPr="00ED19AF" w:rsidRDefault="0031258E" w:rsidP="000836DB">
            <w:pPr>
              <w:pStyle w:val="TableParagraph"/>
              <w:numPr>
                <w:ilvl w:val="0"/>
                <w:numId w:val="23"/>
              </w:numPr>
              <w:tabs>
                <w:tab w:val="left" w:pos="573"/>
                <w:tab w:val="left" w:pos="1565"/>
                <w:tab w:val="left" w:pos="1911"/>
              </w:tabs>
              <w:ind w:right="84"/>
              <w:rPr>
                <w:sz w:val="20"/>
                <w:szCs w:val="20"/>
              </w:rPr>
            </w:pPr>
            <w:r w:rsidRPr="00ED19AF">
              <w:rPr>
                <w:color w:val="333333"/>
                <w:sz w:val="20"/>
                <w:szCs w:val="20"/>
              </w:rPr>
              <w:t>Mengetahui</w:t>
            </w:r>
            <w:r w:rsidRPr="00ED19AF">
              <w:rPr>
                <w:color w:val="333333"/>
                <w:spacing w:val="1"/>
                <w:sz w:val="20"/>
                <w:szCs w:val="20"/>
              </w:rPr>
              <w:t xml:space="preserve"> </w:t>
            </w:r>
            <w:r w:rsidRPr="00ED19AF">
              <w:rPr>
                <w:color w:val="333333"/>
                <w:sz w:val="20"/>
                <w:szCs w:val="20"/>
              </w:rPr>
              <w:t>Hubungan</w:t>
            </w:r>
            <w:r w:rsidRPr="00ED19AF">
              <w:rPr>
                <w:color w:val="333333"/>
                <w:sz w:val="20"/>
                <w:szCs w:val="20"/>
                <w:lang w:val="en-US"/>
              </w:rPr>
              <w:t xml:space="preserve"> </w:t>
            </w:r>
            <w:r w:rsidRPr="00ED19AF">
              <w:rPr>
                <w:color w:val="333333"/>
                <w:sz w:val="20"/>
                <w:szCs w:val="20"/>
              </w:rPr>
              <w:t>Rasm</w:t>
            </w:r>
            <w:r w:rsidRPr="00ED19AF">
              <w:rPr>
                <w:color w:val="333333"/>
                <w:spacing w:val="-53"/>
                <w:sz w:val="20"/>
                <w:szCs w:val="20"/>
              </w:rPr>
              <w:t xml:space="preserve"> </w:t>
            </w:r>
            <w:r w:rsidRPr="00ED19AF">
              <w:rPr>
                <w:color w:val="333333"/>
                <w:sz w:val="20"/>
                <w:szCs w:val="20"/>
              </w:rPr>
              <w:t>ciri-ciri</w:t>
            </w:r>
            <w:r w:rsidRPr="00ED19AF">
              <w:rPr>
                <w:color w:val="333333"/>
                <w:sz w:val="20"/>
                <w:szCs w:val="20"/>
              </w:rPr>
              <w:tab/>
            </w:r>
            <w:r w:rsidRPr="00ED19AF">
              <w:rPr>
                <w:color w:val="333333"/>
                <w:spacing w:val="-1"/>
                <w:sz w:val="20"/>
                <w:szCs w:val="20"/>
              </w:rPr>
              <w:t>ayat/surat</w:t>
            </w:r>
            <w:r w:rsidRPr="00ED19AF">
              <w:rPr>
                <w:color w:val="333333"/>
                <w:spacing w:val="-53"/>
                <w:sz w:val="20"/>
                <w:szCs w:val="20"/>
              </w:rPr>
              <w:t xml:space="preserve"> </w:t>
            </w:r>
            <w:r w:rsidRPr="00ED19AF">
              <w:rPr>
                <w:color w:val="333333"/>
                <w:sz w:val="20"/>
                <w:szCs w:val="20"/>
              </w:rPr>
              <w:t>makki</w:t>
            </w:r>
            <w:r w:rsidRPr="00ED19AF">
              <w:rPr>
                <w:color w:val="333333"/>
                <w:spacing w:val="-3"/>
                <w:sz w:val="20"/>
                <w:szCs w:val="20"/>
              </w:rPr>
              <w:t xml:space="preserve"> </w:t>
            </w:r>
            <w:r w:rsidRPr="00ED19AF">
              <w:rPr>
                <w:color w:val="333333"/>
                <w:sz w:val="20"/>
                <w:szCs w:val="20"/>
              </w:rPr>
              <w:t>dan</w:t>
            </w:r>
            <w:r w:rsidRPr="00ED19AF">
              <w:rPr>
                <w:color w:val="333333"/>
                <w:spacing w:val="-3"/>
                <w:sz w:val="20"/>
                <w:szCs w:val="20"/>
              </w:rPr>
              <w:t xml:space="preserve"> </w:t>
            </w:r>
            <w:r w:rsidRPr="00ED19AF">
              <w:rPr>
                <w:color w:val="333333"/>
                <w:sz w:val="20"/>
                <w:szCs w:val="20"/>
              </w:rPr>
              <w:t>madani</w:t>
            </w:r>
          </w:p>
          <w:p w:rsidR="0031258E" w:rsidRPr="00ED19AF" w:rsidRDefault="0031258E" w:rsidP="000836DB">
            <w:pPr>
              <w:pStyle w:val="TableParagraph"/>
              <w:numPr>
                <w:ilvl w:val="0"/>
                <w:numId w:val="23"/>
              </w:numPr>
              <w:tabs>
                <w:tab w:val="left" w:pos="573"/>
                <w:tab w:val="left" w:pos="1898"/>
                <w:tab w:val="left" w:pos="2102"/>
              </w:tabs>
              <w:ind w:right="84"/>
              <w:rPr>
                <w:sz w:val="20"/>
                <w:szCs w:val="20"/>
              </w:rPr>
            </w:pPr>
            <w:r w:rsidRPr="00ED19AF">
              <w:rPr>
                <w:color w:val="333333"/>
                <w:sz w:val="20"/>
                <w:szCs w:val="20"/>
              </w:rPr>
              <w:t>Mengetahui</w:t>
            </w:r>
            <w:r w:rsidRPr="00ED19AF">
              <w:rPr>
                <w:color w:val="333333"/>
                <w:sz w:val="20"/>
                <w:szCs w:val="20"/>
                <w:lang w:val="en-US"/>
              </w:rPr>
              <w:t xml:space="preserve"> </w:t>
            </w:r>
            <w:r w:rsidRPr="00ED19AF">
              <w:rPr>
                <w:color w:val="333333"/>
                <w:spacing w:val="-1"/>
                <w:sz w:val="20"/>
                <w:szCs w:val="20"/>
              </w:rPr>
              <w:t>faidah</w:t>
            </w:r>
            <w:r w:rsidRPr="00ED19AF">
              <w:rPr>
                <w:color w:val="333333"/>
                <w:spacing w:val="-53"/>
                <w:sz w:val="20"/>
                <w:szCs w:val="20"/>
              </w:rPr>
              <w:t xml:space="preserve"> </w:t>
            </w:r>
            <w:r w:rsidRPr="00ED19AF">
              <w:rPr>
                <w:color w:val="333333"/>
                <w:sz w:val="20"/>
                <w:szCs w:val="20"/>
              </w:rPr>
              <w:lastRenderedPageBreak/>
              <w:t>mempelajari</w:t>
            </w:r>
            <w:r w:rsidRPr="00ED19AF">
              <w:rPr>
                <w:color w:val="333333"/>
                <w:spacing w:val="1"/>
                <w:sz w:val="20"/>
                <w:szCs w:val="20"/>
              </w:rPr>
              <w:t xml:space="preserve"> </w:t>
            </w:r>
            <w:r w:rsidRPr="00ED19AF">
              <w:rPr>
                <w:color w:val="333333"/>
                <w:sz w:val="20"/>
                <w:szCs w:val="20"/>
              </w:rPr>
              <w:t>makkiyah</w:t>
            </w:r>
            <w:r w:rsidRPr="00ED19AF">
              <w:rPr>
                <w:color w:val="333333"/>
                <w:sz w:val="20"/>
                <w:szCs w:val="20"/>
                <w:lang w:val="en-US"/>
              </w:rPr>
              <w:t xml:space="preserve"> </w:t>
            </w:r>
            <w:r w:rsidRPr="00ED19AF">
              <w:rPr>
                <w:color w:val="333333"/>
                <w:sz w:val="20"/>
                <w:szCs w:val="20"/>
              </w:rPr>
              <w:t>dan</w:t>
            </w:r>
            <w:r w:rsidRPr="00ED19AF">
              <w:rPr>
                <w:color w:val="333333"/>
                <w:spacing w:val="-53"/>
                <w:sz w:val="20"/>
                <w:szCs w:val="20"/>
              </w:rPr>
              <w:t xml:space="preserve"> </w:t>
            </w:r>
            <w:r w:rsidRPr="00ED19AF">
              <w:rPr>
                <w:color w:val="333333"/>
                <w:sz w:val="20"/>
                <w:szCs w:val="20"/>
              </w:rPr>
              <w:t>madaniyah</w:t>
            </w:r>
          </w:p>
          <w:p w:rsidR="0031258E" w:rsidRPr="00ED19AF" w:rsidRDefault="0031258E" w:rsidP="000836DB">
            <w:pPr>
              <w:pStyle w:val="ListParagraph"/>
              <w:rPr>
                <w:rFonts w:ascii="Times New Roman" w:hAnsi="Times New Roman" w:cs="Times New Roman"/>
                <w:i/>
                <w:iCs/>
                <w:sz w:val="20"/>
                <w:szCs w:val="20"/>
                <w:lang w:val="sv-SE"/>
              </w:rPr>
            </w:pPr>
          </w:p>
        </w:tc>
        <w:tc>
          <w:tcPr>
            <w:tcW w:w="2410" w:type="dxa"/>
            <w:shd w:val="clear" w:color="auto" w:fill="auto"/>
          </w:tcPr>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lastRenderedPageBreak/>
              <w:t>Kognitif: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tanya-jawab lisan dan tugas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Kriteria: mampu menjawab pertanyaan dengan tepat</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Afektif: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Absensi, Observasi aktifitas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 xml:space="preserve">Kriteria: Kehadiran, cermat, kerjasama, santun, menghargai, </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Psikomotor:</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Observasi langsung</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sz w:val="20"/>
                <w:szCs w:val="20"/>
              </w:rPr>
              <w:t>Kriteria: keaktifan</w:t>
            </w:r>
          </w:p>
        </w:tc>
        <w:tc>
          <w:tcPr>
            <w:tcW w:w="1985" w:type="dxa"/>
            <w:shd w:val="clear" w:color="auto" w:fill="auto"/>
          </w:tcPr>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t>Bentuk: Kuliah</w:t>
            </w:r>
          </w:p>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t xml:space="preserve">Metode: - </w:t>
            </w:r>
            <w:r w:rsidRPr="00ED19AF">
              <w:rPr>
                <w:rFonts w:ascii="Times New Roman" w:eastAsia="Calibri" w:hAnsi="Times New Roman" w:cs="Times New Roman"/>
                <w:iCs/>
                <w:sz w:val="20"/>
                <w:szCs w:val="20"/>
              </w:rPr>
              <w:t xml:space="preserve">Ceramah </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Cs/>
                <w:sz w:val="20"/>
                <w:szCs w:val="20"/>
                <w:lang w:val="id-ID"/>
              </w:rPr>
              <w:t xml:space="preserve">        - </w:t>
            </w:r>
            <w:r w:rsidRPr="00ED19AF">
              <w:rPr>
                <w:rFonts w:ascii="Times New Roman" w:eastAsia="Calibri" w:hAnsi="Times New Roman" w:cs="Times New Roman"/>
                <w:iCs/>
                <w:sz w:val="20"/>
                <w:szCs w:val="20"/>
              </w:rPr>
              <w:t>Diskusi</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
                <w:iCs/>
                <w:sz w:val="20"/>
                <w:szCs w:val="20"/>
                <w:lang w:val="id-ID"/>
              </w:rPr>
              <w:t xml:space="preserve">        - </w:t>
            </w:r>
            <w:r w:rsidRPr="00ED19AF">
              <w:rPr>
                <w:rFonts w:ascii="Times New Roman" w:eastAsia="Calibri" w:hAnsi="Times New Roman" w:cs="Times New Roman"/>
                <w:i/>
                <w:iCs/>
                <w:sz w:val="20"/>
                <w:szCs w:val="20"/>
              </w:rPr>
              <w:t>Self study</w:t>
            </w:r>
          </w:p>
          <w:p w:rsidR="0031258E" w:rsidRPr="00ED19AF" w:rsidRDefault="0031258E" w:rsidP="000836DB">
            <w:pPr>
              <w:contextualSpacing/>
              <w:jc w:val="both"/>
              <w:rPr>
                <w:rFonts w:ascii="Times New Roman" w:eastAsia="Calibri" w:hAnsi="Times New Roman" w:cs="Times New Roman"/>
                <w:b/>
                <w:bCs/>
                <w:sz w:val="20"/>
                <w:szCs w:val="20"/>
                <w:lang w:val="en-GB"/>
              </w:rPr>
            </w:pPr>
            <w:r w:rsidRPr="00ED19AF">
              <w:rPr>
                <w:rFonts w:ascii="Times New Roman" w:eastAsia="Calibri" w:hAnsi="Times New Roman" w:cs="Times New Roman"/>
                <w:b/>
                <w:bCs/>
                <w:sz w:val="20"/>
                <w:szCs w:val="20"/>
                <w:lang w:val="en-GB"/>
              </w:rPr>
              <w:t>[PB: 1x(2x50”)]</w:t>
            </w:r>
          </w:p>
          <w:p w:rsidR="0031258E" w:rsidRPr="00ED19AF" w:rsidRDefault="0031258E" w:rsidP="000836DB">
            <w:pPr>
              <w:ind w:left="236"/>
              <w:contextualSpacing/>
              <w:jc w:val="both"/>
              <w:rPr>
                <w:rFonts w:ascii="Times New Roman" w:eastAsia="Calibri" w:hAnsi="Times New Roman" w:cs="Times New Roman"/>
                <w:sz w:val="20"/>
                <w:szCs w:val="20"/>
                <w:lang w:val="en-GB"/>
              </w:rPr>
            </w:pPr>
            <w:r w:rsidRPr="00ED19AF">
              <w:rPr>
                <w:rFonts w:ascii="Times New Roman" w:eastAsia="Calibri" w:hAnsi="Times New Roman" w:cs="Times New Roman"/>
                <w:b/>
                <w:bCs/>
                <w:sz w:val="20"/>
                <w:szCs w:val="20"/>
                <w:lang w:val="en-GB"/>
              </w:rPr>
              <w:t>Tugas-1 (Individu):</w:t>
            </w:r>
            <w:r w:rsidRPr="00ED19AF">
              <w:rPr>
                <w:rFonts w:ascii="Times New Roman" w:eastAsia="Calibri" w:hAnsi="Times New Roman" w:cs="Times New Roman"/>
                <w:sz w:val="20"/>
                <w:szCs w:val="20"/>
                <w:lang w:val="en-GB"/>
              </w:rPr>
              <w:t xml:space="preserve"> Membuat resume hasil kunjungan Perpustakaan</w:t>
            </w:r>
          </w:p>
          <w:p w:rsidR="0031258E" w:rsidRPr="00ED19AF" w:rsidRDefault="0031258E" w:rsidP="000836DB">
            <w:pPr>
              <w:numPr>
                <w:ilvl w:val="0"/>
                <w:numId w:val="1"/>
              </w:numPr>
              <w:ind w:left="204" w:hanging="204"/>
              <w:contextualSpacing/>
              <w:jc w:val="both"/>
              <w:rPr>
                <w:rFonts w:ascii="Times New Roman" w:eastAsia="Calibri" w:hAnsi="Times New Roman" w:cs="Times New Roman"/>
                <w:b/>
                <w:bCs/>
                <w:i/>
                <w:iCs/>
                <w:sz w:val="20"/>
                <w:szCs w:val="20"/>
              </w:rPr>
            </w:pPr>
            <w:r w:rsidRPr="00ED19AF">
              <w:rPr>
                <w:rFonts w:ascii="Times New Roman" w:eastAsia="Calibri" w:hAnsi="Times New Roman" w:cs="Times New Roman"/>
                <w:b/>
                <w:bCs/>
                <w:sz w:val="20"/>
                <w:szCs w:val="20"/>
              </w:rPr>
              <w:t xml:space="preserve">Tugas-2 (Kelompok) </w:t>
            </w:r>
          </w:p>
          <w:p w:rsidR="0031258E" w:rsidRPr="00ED19AF" w:rsidRDefault="0031258E" w:rsidP="000836DB">
            <w:pPr>
              <w:ind w:left="204"/>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sz w:val="20"/>
                <w:szCs w:val="20"/>
              </w:rPr>
              <w:t>Membuat Makalah</w:t>
            </w:r>
          </w:p>
          <w:p w:rsidR="0031258E" w:rsidRPr="00ED19AF" w:rsidRDefault="0031258E" w:rsidP="000836DB">
            <w:pPr>
              <w:ind w:left="204"/>
              <w:contextualSpacing/>
              <w:jc w:val="both"/>
              <w:rPr>
                <w:rFonts w:ascii="Times New Roman" w:eastAsia="Calibri" w:hAnsi="Times New Roman" w:cs="Times New Roman"/>
                <w:i/>
                <w:iCs/>
                <w:sz w:val="20"/>
                <w:szCs w:val="20"/>
              </w:rPr>
            </w:pPr>
          </w:p>
          <w:p w:rsidR="0031258E" w:rsidRPr="00ED19AF" w:rsidRDefault="0031258E" w:rsidP="000836DB">
            <w:pPr>
              <w:numPr>
                <w:ilvl w:val="0"/>
                <w:numId w:val="1"/>
              </w:numPr>
              <w:ind w:left="204" w:hanging="204"/>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b/>
                <w:bCs/>
                <w:sz w:val="20"/>
                <w:szCs w:val="20"/>
                <w:lang w:val="en-GB"/>
              </w:rPr>
              <w:t>[PT+KM:(1+1)x(2x60”)]</w:t>
            </w:r>
          </w:p>
          <w:p w:rsidR="0031258E" w:rsidRPr="00ED19AF" w:rsidRDefault="0031258E" w:rsidP="000836DB">
            <w:pPr>
              <w:contextualSpacing/>
              <w:rPr>
                <w:rFonts w:ascii="Times New Roman" w:eastAsia="Calibri" w:hAnsi="Times New Roman" w:cs="Times New Roman"/>
                <w:b/>
                <w:bCs/>
                <w:sz w:val="20"/>
                <w:szCs w:val="20"/>
                <w:lang w:val="id-ID"/>
              </w:rPr>
            </w:pPr>
          </w:p>
        </w:tc>
        <w:tc>
          <w:tcPr>
            <w:tcW w:w="1275" w:type="dxa"/>
            <w:shd w:val="clear" w:color="auto" w:fill="auto"/>
          </w:tcPr>
          <w:p w:rsidR="0031258E" w:rsidRPr="00ED19AF" w:rsidRDefault="0031258E" w:rsidP="000836DB">
            <w:pPr>
              <w:keepNext/>
              <w:keepLines/>
              <w:outlineLvl w:val="0"/>
              <w:rPr>
                <w:rFonts w:ascii="Times New Roman" w:eastAsia="Times New Roman" w:hAnsi="Times New Roman" w:cs="Times New Roman"/>
                <w:color w:val="000000"/>
                <w:sz w:val="20"/>
                <w:szCs w:val="20"/>
                <w:lang w:val="id-ID"/>
              </w:rPr>
            </w:pPr>
            <w:r w:rsidRPr="00ED19AF">
              <w:rPr>
                <w:rFonts w:ascii="Times New Roman" w:eastAsia="Times New Roman" w:hAnsi="Times New Roman" w:cs="Times New Roman"/>
                <w:color w:val="000000"/>
                <w:sz w:val="20"/>
                <w:szCs w:val="20"/>
              </w:rPr>
              <w:t>Bentuk: Kuliah Tatap Muka</w:t>
            </w:r>
          </w:p>
          <w:p w:rsidR="0031258E" w:rsidRPr="00ED19AF" w:rsidRDefault="0031258E" w:rsidP="000836DB">
            <w:pPr>
              <w:keepNext/>
              <w:keepLines/>
              <w:outlineLvl w:val="0"/>
              <w:rPr>
                <w:rFonts w:ascii="Times New Roman" w:eastAsia="Times New Roman" w:hAnsi="Times New Roman" w:cs="Times New Roman"/>
                <w:color w:val="000000"/>
                <w:sz w:val="20"/>
                <w:szCs w:val="20"/>
              </w:rPr>
            </w:pPr>
          </w:p>
        </w:tc>
        <w:tc>
          <w:tcPr>
            <w:tcW w:w="2650" w:type="dxa"/>
            <w:shd w:val="clear" w:color="auto" w:fill="auto"/>
          </w:tcPr>
          <w:p w:rsidR="0031258E" w:rsidRPr="00ED19AF" w:rsidRDefault="0031258E" w:rsidP="000836DB">
            <w:pPr>
              <w:pStyle w:val="TableParagraph"/>
              <w:numPr>
                <w:ilvl w:val="0"/>
                <w:numId w:val="30"/>
              </w:numPr>
              <w:ind w:right="320"/>
              <w:rPr>
                <w:i/>
                <w:sz w:val="20"/>
                <w:szCs w:val="20"/>
              </w:rPr>
            </w:pPr>
            <w:r w:rsidRPr="00ED19AF">
              <w:rPr>
                <w:sz w:val="20"/>
                <w:szCs w:val="20"/>
              </w:rPr>
              <w:t xml:space="preserve">pengertian </w:t>
            </w:r>
            <w:r w:rsidRPr="00ED19AF">
              <w:rPr>
                <w:i/>
                <w:sz w:val="20"/>
                <w:szCs w:val="20"/>
              </w:rPr>
              <w:t>makki</w:t>
            </w:r>
            <w:r w:rsidRPr="00ED19AF">
              <w:rPr>
                <w:i/>
                <w:spacing w:val="-59"/>
                <w:sz w:val="20"/>
                <w:szCs w:val="20"/>
              </w:rPr>
              <w:t xml:space="preserve"> </w:t>
            </w:r>
            <w:r w:rsidRPr="00ED19AF">
              <w:rPr>
                <w:sz w:val="20"/>
                <w:szCs w:val="20"/>
              </w:rPr>
              <w:t xml:space="preserve">dan </w:t>
            </w:r>
            <w:r w:rsidRPr="00ED19AF">
              <w:rPr>
                <w:i/>
                <w:sz w:val="20"/>
                <w:szCs w:val="20"/>
              </w:rPr>
              <w:t>madani</w:t>
            </w:r>
            <w:r w:rsidRPr="00ED19AF">
              <w:rPr>
                <w:i/>
                <w:spacing w:val="1"/>
                <w:sz w:val="20"/>
                <w:szCs w:val="20"/>
              </w:rPr>
              <w:t xml:space="preserve"> </w:t>
            </w:r>
          </w:p>
          <w:p w:rsidR="0031258E" w:rsidRPr="00ED19AF" w:rsidRDefault="0031258E" w:rsidP="000836DB">
            <w:pPr>
              <w:pStyle w:val="TableParagraph"/>
              <w:numPr>
                <w:ilvl w:val="0"/>
                <w:numId w:val="30"/>
              </w:numPr>
              <w:ind w:right="320"/>
              <w:rPr>
                <w:i/>
                <w:sz w:val="20"/>
                <w:szCs w:val="20"/>
              </w:rPr>
            </w:pPr>
            <w:r w:rsidRPr="00ED19AF">
              <w:rPr>
                <w:sz w:val="20"/>
                <w:szCs w:val="20"/>
              </w:rPr>
              <w:t xml:space="preserve">perbedaan </w:t>
            </w:r>
            <w:r w:rsidRPr="00ED19AF">
              <w:rPr>
                <w:i/>
                <w:sz w:val="20"/>
                <w:szCs w:val="20"/>
              </w:rPr>
              <w:t>makk</w:t>
            </w:r>
            <w:r w:rsidRPr="00ED19AF">
              <w:rPr>
                <w:i/>
                <w:sz w:val="20"/>
                <w:szCs w:val="20"/>
                <w:lang w:val="en-US"/>
              </w:rPr>
              <w:t xml:space="preserve">i </w:t>
            </w:r>
            <w:r w:rsidRPr="00ED19AF">
              <w:rPr>
                <w:sz w:val="20"/>
                <w:szCs w:val="20"/>
              </w:rPr>
              <w:t>dan</w:t>
            </w:r>
            <w:r w:rsidRPr="00ED19AF">
              <w:rPr>
                <w:spacing w:val="-2"/>
                <w:sz w:val="20"/>
                <w:szCs w:val="20"/>
              </w:rPr>
              <w:t xml:space="preserve"> </w:t>
            </w:r>
            <w:r w:rsidRPr="00ED19AF">
              <w:rPr>
                <w:i/>
                <w:sz w:val="20"/>
                <w:szCs w:val="20"/>
              </w:rPr>
              <w:t>madani</w:t>
            </w:r>
          </w:p>
          <w:p w:rsidR="0031258E" w:rsidRPr="00ED19AF" w:rsidRDefault="0031258E" w:rsidP="000836DB">
            <w:pPr>
              <w:pStyle w:val="TableParagraph"/>
              <w:numPr>
                <w:ilvl w:val="0"/>
                <w:numId w:val="30"/>
              </w:numPr>
              <w:ind w:right="320"/>
              <w:rPr>
                <w:i/>
                <w:sz w:val="20"/>
                <w:szCs w:val="20"/>
              </w:rPr>
            </w:pPr>
            <w:r w:rsidRPr="00ED19AF">
              <w:rPr>
                <w:sz w:val="20"/>
                <w:szCs w:val="20"/>
              </w:rPr>
              <w:t>ciri-ciri ayat/surat</w:t>
            </w:r>
            <w:r w:rsidRPr="00ED19AF">
              <w:rPr>
                <w:spacing w:val="1"/>
                <w:sz w:val="20"/>
                <w:szCs w:val="20"/>
              </w:rPr>
              <w:t xml:space="preserve"> </w:t>
            </w:r>
            <w:r w:rsidRPr="00ED19AF">
              <w:rPr>
                <w:sz w:val="20"/>
                <w:szCs w:val="20"/>
              </w:rPr>
              <w:t>makki dan madani;</w:t>
            </w:r>
          </w:p>
          <w:p w:rsidR="0031258E" w:rsidRPr="00ED19AF" w:rsidRDefault="0031258E" w:rsidP="000836DB">
            <w:pPr>
              <w:pStyle w:val="TableParagraph"/>
              <w:numPr>
                <w:ilvl w:val="0"/>
                <w:numId w:val="30"/>
              </w:numPr>
              <w:ind w:right="320"/>
              <w:rPr>
                <w:i/>
                <w:sz w:val="20"/>
                <w:szCs w:val="20"/>
              </w:rPr>
            </w:pPr>
            <w:r w:rsidRPr="00ED19AF">
              <w:rPr>
                <w:sz w:val="20"/>
                <w:szCs w:val="20"/>
              </w:rPr>
              <w:t>Faidah mengetahui</w:t>
            </w:r>
            <w:r w:rsidRPr="00ED19AF">
              <w:rPr>
                <w:spacing w:val="-60"/>
                <w:sz w:val="20"/>
                <w:szCs w:val="20"/>
              </w:rPr>
              <w:t xml:space="preserve"> </w:t>
            </w:r>
            <w:r w:rsidRPr="00ED19AF">
              <w:rPr>
                <w:sz w:val="20"/>
                <w:szCs w:val="20"/>
              </w:rPr>
              <w:t>makki</w:t>
            </w:r>
            <w:r w:rsidRPr="00ED19AF">
              <w:rPr>
                <w:spacing w:val="-4"/>
                <w:sz w:val="20"/>
                <w:szCs w:val="20"/>
              </w:rPr>
              <w:t xml:space="preserve"> </w:t>
            </w:r>
            <w:r w:rsidRPr="00ED19AF">
              <w:rPr>
                <w:sz w:val="20"/>
                <w:szCs w:val="20"/>
              </w:rPr>
              <w:t>dan</w:t>
            </w:r>
            <w:r w:rsidRPr="00ED19AF">
              <w:rPr>
                <w:spacing w:val="-4"/>
                <w:sz w:val="20"/>
                <w:szCs w:val="20"/>
              </w:rPr>
              <w:t xml:space="preserve"> </w:t>
            </w:r>
            <w:r w:rsidRPr="00ED19AF">
              <w:rPr>
                <w:sz w:val="20"/>
                <w:szCs w:val="20"/>
              </w:rPr>
              <w:t>madani</w:t>
            </w:r>
          </w:p>
        </w:tc>
        <w:tc>
          <w:tcPr>
            <w:tcW w:w="709"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3</w:t>
            </w:r>
          </w:p>
        </w:tc>
      </w:tr>
      <w:tr w:rsidR="0031258E" w:rsidRPr="00ED19AF" w:rsidTr="000836DB">
        <w:trPr>
          <w:trHeight w:val="304"/>
        </w:trPr>
        <w:tc>
          <w:tcPr>
            <w:tcW w:w="1135"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lastRenderedPageBreak/>
              <w:t>7</w:t>
            </w:r>
          </w:p>
        </w:tc>
        <w:tc>
          <w:tcPr>
            <w:tcW w:w="2126" w:type="dxa"/>
            <w:shd w:val="clear" w:color="auto" w:fill="auto"/>
          </w:tcPr>
          <w:p w:rsidR="0031258E" w:rsidRPr="00ED19AF" w:rsidRDefault="0031258E" w:rsidP="000836DB">
            <w:pPr>
              <w:spacing w:line="276" w:lineRule="auto"/>
              <w:contextualSpacing/>
              <w:jc w:val="both"/>
              <w:rPr>
                <w:rFonts w:ascii="Times New Roman" w:eastAsia="Calibri" w:hAnsi="Times New Roman" w:cs="Times New Roman"/>
                <w:b/>
                <w:sz w:val="20"/>
                <w:szCs w:val="20"/>
                <w:lang w:val="en-GB"/>
              </w:rPr>
            </w:pPr>
            <w:r w:rsidRPr="00ED19AF">
              <w:rPr>
                <w:rFonts w:ascii="Times New Roman" w:eastAsia="Calibri" w:hAnsi="Times New Roman" w:cs="Times New Roman"/>
                <w:b/>
                <w:sz w:val="20"/>
                <w:szCs w:val="20"/>
                <w:lang w:val="en-GB"/>
              </w:rPr>
              <w:t>Sub-CPMK7:</w:t>
            </w:r>
          </w:p>
          <w:p w:rsidR="0031258E" w:rsidRPr="00ED19AF" w:rsidRDefault="0031258E" w:rsidP="000836DB">
            <w:pPr>
              <w:spacing w:line="276" w:lineRule="auto"/>
              <w:contextualSpacing/>
              <w:rPr>
                <w:rFonts w:ascii="Times New Roman" w:eastAsia="Calibri" w:hAnsi="Times New Roman" w:cs="Times New Roman"/>
                <w:b/>
                <w:sz w:val="20"/>
                <w:szCs w:val="20"/>
                <w:lang w:val="en-GB"/>
              </w:rPr>
            </w:pPr>
            <w:r w:rsidRPr="00ED19AF">
              <w:rPr>
                <w:rFonts w:ascii="Times New Roman" w:hAnsi="Times New Roman" w:cs="Times New Roman"/>
                <w:spacing w:val="-7"/>
                <w:sz w:val="20"/>
                <w:szCs w:val="20"/>
              </w:rPr>
              <w:t>Mahasiswa mampu menganalisis struktur ayat-ayat Nasikh dan Mansukh (CPMK 1, CPMK 2, CPMK 3, CPMK 4)</w:t>
            </w:r>
          </w:p>
        </w:tc>
        <w:tc>
          <w:tcPr>
            <w:tcW w:w="1843" w:type="dxa"/>
            <w:shd w:val="clear" w:color="auto" w:fill="auto"/>
          </w:tcPr>
          <w:p w:rsidR="0031258E" w:rsidRPr="00ED19AF" w:rsidRDefault="0031258E" w:rsidP="000836DB">
            <w:pPr>
              <w:spacing w:line="276" w:lineRule="auto"/>
              <w:contextualSpacing/>
              <w:rPr>
                <w:rFonts w:ascii="Times New Roman" w:eastAsia="Calibri" w:hAnsi="Times New Roman" w:cs="Times New Roman"/>
                <w:sz w:val="20"/>
                <w:szCs w:val="20"/>
              </w:rPr>
            </w:pPr>
            <w:r w:rsidRPr="00ED19AF">
              <w:rPr>
                <w:rFonts w:ascii="Times New Roman" w:eastAsia="Calibri" w:hAnsi="Times New Roman" w:cs="Times New Roman"/>
                <w:sz w:val="20"/>
                <w:szCs w:val="20"/>
              </w:rPr>
              <w:t>Setelah mengikuti perkuliahan mahasiswa diharapkan dapat memahami dan menjelaskan serta menganalisa tentang</w:t>
            </w:r>
          </w:p>
          <w:p w:rsidR="0031258E" w:rsidRPr="00ED19AF" w:rsidRDefault="0031258E" w:rsidP="000836DB">
            <w:pPr>
              <w:pStyle w:val="TableParagraph"/>
              <w:numPr>
                <w:ilvl w:val="0"/>
                <w:numId w:val="5"/>
              </w:numPr>
              <w:tabs>
                <w:tab w:val="left" w:pos="1858"/>
              </w:tabs>
              <w:rPr>
                <w:sz w:val="20"/>
                <w:szCs w:val="20"/>
              </w:rPr>
            </w:pPr>
            <w:r w:rsidRPr="00ED19AF">
              <w:rPr>
                <w:color w:val="333333"/>
                <w:sz w:val="20"/>
                <w:szCs w:val="20"/>
              </w:rPr>
              <w:t>Mengetahui</w:t>
            </w:r>
            <w:r w:rsidRPr="00ED19AF">
              <w:rPr>
                <w:color w:val="333333"/>
                <w:spacing w:val="1"/>
                <w:sz w:val="20"/>
                <w:szCs w:val="20"/>
              </w:rPr>
              <w:t xml:space="preserve"> </w:t>
            </w:r>
            <w:r w:rsidRPr="00ED19AF">
              <w:rPr>
                <w:color w:val="333333"/>
                <w:sz w:val="20"/>
                <w:szCs w:val="20"/>
              </w:rPr>
              <w:t>pengertia</w:t>
            </w:r>
            <w:r w:rsidRPr="00ED19AF">
              <w:rPr>
                <w:color w:val="333333"/>
                <w:sz w:val="20"/>
                <w:szCs w:val="20"/>
                <w:lang w:val="en-US"/>
              </w:rPr>
              <w:t xml:space="preserve"> </w:t>
            </w:r>
            <w:r w:rsidRPr="00ED19AF">
              <w:rPr>
                <w:color w:val="333333"/>
                <w:spacing w:val="-1"/>
                <w:sz w:val="20"/>
                <w:szCs w:val="20"/>
              </w:rPr>
              <w:t>nasikh</w:t>
            </w:r>
            <w:r w:rsidRPr="00ED19AF">
              <w:rPr>
                <w:color w:val="333333"/>
                <w:spacing w:val="-53"/>
                <w:sz w:val="20"/>
                <w:szCs w:val="20"/>
              </w:rPr>
              <w:t xml:space="preserve"> </w:t>
            </w:r>
            <w:r w:rsidRPr="00ED19AF">
              <w:rPr>
                <w:color w:val="333333"/>
                <w:sz w:val="20"/>
                <w:szCs w:val="20"/>
              </w:rPr>
              <w:t>dan</w:t>
            </w:r>
            <w:r w:rsidRPr="00ED19AF">
              <w:rPr>
                <w:color w:val="333333"/>
                <w:spacing w:val="-2"/>
                <w:sz w:val="20"/>
                <w:szCs w:val="20"/>
              </w:rPr>
              <w:t xml:space="preserve"> </w:t>
            </w:r>
            <w:r w:rsidRPr="00ED19AF">
              <w:rPr>
                <w:color w:val="333333"/>
                <w:sz w:val="20"/>
                <w:szCs w:val="20"/>
              </w:rPr>
              <w:t>mansukh</w:t>
            </w:r>
          </w:p>
          <w:p w:rsidR="0031258E" w:rsidRPr="00ED19AF" w:rsidRDefault="0031258E" w:rsidP="000836DB">
            <w:pPr>
              <w:pStyle w:val="TableParagraph"/>
              <w:numPr>
                <w:ilvl w:val="0"/>
                <w:numId w:val="5"/>
              </w:numPr>
              <w:tabs>
                <w:tab w:val="left" w:pos="573"/>
              </w:tabs>
              <w:rPr>
                <w:sz w:val="20"/>
                <w:szCs w:val="20"/>
              </w:rPr>
            </w:pPr>
            <w:r w:rsidRPr="00ED19AF">
              <w:rPr>
                <w:color w:val="333333"/>
                <w:sz w:val="20"/>
                <w:szCs w:val="20"/>
              </w:rPr>
              <w:t>Mengetahui</w:t>
            </w:r>
            <w:r w:rsidRPr="00ED19AF">
              <w:rPr>
                <w:color w:val="333333"/>
                <w:spacing w:val="1"/>
                <w:sz w:val="20"/>
                <w:szCs w:val="20"/>
              </w:rPr>
              <w:t xml:space="preserve"> </w:t>
            </w:r>
            <w:r w:rsidRPr="00ED19AF">
              <w:rPr>
                <w:color w:val="333333"/>
                <w:spacing w:val="-1"/>
                <w:sz w:val="20"/>
                <w:szCs w:val="20"/>
              </w:rPr>
              <w:t>macam-macam</w:t>
            </w:r>
            <w:r w:rsidRPr="00ED19AF">
              <w:rPr>
                <w:sz w:val="20"/>
                <w:szCs w:val="20"/>
                <w:lang w:val="en-US"/>
              </w:rPr>
              <w:t xml:space="preserve"> </w:t>
            </w:r>
            <w:r w:rsidRPr="00ED19AF">
              <w:rPr>
                <w:color w:val="333333"/>
                <w:sz w:val="20"/>
                <w:szCs w:val="20"/>
              </w:rPr>
              <w:t>nasikh</w:t>
            </w:r>
            <w:r w:rsidRPr="00ED19AF">
              <w:rPr>
                <w:color w:val="333333"/>
                <w:spacing w:val="-6"/>
                <w:sz w:val="20"/>
                <w:szCs w:val="20"/>
              </w:rPr>
              <w:t xml:space="preserve"> </w:t>
            </w:r>
            <w:r w:rsidRPr="00ED19AF">
              <w:rPr>
                <w:color w:val="333333"/>
                <w:sz w:val="20"/>
                <w:szCs w:val="20"/>
              </w:rPr>
              <w:t>dan</w:t>
            </w:r>
            <w:r w:rsidRPr="00ED19AF">
              <w:rPr>
                <w:color w:val="333333"/>
                <w:spacing w:val="-5"/>
                <w:sz w:val="20"/>
                <w:szCs w:val="20"/>
              </w:rPr>
              <w:t xml:space="preserve"> </w:t>
            </w:r>
            <w:r w:rsidRPr="00ED19AF">
              <w:rPr>
                <w:color w:val="333333"/>
                <w:sz w:val="20"/>
                <w:szCs w:val="20"/>
              </w:rPr>
              <w:t>mansu</w:t>
            </w:r>
            <w:r w:rsidRPr="00ED19AF">
              <w:rPr>
                <w:color w:val="333333"/>
                <w:sz w:val="20"/>
                <w:szCs w:val="20"/>
                <w:lang w:val="en-US"/>
              </w:rPr>
              <w:t>k</w:t>
            </w:r>
            <w:r w:rsidRPr="00ED19AF">
              <w:rPr>
                <w:color w:val="333333"/>
                <w:sz w:val="20"/>
                <w:szCs w:val="20"/>
              </w:rPr>
              <w:t>h</w:t>
            </w:r>
          </w:p>
          <w:p w:rsidR="0031258E" w:rsidRPr="00ED19AF" w:rsidRDefault="0031258E" w:rsidP="000836DB">
            <w:pPr>
              <w:pStyle w:val="TableParagraph"/>
              <w:numPr>
                <w:ilvl w:val="0"/>
                <w:numId w:val="5"/>
              </w:numPr>
              <w:tabs>
                <w:tab w:val="left" w:pos="573"/>
                <w:tab w:val="left" w:pos="1899"/>
              </w:tabs>
              <w:rPr>
                <w:sz w:val="20"/>
                <w:szCs w:val="20"/>
              </w:rPr>
            </w:pPr>
            <w:r w:rsidRPr="00ED19AF">
              <w:rPr>
                <w:color w:val="333333"/>
                <w:sz w:val="20"/>
                <w:szCs w:val="20"/>
              </w:rPr>
              <w:t>Mengetahui</w:t>
            </w:r>
            <w:r w:rsidRPr="00ED19AF">
              <w:rPr>
                <w:color w:val="333333"/>
                <w:spacing w:val="1"/>
                <w:sz w:val="20"/>
                <w:szCs w:val="20"/>
              </w:rPr>
              <w:t xml:space="preserve"> </w:t>
            </w:r>
            <w:r w:rsidRPr="00ED19AF">
              <w:rPr>
                <w:color w:val="333333"/>
                <w:sz w:val="20"/>
                <w:szCs w:val="20"/>
              </w:rPr>
              <w:t>pandangan</w:t>
            </w:r>
            <w:r w:rsidRPr="00ED19AF">
              <w:rPr>
                <w:color w:val="333333"/>
                <w:sz w:val="20"/>
                <w:szCs w:val="20"/>
                <w:lang w:val="en-US"/>
              </w:rPr>
              <w:t xml:space="preserve"> </w:t>
            </w:r>
            <w:r w:rsidRPr="00ED19AF">
              <w:rPr>
                <w:color w:val="333333"/>
                <w:spacing w:val="-1"/>
                <w:sz w:val="20"/>
                <w:szCs w:val="20"/>
              </w:rPr>
              <w:t>ulama</w:t>
            </w:r>
            <w:r w:rsidRPr="00ED19AF">
              <w:rPr>
                <w:color w:val="333333"/>
                <w:spacing w:val="-53"/>
                <w:sz w:val="20"/>
                <w:szCs w:val="20"/>
              </w:rPr>
              <w:t xml:space="preserve"> </w:t>
            </w:r>
            <w:r w:rsidRPr="00ED19AF">
              <w:rPr>
                <w:color w:val="333333"/>
                <w:sz w:val="20"/>
                <w:szCs w:val="20"/>
              </w:rPr>
              <w:t>tentang</w:t>
            </w:r>
            <w:r w:rsidRPr="00ED19AF">
              <w:rPr>
                <w:color w:val="333333"/>
                <w:spacing w:val="28"/>
                <w:sz w:val="20"/>
                <w:szCs w:val="20"/>
              </w:rPr>
              <w:t xml:space="preserve"> </w:t>
            </w:r>
            <w:r w:rsidRPr="00ED19AF">
              <w:rPr>
                <w:color w:val="333333"/>
                <w:sz w:val="20"/>
                <w:szCs w:val="20"/>
              </w:rPr>
              <w:t>nasikh</w:t>
            </w:r>
            <w:r w:rsidRPr="00ED19AF">
              <w:rPr>
                <w:color w:val="333333"/>
                <w:spacing w:val="28"/>
                <w:sz w:val="20"/>
                <w:szCs w:val="20"/>
              </w:rPr>
              <w:t xml:space="preserve"> </w:t>
            </w:r>
            <w:r w:rsidRPr="00ED19AF">
              <w:rPr>
                <w:color w:val="333333"/>
                <w:sz w:val="20"/>
                <w:szCs w:val="20"/>
              </w:rPr>
              <w:t>dan</w:t>
            </w:r>
            <w:r w:rsidRPr="00ED19AF">
              <w:rPr>
                <w:color w:val="333333"/>
                <w:spacing w:val="-53"/>
                <w:sz w:val="20"/>
                <w:szCs w:val="20"/>
              </w:rPr>
              <w:t xml:space="preserve"> </w:t>
            </w:r>
            <w:r w:rsidRPr="00ED19AF">
              <w:rPr>
                <w:color w:val="333333"/>
                <w:sz w:val="20"/>
                <w:szCs w:val="20"/>
              </w:rPr>
              <w:t>mansukh</w:t>
            </w:r>
          </w:p>
          <w:p w:rsidR="0031258E" w:rsidRPr="00ED19AF" w:rsidRDefault="0031258E" w:rsidP="000836DB">
            <w:pPr>
              <w:pStyle w:val="TableParagraph"/>
              <w:numPr>
                <w:ilvl w:val="0"/>
                <w:numId w:val="5"/>
              </w:numPr>
              <w:tabs>
                <w:tab w:val="left" w:pos="573"/>
              </w:tabs>
              <w:ind w:right="82"/>
              <w:jc w:val="both"/>
              <w:rPr>
                <w:sz w:val="20"/>
                <w:szCs w:val="20"/>
              </w:rPr>
            </w:pPr>
            <w:r w:rsidRPr="00ED19AF">
              <w:rPr>
                <w:color w:val="333333"/>
                <w:sz w:val="20"/>
                <w:szCs w:val="20"/>
              </w:rPr>
              <w:t>Mengetahui</w:t>
            </w:r>
            <w:r w:rsidRPr="00ED19AF">
              <w:rPr>
                <w:color w:val="333333"/>
                <w:spacing w:val="1"/>
                <w:sz w:val="20"/>
                <w:szCs w:val="20"/>
                <w:lang w:val="en-US"/>
              </w:rPr>
              <w:t xml:space="preserve"> </w:t>
            </w:r>
            <w:r w:rsidRPr="00ED19AF">
              <w:rPr>
                <w:color w:val="333333"/>
                <w:sz w:val="20"/>
                <w:szCs w:val="20"/>
              </w:rPr>
              <w:t>faidah</w:t>
            </w:r>
            <w:r w:rsidRPr="00ED19AF">
              <w:rPr>
                <w:color w:val="333333"/>
                <w:spacing w:val="1"/>
                <w:sz w:val="20"/>
                <w:szCs w:val="20"/>
              </w:rPr>
              <w:t xml:space="preserve"> </w:t>
            </w:r>
            <w:r w:rsidRPr="00ED19AF">
              <w:rPr>
                <w:color w:val="333333"/>
                <w:sz w:val="20"/>
                <w:szCs w:val="20"/>
              </w:rPr>
              <w:t>mempelajari</w:t>
            </w:r>
            <w:r w:rsidRPr="00ED19AF">
              <w:rPr>
                <w:color w:val="333333"/>
                <w:spacing w:val="1"/>
                <w:sz w:val="20"/>
                <w:szCs w:val="20"/>
              </w:rPr>
              <w:t xml:space="preserve"> </w:t>
            </w:r>
            <w:r w:rsidRPr="00ED19AF">
              <w:rPr>
                <w:color w:val="333333"/>
                <w:sz w:val="20"/>
                <w:szCs w:val="20"/>
              </w:rPr>
              <w:t>nasikh</w:t>
            </w:r>
            <w:r w:rsidRPr="00ED19AF">
              <w:rPr>
                <w:color w:val="333333"/>
                <w:spacing w:val="-53"/>
                <w:sz w:val="20"/>
                <w:szCs w:val="20"/>
              </w:rPr>
              <w:t xml:space="preserve"> </w:t>
            </w:r>
            <w:r w:rsidRPr="00ED19AF">
              <w:rPr>
                <w:color w:val="333333"/>
                <w:sz w:val="20"/>
                <w:szCs w:val="20"/>
              </w:rPr>
              <w:t>dan</w:t>
            </w:r>
            <w:r w:rsidRPr="00ED19AF">
              <w:rPr>
                <w:color w:val="333333"/>
                <w:spacing w:val="-2"/>
                <w:sz w:val="20"/>
                <w:szCs w:val="20"/>
              </w:rPr>
              <w:t xml:space="preserve"> </w:t>
            </w:r>
            <w:r w:rsidRPr="00ED19AF">
              <w:rPr>
                <w:color w:val="333333"/>
                <w:sz w:val="20"/>
                <w:szCs w:val="20"/>
              </w:rPr>
              <w:t>mansukh</w:t>
            </w:r>
          </w:p>
          <w:p w:rsidR="0031258E" w:rsidRPr="00ED19AF" w:rsidRDefault="0031258E" w:rsidP="000836DB">
            <w:pPr>
              <w:numPr>
                <w:ilvl w:val="0"/>
                <w:numId w:val="5"/>
              </w:numPr>
              <w:spacing w:line="276" w:lineRule="auto"/>
              <w:contextualSpacing/>
              <w:rPr>
                <w:rFonts w:ascii="Times New Roman" w:eastAsia="Calibri" w:hAnsi="Times New Roman" w:cs="Times New Roman"/>
                <w:sz w:val="20"/>
                <w:szCs w:val="20"/>
              </w:rPr>
            </w:pPr>
            <w:r w:rsidRPr="00ED19AF">
              <w:rPr>
                <w:rFonts w:ascii="Times New Roman" w:hAnsi="Times New Roman" w:cs="Times New Roman"/>
                <w:color w:val="333333"/>
                <w:sz w:val="20"/>
                <w:szCs w:val="20"/>
              </w:rPr>
              <w:t>Latihan</w:t>
            </w:r>
            <w:r w:rsidRPr="00ED19AF">
              <w:rPr>
                <w:rFonts w:ascii="Times New Roman" w:hAnsi="Times New Roman" w:cs="Times New Roman"/>
                <w:color w:val="333333"/>
                <w:spacing w:val="1"/>
                <w:sz w:val="20"/>
                <w:szCs w:val="20"/>
              </w:rPr>
              <w:t xml:space="preserve"> </w:t>
            </w:r>
            <w:r w:rsidRPr="00ED19AF">
              <w:rPr>
                <w:rFonts w:ascii="Times New Roman" w:hAnsi="Times New Roman" w:cs="Times New Roman"/>
                <w:color w:val="333333"/>
                <w:sz w:val="20"/>
                <w:szCs w:val="20"/>
              </w:rPr>
              <w:t>lisan</w:t>
            </w:r>
            <w:r w:rsidRPr="00ED19AF">
              <w:rPr>
                <w:rFonts w:ascii="Times New Roman" w:hAnsi="Times New Roman" w:cs="Times New Roman"/>
                <w:color w:val="333333"/>
                <w:spacing w:val="1"/>
                <w:sz w:val="20"/>
                <w:szCs w:val="20"/>
              </w:rPr>
              <w:t xml:space="preserve"> </w:t>
            </w:r>
            <w:r w:rsidRPr="00ED19AF">
              <w:rPr>
                <w:rFonts w:ascii="Times New Roman" w:hAnsi="Times New Roman" w:cs="Times New Roman"/>
                <w:color w:val="333333"/>
                <w:sz w:val="20"/>
                <w:szCs w:val="20"/>
              </w:rPr>
              <w:t xml:space="preserve">dan </w:t>
            </w:r>
            <w:r w:rsidRPr="00ED19AF">
              <w:rPr>
                <w:rFonts w:ascii="Times New Roman" w:hAnsi="Times New Roman" w:cs="Times New Roman"/>
                <w:color w:val="333333"/>
                <w:spacing w:val="-53"/>
                <w:sz w:val="20"/>
                <w:szCs w:val="20"/>
              </w:rPr>
              <w:t xml:space="preserve"> </w:t>
            </w:r>
            <w:r w:rsidRPr="00ED19AF">
              <w:rPr>
                <w:rFonts w:ascii="Times New Roman" w:hAnsi="Times New Roman" w:cs="Times New Roman"/>
                <w:color w:val="333333"/>
                <w:sz w:val="20"/>
                <w:szCs w:val="20"/>
              </w:rPr>
              <w:t>tulisan</w:t>
            </w:r>
          </w:p>
        </w:tc>
        <w:tc>
          <w:tcPr>
            <w:tcW w:w="2410" w:type="dxa"/>
            <w:shd w:val="clear" w:color="auto" w:fill="auto"/>
          </w:tcPr>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Kognitif: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tanya-jawab lisan dan tugas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Kriteria: mampu menjawab pertanyaan dengan tepat</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Afektif: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Absensi, Observasi aktifitas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 xml:space="preserve">Kriteria: Kehadiran, cermat, kerjasama, santun, menghargai, </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Psikomotor:</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Observasi langsung</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sz w:val="20"/>
                <w:szCs w:val="20"/>
              </w:rPr>
              <w:t>Kriteria: keaktifan</w:t>
            </w:r>
          </w:p>
        </w:tc>
        <w:tc>
          <w:tcPr>
            <w:tcW w:w="1985" w:type="dxa"/>
            <w:shd w:val="clear" w:color="auto" w:fill="auto"/>
          </w:tcPr>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t>Bentuk: Kuliah</w:t>
            </w:r>
          </w:p>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t xml:space="preserve">Metode: - </w:t>
            </w:r>
            <w:r w:rsidRPr="00ED19AF">
              <w:rPr>
                <w:rFonts w:ascii="Times New Roman" w:eastAsia="Calibri" w:hAnsi="Times New Roman" w:cs="Times New Roman"/>
                <w:iCs/>
                <w:sz w:val="20"/>
                <w:szCs w:val="20"/>
              </w:rPr>
              <w:t xml:space="preserve">Ceramah </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Cs/>
                <w:sz w:val="20"/>
                <w:szCs w:val="20"/>
                <w:lang w:val="id-ID"/>
              </w:rPr>
              <w:t xml:space="preserve">        - </w:t>
            </w:r>
            <w:r w:rsidRPr="00ED19AF">
              <w:rPr>
                <w:rFonts w:ascii="Times New Roman" w:eastAsia="Calibri" w:hAnsi="Times New Roman" w:cs="Times New Roman"/>
                <w:iCs/>
                <w:sz w:val="20"/>
                <w:szCs w:val="20"/>
              </w:rPr>
              <w:t>Diskusi</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
                <w:iCs/>
                <w:sz w:val="20"/>
                <w:szCs w:val="20"/>
                <w:lang w:val="id-ID"/>
              </w:rPr>
              <w:t xml:space="preserve">        - </w:t>
            </w:r>
            <w:r w:rsidRPr="00ED19AF">
              <w:rPr>
                <w:rFonts w:ascii="Times New Roman" w:eastAsia="Calibri" w:hAnsi="Times New Roman" w:cs="Times New Roman"/>
                <w:i/>
                <w:iCs/>
                <w:sz w:val="20"/>
                <w:szCs w:val="20"/>
              </w:rPr>
              <w:t>Self study</w:t>
            </w:r>
          </w:p>
          <w:p w:rsidR="0031258E" w:rsidRPr="00ED19AF" w:rsidRDefault="0031258E" w:rsidP="000836DB">
            <w:pPr>
              <w:contextualSpacing/>
              <w:jc w:val="both"/>
              <w:rPr>
                <w:rFonts w:ascii="Times New Roman" w:eastAsia="Calibri" w:hAnsi="Times New Roman" w:cs="Times New Roman"/>
                <w:b/>
                <w:bCs/>
                <w:sz w:val="20"/>
                <w:szCs w:val="20"/>
                <w:lang w:val="en-GB"/>
              </w:rPr>
            </w:pPr>
            <w:r w:rsidRPr="00ED19AF">
              <w:rPr>
                <w:rFonts w:ascii="Times New Roman" w:eastAsia="Calibri" w:hAnsi="Times New Roman" w:cs="Times New Roman"/>
                <w:b/>
                <w:bCs/>
                <w:sz w:val="20"/>
                <w:szCs w:val="20"/>
                <w:lang w:val="en-GB"/>
              </w:rPr>
              <w:t>[PB: 1x(2x50”)]</w:t>
            </w:r>
          </w:p>
          <w:p w:rsidR="0031258E" w:rsidRPr="00ED19AF" w:rsidRDefault="0031258E" w:rsidP="000836DB">
            <w:pPr>
              <w:contextualSpacing/>
              <w:jc w:val="both"/>
              <w:rPr>
                <w:rFonts w:ascii="Times New Roman" w:eastAsia="Calibri" w:hAnsi="Times New Roman" w:cs="Times New Roman"/>
                <w:b/>
                <w:bCs/>
                <w:sz w:val="20"/>
                <w:szCs w:val="20"/>
                <w:lang w:val="en-GB"/>
              </w:rPr>
            </w:pPr>
          </w:p>
          <w:p w:rsidR="0031258E" w:rsidRPr="00ED19AF" w:rsidRDefault="0031258E" w:rsidP="000836DB">
            <w:pPr>
              <w:ind w:left="236"/>
              <w:contextualSpacing/>
              <w:jc w:val="both"/>
              <w:rPr>
                <w:rFonts w:ascii="Times New Roman" w:eastAsia="Calibri" w:hAnsi="Times New Roman" w:cs="Times New Roman"/>
                <w:sz w:val="20"/>
                <w:szCs w:val="20"/>
                <w:lang w:val="en-GB"/>
              </w:rPr>
            </w:pPr>
            <w:r w:rsidRPr="00ED19AF">
              <w:rPr>
                <w:rFonts w:ascii="Times New Roman" w:eastAsia="Calibri" w:hAnsi="Times New Roman" w:cs="Times New Roman"/>
                <w:b/>
                <w:bCs/>
                <w:sz w:val="20"/>
                <w:szCs w:val="20"/>
                <w:lang w:val="en-GB"/>
              </w:rPr>
              <w:t>Tugas-1 (kelompok):</w:t>
            </w:r>
            <w:r w:rsidRPr="00ED19AF">
              <w:rPr>
                <w:rFonts w:ascii="Times New Roman" w:eastAsia="Calibri" w:hAnsi="Times New Roman" w:cs="Times New Roman"/>
                <w:sz w:val="20"/>
                <w:szCs w:val="20"/>
                <w:lang w:val="en-GB"/>
              </w:rPr>
              <w:t xml:space="preserve"> Membuat resume hasil kunjungan Perpustakaan</w:t>
            </w:r>
          </w:p>
          <w:p w:rsidR="0031258E" w:rsidRPr="00ED19AF" w:rsidRDefault="0031258E" w:rsidP="000836DB">
            <w:pPr>
              <w:numPr>
                <w:ilvl w:val="0"/>
                <w:numId w:val="1"/>
              </w:numPr>
              <w:ind w:left="204" w:hanging="204"/>
              <w:contextualSpacing/>
              <w:jc w:val="both"/>
              <w:rPr>
                <w:rFonts w:ascii="Times New Roman" w:eastAsia="Calibri" w:hAnsi="Times New Roman" w:cs="Times New Roman"/>
                <w:b/>
                <w:bCs/>
                <w:i/>
                <w:iCs/>
                <w:sz w:val="20"/>
                <w:szCs w:val="20"/>
              </w:rPr>
            </w:pPr>
            <w:r w:rsidRPr="00ED19AF">
              <w:rPr>
                <w:rFonts w:ascii="Times New Roman" w:eastAsia="Calibri" w:hAnsi="Times New Roman" w:cs="Times New Roman"/>
                <w:b/>
                <w:bCs/>
                <w:sz w:val="20"/>
                <w:szCs w:val="20"/>
              </w:rPr>
              <w:t xml:space="preserve">Tugas-2 (Kelompok) </w:t>
            </w:r>
          </w:p>
          <w:p w:rsidR="0031258E" w:rsidRPr="00ED19AF" w:rsidRDefault="0031258E" w:rsidP="000836DB">
            <w:pPr>
              <w:ind w:left="204"/>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sz w:val="20"/>
                <w:szCs w:val="20"/>
              </w:rPr>
              <w:t>Membuat Makalah</w:t>
            </w:r>
          </w:p>
          <w:p w:rsidR="0031258E" w:rsidRPr="00ED19AF" w:rsidRDefault="0031258E" w:rsidP="000836DB">
            <w:pPr>
              <w:contextualSpacing/>
              <w:jc w:val="both"/>
              <w:rPr>
                <w:rFonts w:ascii="Times New Roman" w:eastAsia="Calibri" w:hAnsi="Times New Roman" w:cs="Times New Roman"/>
                <w:i/>
                <w:iCs/>
                <w:sz w:val="20"/>
                <w:szCs w:val="20"/>
              </w:rPr>
            </w:pPr>
          </w:p>
          <w:p w:rsidR="0031258E" w:rsidRPr="00ED19AF" w:rsidRDefault="0031258E" w:rsidP="000836DB">
            <w:pPr>
              <w:numPr>
                <w:ilvl w:val="0"/>
                <w:numId w:val="1"/>
              </w:numPr>
              <w:ind w:left="204" w:hanging="204"/>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b/>
                <w:bCs/>
                <w:sz w:val="20"/>
                <w:szCs w:val="20"/>
                <w:lang w:val="en-GB"/>
              </w:rPr>
              <w:t>[PT+KM:(1+1)x(2x60”)]</w:t>
            </w:r>
          </w:p>
          <w:p w:rsidR="0031258E" w:rsidRPr="00ED19AF" w:rsidRDefault="0031258E" w:rsidP="000836DB">
            <w:pPr>
              <w:contextualSpacing/>
              <w:rPr>
                <w:rFonts w:ascii="Times New Roman" w:eastAsia="Calibri" w:hAnsi="Times New Roman" w:cs="Times New Roman"/>
                <w:b/>
                <w:bCs/>
                <w:sz w:val="20"/>
                <w:szCs w:val="20"/>
                <w:lang w:val="id-ID"/>
              </w:rPr>
            </w:pPr>
          </w:p>
        </w:tc>
        <w:tc>
          <w:tcPr>
            <w:tcW w:w="1275" w:type="dxa"/>
            <w:shd w:val="clear" w:color="auto" w:fill="auto"/>
          </w:tcPr>
          <w:p w:rsidR="0031258E" w:rsidRPr="00ED19AF" w:rsidRDefault="0031258E" w:rsidP="000836DB">
            <w:pPr>
              <w:keepNext/>
              <w:keepLines/>
              <w:outlineLvl w:val="0"/>
              <w:rPr>
                <w:rFonts w:ascii="Times New Roman" w:eastAsia="Times New Roman" w:hAnsi="Times New Roman" w:cs="Times New Roman"/>
                <w:color w:val="000000"/>
                <w:sz w:val="20"/>
                <w:szCs w:val="20"/>
              </w:rPr>
            </w:pPr>
            <w:r w:rsidRPr="00ED19AF">
              <w:rPr>
                <w:rFonts w:ascii="Times New Roman" w:eastAsia="Times New Roman" w:hAnsi="Times New Roman" w:cs="Times New Roman"/>
                <w:color w:val="000000"/>
                <w:sz w:val="20"/>
                <w:szCs w:val="20"/>
              </w:rPr>
              <w:t>Bentuk: Kuliah Tatap Muka</w:t>
            </w:r>
          </w:p>
        </w:tc>
        <w:tc>
          <w:tcPr>
            <w:tcW w:w="2650" w:type="dxa"/>
            <w:shd w:val="clear" w:color="auto" w:fill="auto"/>
          </w:tcPr>
          <w:p w:rsidR="0031258E" w:rsidRPr="00ED19AF" w:rsidRDefault="0031258E" w:rsidP="000836DB">
            <w:pPr>
              <w:pStyle w:val="ListParagraph"/>
              <w:numPr>
                <w:ilvl w:val="0"/>
                <w:numId w:val="12"/>
              </w:numPr>
              <w:autoSpaceDE w:val="0"/>
              <w:autoSpaceDN w:val="0"/>
              <w:adjustRightInd w:val="0"/>
              <w:rPr>
                <w:rFonts w:ascii="Times New Roman" w:hAnsi="Times New Roman" w:cs="Times New Roman"/>
                <w:sz w:val="20"/>
                <w:szCs w:val="20"/>
              </w:rPr>
            </w:pPr>
            <w:r w:rsidRPr="00ED19AF">
              <w:rPr>
                <w:rFonts w:ascii="Times New Roman" w:hAnsi="Times New Roman" w:cs="Times New Roman"/>
                <w:sz w:val="20"/>
                <w:szCs w:val="20"/>
              </w:rPr>
              <w:t>pengertian nasikh</w:t>
            </w:r>
            <w:r w:rsidRPr="00ED19AF">
              <w:rPr>
                <w:rFonts w:ascii="Times New Roman" w:hAnsi="Times New Roman" w:cs="Times New Roman"/>
                <w:spacing w:val="1"/>
                <w:sz w:val="20"/>
                <w:szCs w:val="20"/>
              </w:rPr>
              <w:t xml:space="preserve"> </w:t>
            </w:r>
            <w:r w:rsidRPr="00ED19AF">
              <w:rPr>
                <w:rFonts w:ascii="Times New Roman" w:hAnsi="Times New Roman" w:cs="Times New Roman"/>
                <w:sz w:val="20"/>
                <w:szCs w:val="20"/>
              </w:rPr>
              <w:t>dan mansukh</w:t>
            </w:r>
            <w:r w:rsidRPr="00ED19AF">
              <w:rPr>
                <w:rFonts w:ascii="Times New Roman" w:hAnsi="Times New Roman" w:cs="Times New Roman"/>
                <w:spacing w:val="1"/>
                <w:sz w:val="20"/>
                <w:szCs w:val="20"/>
              </w:rPr>
              <w:t xml:space="preserve"> </w:t>
            </w:r>
          </w:p>
          <w:p w:rsidR="0031258E" w:rsidRPr="00ED19AF" w:rsidRDefault="0031258E" w:rsidP="000836DB">
            <w:pPr>
              <w:pStyle w:val="ListParagraph"/>
              <w:numPr>
                <w:ilvl w:val="0"/>
                <w:numId w:val="12"/>
              </w:numPr>
              <w:autoSpaceDE w:val="0"/>
              <w:autoSpaceDN w:val="0"/>
              <w:adjustRightInd w:val="0"/>
              <w:rPr>
                <w:rFonts w:ascii="Times New Roman" w:hAnsi="Times New Roman" w:cs="Times New Roman"/>
                <w:sz w:val="20"/>
                <w:szCs w:val="20"/>
              </w:rPr>
            </w:pPr>
            <w:r w:rsidRPr="00ED19AF">
              <w:rPr>
                <w:rFonts w:ascii="Times New Roman" w:hAnsi="Times New Roman" w:cs="Times New Roman"/>
                <w:sz w:val="20"/>
                <w:szCs w:val="20"/>
              </w:rPr>
              <w:t>Faidah mengetahui</w:t>
            </w:r>
            <w:r w:rsidRPr="00ED19AF">
              <w:rPr>
                <w:rFonts w:ascii="Times New Roman" w:hAnsi="Times New Roman" w:cs="Times New Roman"/>
                <w:spacing w:val="-60"/>
                <w:sz w:val="20"/>
                <w:szCs w:val="20"/>
              </w:rPr>
              <w:t xml:space="preserve"> </w:t>
            </w:r>
            <w:r w:rsidRPr="00ED19AF">
              <w:rPr>
                <w:rFonts w:ascii="Times New Roman" w:hAnsi="Times New Roman" w:cs="Times New Roman"/>
                <w:sz w:val="20"/>
                <w:szCs w:val="20"/>
              </w:rPr>
              <w:t>nasikh dan</w:t>
            </w:r>
            <w:r w:rsidRPr="00ED19AF">
              <w:rPr>
                <w:rFonts w:ascii="Times New Roman" w:hAnsi="Times New Roman" w:cs="Times New Roman"/>
                <w:spacing w:val="1"/>
                <w:sz w:val="20"/>
                <w:szCs w:val="20"/>
              </w:rPr>
              <w:t xml:space="preserve"> </w:t>
            </w:r>
            <w:r w:rsidRPr="00ED19AF">
              <w:rPr>
                <w:rFonts w:ascii="Times New Roman" w:hAnsi="Times New Roman" w:cs="Times New Roman"/>
                <w:sz w:val="20"/>
                <w:szCs w:val="20"/>
              </w:rPr>
              <w:t>mansukh</w:t>
            </w:r>
          </w:p>
          <w:p w:rsidR="0031258E" w:rsidRPr="00ED19AF" w:rsidRDefault="0031258E" w:rsidP="000836DB">
            <w:pPr>
              <w:pStyle w:val="ListParagraph"/>
              <w:numPr>
                <w:ilvl w:val="0"/>
                <w:numId w:val="12"/>
              </w:numPr>
              <w:autoSpaceDE w:val="0"/>
              <w:autoSpaceDN w:val="0"/>
              <w:adjustRightInd w:val="0"/>
              <w:rPr>
                <w:rFonts w:ascii="Times New Roman" w:hAnsi="Times New Roman" w:cs="Times New Roman"/>
                <w:bCs/>
                <w:color w:val="000000" w:themeColor="text1"/>
                <w:sz w:val="20"/>
                <w:szCs w:val="20"/>
              </w:rPr>
            </w:pPr>
            <w:r w:rsidRPr="00ED19AF">
              <w:rPr>
                <w:rFonts w:ascii="Times New Roman" w:hAnsi="Times New Roman" w:cs="Times New Roman"/>
                <w:sz w:val="20"/>
                <w:szCs w:val="20"/>
              </w:rPr>
              <w:t>macam-macam</w:t>
            </w:r>
            <w:r w:rsidRPr="00ED19AF">
              <w:rPr>
                <w:rFonts w:ascii="Times New Roman" w:hAnsi="Times New Roman" w:cs="Times New Roman"/>
                <w:spacing w:val="1"/>
                <w:sz w:val="20"/>
                <w:szCs w:val="20"/>
              </w:rPr>
              <w:t xml:space="preserve"> </w:t>
            </w:r>
            <w:r w:rsidRPr="00ED19AF">
              <w:rPr>
                <w:rFonts w:ascii="Times New Roman" w:hAnsi="Times New Roman" w:cs="Times New Roman"/>
                <w:sz w:val="20"/>
                <w:szCs w:val="20"/>
              </w:rPr>
              <w:t>nasikh dan</w:t>
            </w:r>
            <w:r w:rsidRPr="00ED19AF">
              <w:rPr>
                <w:rFonts w:ascii="Times New Roman" w:hAnsi="Times New Roman" w:cs="Times New Roman"/>
                <w:spacing w:val="1"/>
                <w:sz w:val="20"/>
                <w:szCs w:val="20"/>
              </w:rPr>
              <w:t xml:space="preserve"> </w:t>
            </w:r>
            <w:r w:rsidRPr="00ED19AF">
              <w:rPr>
                <w:rFonts w:ascii="Times New Roman" w:hAnsi="Times New Roman" w:cs="Times New Roman"/>
                <w:sz w:val="20"/>
                <w:szCs w:val="20"/>
              </w:rPr>
              <w:t>mansukh</w:t>
            </w:r>
            <w:r w:rsidRPr="00ED19AF">
              <w:rPr>
                <w:rFonts w:ascii="Times New Roman" w:hAnsi="Times New Roman" w:cs="Times New Roman"/>
                <w:spacing w:val="1"/>
                <w:sz w:val="20"/>
                <w:szCs w:val="20"/>
              </w:rPr>
              <w:t xml:space="preserve"> </w:t>
            </w:r>
          </w:p>
          <w:p w:rsidR="0031258E" w:rsidRPr="00ED19AF" w:rsidRDefault="0031258E" w:rsidP="000836DB">
            <w:pPr>
              <w:pStyle w:val="ListParagraph"/>
              <w:numPr>
                <w:ilvl w:val="0"/>
                <w:numId w:val="12"/>
              </w:numPr>
              <w:autoSpaceDE w:val="0"/>
              <w:autoSpaceDN w:val="0"/>
              <w:adjustRightInd w:val="0"/>
              <w:rPr>
                <w:rFonts w:ascii="Times New Roman" w:hAnsi="Times New Roman" w:cs="Times New Roman"/>
                <w:bCs/>
                <w:color w:val="000000" w:themeColor="text1"/>
                <w:sz w:val="20"/>
                <w:szCs w:val="20"/>
              </w:rPr>
            </w:pPr>
            <w:r w:rsidRPr="00ED19AF">
              <w:rPr>
                <w:rFonts w:ascii="Times New Roman" w:hAnsi="Times New Roman" w:cs="Times New Roman"/>
                <w:sz w:val="20"/>
                <w:szCs w:val="20"/>
              </w:rPr>
              <w:t>Pandangan ulama’</w:t>
            </w:r>
            <w:r w:rsidRPr="00ED19AF">
              <w:rPr>
                <w:rFonts w:ascii="Times New Roman" w:hAnsi="Times New Roman" w:cs="Times New Roman"/>
                <w:spacing w:val="-59"/>
                <w:sz w:val="20"/>
                <w:szCs w:val="20"/>
              </w:rPr>
              <w:t xml:space="preserve"> </w:t>
            </w:r>
            <w:r w:rsidRPr="00ED19AF">
              <w:rPr>
                <w:rFonts w:ascii="Times New Roman" w:hAnsi="Times New Roman" w:cs="Times New Roman"/>
                <w:sz w:val="20"/>
                <w:szCs w:val="20"/>
              </w:rPr>
              <w:t>tentang nasikh dan</w:t>
            </w:r>
            <w:r w:rsidRPr="00ED19AF">
              <w:rPr>
                <w:rFonts w:ascii="Times New Roman" w:hAnsi="Times New Roman" w:cs="Times New Roman"/>
                <w:spacing w:val="-60"/>
                <w:sz w:val="20"/>
                <w:szCs w:val="20"/>
              </w:rPr>
              <w:t xml:space="preserve"> </w:t>
            </w:r>
            <w:r w:rsidRPr="00ED19AF">
              <w:rPr>
                <w:rFonts w:ascii="Times New Roman" w:hAnsi="Times New Roman" w:cs="Times New Roman"/>
                <w:sz w:val="20"/>
                <w:szCs w:val="20"/>
              </w:rPr>
              <w:t>Mansukh</w:t>
            </w:r>
            <w:r w:rsidRPr="00ED19AF">
              <w:rPr>
                <w:rFonts w:ascii="Times New Roman" w:eastAsia="Calibri" w:hAnsi="Times New Roman" w:cs="Times New Roman"/>
                <w:sz w:val="20"/>
                <w:szCs w:val="20"/>
              </w:rPr>
              <w:t>.</w:t>
            </w:r>
          </w:p>
        </w:tc>
        <w:tc>
          <w:tcPr>
            <w:tcW w:w="709"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3</w:t>
            </w:r>
          </w:p>
        </w:tc>
      </w:tr>
      <w:tr w:rsidR="0031258E" w:rsidRPr="00ED19AF" w:rsidTr="000836DB">
        <w:trPr>
          <w:trHeight w:val="304"/>
        </w:trPr>
        <w:tc>
          <w:tcPr>
            <w:tcW w:w="1135"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8</w:t>
            </w:r>
          </w:p>
        </w:tc>
        <w:tc>
          <w:tcPr>
            <w:tcW w:w="2126" w:type="dxa"/>
            <w:shd w:val="clear" w:color="auto" w:fill="auto"/>
          </w:tcPr>
          <w:p w:rsidR="0031258E" w:rsidRPr="00ED19AF" w:rsidRDefault="0031258E" w:rsidP="000836DB">
            <w:pPr>
              <w:spacing w:line="276" w:lineRule="auto"/>
              <w:contextualSpacing/>
              <w:rPr>
                <w:rFonts w:ascii="Times New Roman" w:eastAsia="Calibri" w:hAnsi="Times New Roman" w:cs="Times New Roman"/>
                <w:b/>
                <w:sz w:val="20"/>
                <w:szCs w:val="20"/>
                <w:lang w:val="en-GB"/>
              </w:rPr>
            </w:pPr>
            <w:r w:rsidRPr="00ED19AF">
              <w:rPr>
                <w:rFonts w:ascii="Times New Roman" w:eastAsia="Calibri" w:hAnsi="Times New Roman" w:cs="Times New Roman"/>
                <w:b/>
                <w:sz w:val="20"/>
                <w:szCs w:val="20"/>
                <w:lang w:val="en-GB"/>
              </w:rPr>
              <w:t>Ujian Tengah Semester</w:t>
            </w:r>
          </w:p>
        </w:tc>
        <w:tc>
          <w:tcPr>
            <w:tcW w:w="1843" w:type="dxa"/>
            <w:shd w:val="clear" w:color="auto" w:fill="auto"/>
          </w:tcPr>
          <w:p w:rsidR="0031258E" w:rsidRPr="00ED19AF" w:rsidRDefault="0031258E" w:rsidP="000836DB">
            <w:pPr>
              <w:spacing w:line="276" w:lineRule="auto"/>
              <w:contextualSpacing/>
              <w:rPr>
                <w:rFonts w:ascii="Times New Roman" w:eastAsia="Calibri" w:hAnsi="Times New Roman" w:cs="Times New Roman"/>
                <w:sz w:val="20"/>
                <w:szCs w:val="20"/>
              </w:rPr>
            </w:pPr>
            <w:r w:rsidRPr="00ED19AF">
              <w:rPr>
                <w:rFonts w:ascii="Times New Roman" w:eastAsia="Calibri" w:hAnsi="Times New Roman" w:cs="Times New Roman"/>
                <w:sz w:val="20"/>
                <w:szCs w:val="20"/>
              </w:rPr>
              <w:t xml:space="preserve">Ketepatan dalam menjawab soal dan menyelesaikan tugas </w:t>
            </w:r>
          </w:p>
        </w:tc>
        <w:tc>
          <w:tcPr>
            <w:tcW w:w="2410" w:type="dxa"/>
            <w:shd w:val="clear" w:color="auto" w:fill="auto"/>
          </w:tcPr>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Kognitif: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tanya-jawab lisan dan tugas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Kriteria: mampu menjawab pertanyaan dengan tepat</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lastRenderedPageBreak/>
              <w:t>Afektif: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Absensi, Observasi aktifitas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 xml:space="preserve">Kriteria: Kehadiran, cermat, kerjasama, santun, menghargai, </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Psikomotor:</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Observasi langsung</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sz w:val="20"/>
                <w:szCs w:val="20"/>
              </w:rPr>
              <w:t>Kriteria: keaktifan</w:t>
            </w:r>
          </w:p>
        </w:tc>
        <w:tc>
          <w:tcPr>
            <w:tcW w:w="1985" w:type="dxa"/>
            <w:shd w:val="clear" w:color="auto" w:fill="auto"/>
          </w:tcPr>
          <w:p w:rsidR="0031258E" w:rsidRPr="00ED19AF" w:rsidRDefault="0031258E" w:rsidP="000836DB">
            <w:pPr>
              <w:numPr>
                <w:ilvl w:val="0"/>
                <w:numId w:val="3"/>
              </w:numPr>
              <w:ind w:left="177" w:hanging="177"/>
              <w:rPr>
                <w:rFonts w:ascii="Times New Roman" w:eastAsia="Calibri" w:hAnsi="Times New Roman" w:cs="Times New Roman"/>
                <w:sz w:val="20"/>
                <w:szCs w:val="20"/>
              </w:rPr>
            </w:pPr>
            <w:r w:rsidRPr="00ED19AF">
              <w:rPr>
                <w:rFonts w:ascii="Times New Roman" w:eastAsia="Calibri" w:hAnsi="Times New Roman" w:cs="Times New Roman"/>
                <w:sz w:val="20"/>
                <w:szCs w:val="20"/>
              </w:rPr>
              <w:lastRenderedPageBreak/>
              <w:t>Pembelajaran mandiri materi dari pertemuan 1-7</w:t>
            </w:r>
          </w:p>
          <w:p w:rsidR="0031258E" w:rsidRPr="00ED19AF" w:rsidRDefault="0031258E" w:rsidP="000836DB">
            <w:pPr>
              <w:numPr>
                <w:ilvl w:val="0"/>
                <w:numId w:val="3"/>
              </w:numPr>
              <w:ind w:left="177" w:hanging="177"/>
              <w:rPr>
                <w:rFonts w:ascii="Times New Roman" w:eastAsia="Calibri" w:hAnsi="Times New Roman" w:cs="Times New Roman"/>
                <w:sz w:val="20"/>
                <w:szCs w:val="20"/>
              </w:rPr>
            </w:pPr>
            <w:r w:rsidRPr="00ED19AF">
              <w:rPr>
                <w:rFonts w:ascii="Times New Roman" w:eastAsia="Calibri" w:hAnsi="Times New Roman" w:cs="Times New Roman"/>
                <w:sz w:val="20"/>
                <w:szCs w:val="20"/>
              </w:rPr>
              <w:t>Ujian tertulis</w:t>
            </w:r>
          </w:p>
          <w:p w:rsidR="0031258E" w:rsidRPr="00ED19AF" w:rsidRDefault="0031258E" w:rsidP="000836DB">
            <w:pPr>
              <w:numPr>
                <w:ilvl w:val="0"/>
                <w:numId w:val="3"/>
              </w:numPr>
              <w:ind w:left="177" w:hanging="177"/>
              <w:rPr>
                <w:rFonts w:ascii="Times New Roman" w:eastAsia="Calibri" w:hAnsi="Times New Roman" w:cs="Times New Roman"/>
                <w:sz w:val="20"/>
                <w:szCs w:val="20"/>
              </w:rPr>
            </w:pPr>
            <w:r w:rsidRPr="00ED19AF">
              <w:rPr>
                <w:rFonts w:ascii="Times New Roman" w:eastAsia="Calibri" w:hAnsi="Times New Roman" w:cs="Times New Roman"/>
                <w:sz w:val="20"/>
                <w:szCs w:val="20"/>
              </w:rPr>
              <w:t xml:space="preserve">Memperoleh sertifikat MOOC </w:t>
            </w:r>
            <w:r w:rsidRPr="00ED19AF">
              <w:rPr>
                <w:rFonts w:ascii="Times New Roman" w:eastAsia="Calibri" w:hAnsi="Times New Roman" w:cs="Times New Roman"/>
                <w:sz w:val="20"/>
                <w:szCs w:val="20"/>
              </w:rPr>
              <w:lastRenderedPageBreak/>
              <w:t>dari pintar.kemenag.go.id pada pelatihan yang sesuai dengan keilmuan Prodi PAI</w:t>
            </w:r>
          </w:p>
          <w:p w:rsidR="0031258E" w:rsidRPr="00ED19AF" w:rsidRDefault="0031258E" w:rsidP="000836DB">
            <w:pPr>
              <w:rPr>
                <w:rFonts w:ascii="Times New Roman" w:eastAsia="Calibri" w:hAnsi="Times New Roman" w:cs="Times New Roman"/>
                <w:sz w:val="20"/>
                <w:szCs w:val="20"/>
                <w:lang w:val="id-ID"/>
              </w:rPr>
            </w:pPr>
          </w:p>
        </w:tc>
        <w:tc>
          <w:tcPr>
            <w:tcW w:w="1275" w:type="dxa"/>
            <w:shd w:val="clear" w:color="auto" w:fill="auto"/>
          </w:tcPr>
          <w:p w:rsidR="0031258E" w:rsidRPr="00ED19AF" w:rsidRDefault="0031258E" w:rsidP="000836DB">
            <w:pPr>
              <w:keepNext/>
              <w:keepLines/>
              <w:outlineLvl w:val="0"/>
              <w:rPr>
                <w:rFonts w:ascii="Times New Roman" w:eastAsia="Times New Roman" w:hAnsi="Times New Roman" w:cs="Times New Roman"/>
                <w:color w:val="000000"/>
                <w:sz w:val="20"/>
                <w:szCs w:val="20"/>
              </w:rPr>
            </w:pPr>
            <w:r w:rsidRPr="00ED19AF">
              <w:rPr>
                <w:rFonts w:ascii="Times New Roman" w:eastAsia="Times New Roman" w:hAnsi="Times New Roman" w:cs="Times New Roman"/>
                <w:color w:val="000000"/>
                <w:sz w:val="20"/>
                <w:szCs w:val="20"/>
              </w:rPr>
              <w:lastRenderedPageBreak/>
              <w:t>Bentuk: Kuliah Tatap Muka</w:t>
            </w:r>
          </w:p>
        </w:tc>
        <w:tc>
          <w:tcPr>
            <w:tcW w:w="2650" w:type="dxa"/>
            <w:shd w:val="clear" w:color="auto" w:fill="auto"/>
          </w:tcPr>
          <w:p w:rsidR="0031258E" w:rsidRPr="00ED19AF" w:rsidRDefault="0031258E" w:rsidP="000836DB">
            <w:pPr>
              <w:spacing w:line="276" w:lineRule="auto"/>
              <w:rPr>
                <w:rFonts w:ascii="Times New Roman" w:eastAsia="Calibri" w:hAnsi="Times New Roman" w:cs="Times New Roman"/>
                <w:b/>
                <w:sz w:val="20"/>
                <w:szCs w:val="20"/>
                <w:lang w:val="id-ID"/>
              </w:rPr>
            </w:pPr>
            <w:r w:rsidRPr="00ED19AF">
              <w:rPr>
                <w:rFonts w:ascii="Times New Roman" w:eastAsia="Calibri" w:hAnsi="Times New Roman" w:cs="Times New Roman"/>
                <w:b/>
                <w:sz w:val="20"/>
                <w:szCs w:val="20"/>
              </w:rPr>
              <w:t>Materi pertemuan 1-7</w:t>
            </w:r>
          </w:p>
        </w:tc>
        <w:tc>
          <w:tcPr>
            <w:tcW w:w="709"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25</w:t>
            </w:r>
          </w:p>
        </w:tc>
      </w:tr>
      <w:tr w:rsidR="0031258E" w:rsidRPr="00ED19AF" w:rsidTr="000836DB">
        <w:trPr>
          <w:trHeight w:val="304"/>
        </w:trPr>
        <w:tc>
          <w:tcPr>
            <w:tcW w:w="1135"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lastRenderedPageBreak/>
              <w:t>9</w:t>
            </w:r>
          </w:p>
        </w:tc>
        <w:tc>
          <w:tcPr>
            <w:tcW w:w="2126" w:type="dxa"/>
            <w:shd w:val="clear" w:color="auto" w:fill="auto"/>
          </w:tcPr>
          <w:p w:rsidR="0031258E" w:rsidRPr="00ED19AF" w:rsidRDefault="0031258E" w:rsidP="000836DB">
            <w:pPr>
              <w:spacing w:line="276" w:lineRule="auto"/>
              <w:contextualSpacing/>
              <w:jc w:val="both"/>
              <w:rPr>
                <w:rFonts w:ascii="Times New Roman" w:eastAsia="Calibri" w:hAnsi="Times New Roman" w:cs="Times New Roman"/>
                <w:b/>
                <w:sz w:val="20"/>
                <w:szCs w:val="20"/>
                <w:lang w:val="en-GB"/>
              </w:rPr>
            </w:pPr>
            <w:r w:rsidRPr="00ED19AF">
              <w:rPr>
                <w:rFonts w:ascii="Times New Roman" w:eastAsia="Calibri" w:hAnsi="Times New Roman" w:cs="Times New Roman"/>
                <w:b/>
                <w:sz w:val="20"/>
                <w:szCs w:val="20"/>
                <w:lang w:val="en-GB"/>
              </w:rPr>
              <w:t>Sub-CPMK8:</w:t>
            </w:r>
          </w:p>
          <w:p w:rsidR="0031258E" w:rsidRPr="00ED19AF" w:rsidRDefault="0031258E" w:rsidP="000836DB">
            <w:pPr>
              <w:spacing w:line="276" w:lineRule="auto"/>
              <w:contextualSpacing/>
              <w:rPr>
                <w:rFonts w:ascii="Times New Roman" w:eastAsia="Calibri" w:hAnsi="Times New Roman" w:cs="Times New Roman"/>
                <w:b/>
                <w:sz w:val="20"/>
                <w:szCs w:val="20"/>
                <w:lang w:val="en-GB"/>
              </w:rPr>
            </w:pPr>
            <w:r w:rsidRPr="00ED19AF">
              <w:rPr>
                <w:rFonts w:ascii="Times New Roman" w:hAnsi="Times New Roman" w:cs="Times New Roman"/>
                <w:spacing w:val="-7"/>
                <w:sz w:val="20"/>
                <w:szCs w:val="20"/>
              </w:rPr>
              <w:t>Mahasiswa mampu menjelaskan Amtsalul Quran (CPMK 1, CPMK 2, CPMK 3, CPMK 4)</w:t>
            </w:r>
          </w:p>
        </w:tc>
        <w:tc>
          <w:tcPr>
            <w:tcW w:w="1843" w:type="dxa"/>
            <w:shd w:val="clear" w:color="auto" w:fill="auto"/>
          </w:tcPr>
          <w:p w:rsidR="0031258E" w:rsidRPr="00ED19AF" w:rsidRDefault="0031258E" w:rsidP="000836DB">
            <w:pPr>
              <w:spacing w:line="276" w:lineRule="auto"/>
              <w:contextualSpacing/>
              <w:rPr>
                <w:rFonts w:ascii="Times New Roman" w:eastAsia="Calibri" w:hAnsi="Times New Roman" w:cs="Times New Roman"/>
                <w:sz w:val="20"/>
                <w:szCs w:val="20"/>
              </w:rPr>
            </w:pPr>
            <w:r w:rsidRPr="00ED19AF">
              <w:rPr>
                <w:rFonts w:ascii="Times New Roman" w:eastAsia="Calibri" w:hAnsi="Times New Roman" w:cs="Times New Roman"/>
                <w:sz w:val="20"/>
                <w:szCs w:val="20"/>
              </w:rPr>
              <w:t>Setelah mengikuti perkuliahan mahasiswa diharapkan dapat memahami dan menjelaskan serta menganalisa tentang</w:t>
            </w:r>
          </w:p>
          <w:p w:rsidR="0031258E" w:rsidRPr="00ED19AF" w:rsidRDefault="0031258E" w:rsidP="000836DB">
            <w:pPr>
              <w:pStyle w:val="TableParagraph"/>
              <w:numPr>
                <w:ilvl w:val="0"/>
                <w:numId w:val="6"/>
              </w:numPr>
              <w:tabs>
                <w:tab w:val="left" w:pos="573"/>
              </w:tabs>
              <w:rPr>
                <w:sz w:val="20"/>
                <w:szCs w:val="20"/>
              </w:rPr>
            </w:pPr>
            <w:r w:rsidRPr="00ED19AF">
              <w:rPr>
                <w:color w:val="333333"/>
                <w:sz w:val="20"/>
                <w:szCs w:val="20"/>
              </w:rPr>
              <w:t>Mengetahui</w:t>
            </w:r>
            <w:r w:rsidRPr="00ED19AF">
              <w:rPr>
                <w:color w:val="333333"/>
                <w:spacing w:val="1"/>
                <w:sz w:val="20"/>
                <w:szCs w:val="20"/>
              </w:rPr>
              <w:t xml:space="preserve"> </w:t>
            </w:r>
            <w:r w:rsidRPr="00ED19AF">
              <w:rPr>
                <w:color w:val="333333"/>
                <w:sz w:val="20"/>
                <w:szCs w:val="20"/>
              </w:rPr>
              <w:t>pengertian</w:t>
            </w:r>
            <w:r w:rsidRPr="00ED19AF">
              <w:rPr>
                <w:color w:val="333333"/>
                <w:spacing w:val="35"/>
                <w:sz w:val="20"/>
                <w:szCs w:val="20"/>
              </w:rPr>
              <w:t xml:space="preserve"> </w:t>
            </w:r>
            <w:r w:rsidRPr="00ED19AF">
              <w:rPr>
                <w:color w:val="333333"/>
                <w:sz w:val="20"/>
                <w:szCs w:val="20"/>
              </w:rPr>
              <w:t>Amtsalu</w:t>
            </w:r>
            <w:r w:rsidRPr="00ED19AF">
              <w:rPr>
                <w:color w:val="333333"/>
                <w:sz w:val="20"/>
                <w:szCs w:val="20"/>
                <w:lang w:val="en-US"/>
              </w:rPr>
              <w:t xml:space="preserve">l </w:t>
            </w:r>
            <w:r w:rsidRPr="00ED19AF">
              <w:rPr>
                <w:color w:val="333333"/>
                <w:sz w:val="20"/>
                <w:szCs w:val="20"/>
              </w:rPr>
              <w:t>Quran</w:t>
            </w:r>
          </w:p>
          <w:p w:rsidR="0031258E" w:rsidRPr="00ED19AF" w:rsidRDefault="0031258E" w:rsidP="000836DB">
            <w:pPr>
              <w:pStyle w:val="TableParagraph"/>
              <w:numPr>
                <w:ilvl w:val="0"/>
                <w:numId w:val="6"/>
              </w:numPr>
              <w:tabs>
                <w:tab w:val="left" w:pos="573"/>
              </w:tabs>
              <w:rPr>
                <w:sz w:val="20"/>
                <w:szCs w:val="20"/>
              </w:rPr>
            </w:pPr>
            <w:r w:rsidRPr="00ED19AF">
              <w:rPr>
                <w:color w:val="333333"/>
                <w:sz w:val="20"/>
                <w:szCs w:val="20"/>
              </w:rPr>
              <w:t>Mengetahui</w:t>
            </w:r>
            <w:r w:rsidRPr="00ED19AF">
              <w:rPr>
                <w:color w:val="333333"/>
                <w:spacing w:val="1"/>
                <w:sz w:val="20"/>
                <w:szCs w:val="20"/>
              </w:rPr>
              <w:t xml:space="preserve"> </w:t>
            </w:r>
            <w:r w:rsidRPr="00ED19AF">
              <w:rPr>
                <w:color w:val="333333"/>
                <w:spacing w:val="-1"/>
                <w:sz w:val="20"/>
                <w:szCs w:val="20"/>
              </w:rPr>
              <w:t>macam-macam</w:t>
            </w:r>
            <w:r w:rsidRPr="00ED19AF">
              <w:rPr>
                <w:color w:val="333333"/>
                <w:spacing w:val="-53"/>
                <w:sz w:val="20"/>
                <w:szCs w:val="20"/>
              </w:rPr>
              <w:t xml:space="preserve"> </w:t>
            </w:r>
            <w:r w:rsidRPr="00ED19AF">
              <w:rPr>
                <w:color w:val="333333"/>
                <w:sz w:val="20"/>
                <w:szCs w:val="20"/>
              </w:rPr>
              <w:t>amtsalul</w:t>
            </w:r>
            <w:r w:rsidRPr="00ED19AF">
              <w:rPr>
                <w:color w:val="333333"/>
                <w:spacing w:val="-6"/>
                <w:sz w:val="20"/>
                <w:szCs w:val="20"/>
              </w:rPr>
              <w:t xml:space="preserve"> </w:t>
            </w:r>
            <w:r w:rsidRPr="00ED19AF">
              <w:rPr>
                <w:color w:val="333333"/>
                <w:sz w:val="20"/>
                <w:szCs w:val="20"/>
              </w:rPr>
              <w:t>quran</w:t>
            </w:r>
          </w:p>
          <w:p w:rsidR="0031258E" w:rsidRPr="00ED19AF" w:rsidRDefault="0031258E" w:rsidP="000836DB">
            <w:pPr>
              <w:pStyle w:val="TableParagraph"/>
              <w:numPr>
                <w:ilvl w:val="0"/>
                <w:numId w:val="6"/>
              </w:numPr>
              <w:tabs>
                <w:tab w:val="left" w:pos="573"/>
              </w:tabs>
              <w:rPr>
                <w:sz w:val="20"/>
                <w:szCs w:val="20"/>
              </w:rPr>
            </w:pPr>
            <w:r w:rsidRPr="00ED19AF">
              <w:rPr>
                <w:color w:val="333333"/>
                <w:sz w:val="20"/>
                <w:szCs w:val="20"/>
              </w:rPr>
              <w:t>Mengetahui</w:t>
            </w:r>
            <w:r w:rsidRPr="00ED19AF">
              <w:rPr>
                <w:color w:val="333333"/>
                <w:spacing w:val="31"/>
                <w:sz w:val="20"/>
                <w:szCs w:val="20"/>
              </w:rPr>
              <w:t xml:space="preserve"> </w:t>
            </w:r>
            <w:r w:rsidRPr="00ED19AF">
              <w:rPr>
                <w:color w:val="333333"/>
                <w:sz w:val="20"/>
                <w:szCs w:val="20"/>
              </w:rPr>
              <w:t>manfaat</w:t>
            </w:r>
            <w:r w:rsidRPr="00ED19AF">
              <w:rPr>
                <w:color w:val="333333"/>
                <w:spacing w:val="-52"/>
                <w:sz w:val="20"/>
                <w:szCs w:val="20"/>
              </w:rPr>
              <w:t xml:space="preserve"> </w:t>
            </w:r>
            <w:r w:rsidRPr="00ED19AF">
              <w:rPr>
                <w:color w:val="333333"/>
                <w:sz w:val="20"/>
                <w:szCs w:val="20"/>
              </w:rPr>
              <w:t>amtsalul</w:t>
            </w:r>
            <w:r w:rsidRPr="00ED19AF">
              <w:rPr>
                <w:color w:val="333333"/>
                <w:spacing w:val="-2"/>
                <w:sz w:val="20"/>
                <w:szCs w:val="20"/>
              </w:rPr>
              <w:t xml:space="preserve"> </w:t>
            </w:r>
            <w:r w:rsidRPr="00ED19AF">
              <w:rPr>
                <w:color w:val="333333"/>
                <w:sz w:val="20"/>
                <w:szCs w:val="20"/>
              </w:rPr>
              <w:t>quran</w:t>
            </w:r>
          </w:p>
          <w:p w:rsidR="0031258E" w:rsidRPr="00ED19AF" w:rsidRDefault="0031258E" w:rsidP="000836DB">
            <w:pPr>
              <w:pStyle w:val="TableParagraph"/>
              <w:numPr>
                <w:ilvl w:val="0"/>
                <w:numId w:val="6"/>
              </w:numPr>
              <w:tabs>
                <w:tab w:val="left" w:pos="573"/>
              </w:tabs>
              <w:rPr>
                <w:sz w:val="20"/>
                <w:szCs w:val="20"/>
              </w:rPr>
            </w:pPr>
            <w:r w:rsidRPr="00ED19AF">
              <w:rPr>
                <w:color w:val="333333"/>
                <w:sz w:val="20"/>
                <w:szCs w:val="20"/>
              </w:rPr>
              <w:t>Mengetahui</w:t>
            </w:r>
            <w:r w:rsidRPr="00ED19AF">
              <w:rPr>
                <w:color w:val="333333"/>
                <w:sz w:val="20"/>
                <w:szCs w:val="20"/>
                <w:lang w:val="en-US"/>
              </w:rPr>
              <w:t xml:space="preserve"> </w:t>
            </w:r>
            <w:r w:rsidRPr="00ED19AF">
              <w:rPr>
                <w:color w:val="333333"/>
                <w:sz w:val="20"/>
                <w:szCs w:val="20"/>
              </w:rPr>
              <w:t>contoh</w:t>
            </w:r>
            <w:r w:rsidRPr="00ED19AF">
              <w:rPr>
                <w:color w:val="333333"/>
                <w:sz w:val="20"/>
                <w:szCs w:val="20"/>
                <w:lang w:val="en-US"/>
              </w:rPr>
              <w:t xml:space="preserve"> </w:t>
            </w:r>
            <w:r w:rsidRPr="00ED19AF">
              <w:rPr>
                <w:color w:val="333333"/>
                <w:spacing w:val="-53"/>
                <w:sz w:val="20"/>
                <w:szCs w:val="20"/>
              </w:rPr>
              <w:t xml:space="preserve"> </w:t>
            </w:r>
            <w:r w:rsidRPr="00ED19AF">
              <w:rPr>
                <w:color w:val="333333"/>
                <w:sz w:val="20"/>
                <w:szCs w:val="20"/>
              </w:rPr>
              <w:t>amtsalul</w:t>
            </w:r>
            <w:r w:rsidRPr="00ED19AF">
              <w:rPr>
                <w:color w:val="333333"/>
                <w:spacing w:val="-2"/>
                <w:sz w:val="20"/>
                <w:szCs w:val="20"/>
              </w:rPr>
              <w:t xml:space="preserve"> </w:t>
            </w:r>
            <w:r w:rsidRPr="00ED19AF">
              <w:rPr>
                <w:color w:val="333333"/>
                <w:sz w:val="20"/>
                <w:szCs w:val="20"/>
              </w:rPr>
              <w:t>quran</w:t>
            </w:r>
          </w:p>
        </w:tc>
        <w:tc>
          <w:tcPr>
            <w:tcW w:w="2410" w:type="dxa"/>
            <w:shd w:val="clear" w:color="auto" w:fill="auto"/>
          </w:tcPr>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Kognitif: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tanya-jawab lisan dan tugas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Kriteria: mampu menjawab pertanyaan dengan tepat</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Afektif: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Absensi, Observasi aktifitas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 xml:space="preserve">Kriteria: Kehadiran, cermat, kerjasama, santun, menghargai, </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Psikomotor:</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Observasi langsung</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sz w:val="20"/>
                <w:szCs w:val="20"/>
              </w:rPr>
              <w:t>Kriteria: keaktifan</w:t>
            </w:r>
          </w:p>
        </w:tc>
        <w:tc>
          <w:tcPr>
            <w:tcW w:w="1985" w:type="dxa"/>
            <w:shd w:val="clear" w:color="auto" w:fill="auto"/>
          </w:tcPr>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t>Bentuk: Kuliah</w:t>
            </w:r>
          </w:p>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t xml:space="preserve">Metode: - </w:t>
            </w:r>
            <w:r w:rsidRPr="00ED19AF">
              <w:rPr>
                <w:rFonts w:ascii="Times New Roman" w:eastAsia="Calibri" w:hAnsi="Times New Roman" w:cs="Times New Roman"/>
                <w:iCs/>
                <w:sz w:val="20"/>
                <w:szCs w:val="20"/>
              </w:rPr>
              <w:t xml:space="preserve">Ceramah </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Cs/>
                <w:sz w:val="20"/>
                <w:szCs w:val="20"/>
                <w:lang w:val="id-ID"/>
              </w:rPr>
              <w:t xml:space="preserve">        - </w:t>
            </w:r>
            <w:r w:rsidRPr="00ED19AF">
              <w:rPr>
                <w:rFonts w:ascii="Times New Roman" w:eastAsia="Calibri" w:hAnsi="Times New Roman" w:cs="Times New Roman"/>
                <w:iCs/>
                <w:sz w:val="20"/>
                <w:szCs w:val="20"/>
              </w:rPr>
              <w:t>Diskusi</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
                <w:iCs/>
                <w:sz w:val="20"/>
                <w:szCs w:val="20"/>
                <w:lang w:val="id-ID"/>
              </w:rPr>
              <w:t xml:space="preserve">        - </w:t>
            </w:r>
            <w:r w:rsidRPr="00ED19AF">
              <w:rPr>
                <w:rFonts w:ascii="Times New Roman" w:eastAsia="Calibri" w:hAnsi="Times New Roman" w:cs="Times New Roman"/>
                <w:i/>
                <w:iCs/>
                <w:sz w:val="20"/>
                <w:szCs w:val="20"/>
              </w:rPr>
              <w:t>Self study</w:t>
            </w:r>
          </w:p>
          <w:p w:rsidR="0031258E" w:rsidRPr="00ED19AF" w:rsidRDefault="0031258E" w:rsidP="000836DB">
            <w:pPr>
              <w:contextualSpacing/>
              <w:jc w:val="both"/>
              <w:rPr>
                <w:rFonts w:ascii="Times New Roman" w:eastAsia="Calibri" w:hAnsi="Times New Roman" w:cs="Times New Roman"/>
                <w:b/>
                <w:bCs/>
                <w:sz w:val="20"/>
                <w:szCs w:val="20"/>
                <w:lang w:val="en-GB"/>
              </w:rPr>
            </w:pPr>
            <w:r w:rsidRPr="00ED19AF">
              <w:rPr>
                <w:rFonts w:ascii="Times New Roman" w:eastAsia="Calibri" w:hAnsi="Times New Roman" w:cs="Times New Roman"/>
                <w:b/>
                <w:bCs/>
                <w:sz w:val="20"/>
                <w:szCs w:val="20"/>
                <w:lang w:val="en-GB"/>
              </w:rPr>
              <w:t>[PB: 1x(2x50”)]</w:t>
            </w:r>
          </w:p>
          <w:p w:rsidR="0031258E" w:rsidRPr="00ED19AF" w:rsidRDefault="0031258E" w:rsidP="000836DB">
            <w:pPr>
              <w:contextualSpacing/>
              <w:jc w:val="both"/>
              <w:rPr>
                <w:rFonts w:ascii="Times New Roman" w:eastAsia="Calibri" w:hAnsi="Times New Roman" w:cs="Times New Roman"/>
                <w:b/>
                <w:bCs/>
                <w:sz w:val="20"/>
                <w:szCs w:val="20"/>
                <w:lang w:val="en-GB"/>
              </w:rPr>
            </w:pPr>
          </w:p>
          <w:p w:rsidR="0031258E" w:rsidRPr="00ED19AF" w:rsidRDefault="0031258E" w:rsidP="000836DB">
            <w:pPr>
              <w:ind w:left="236"/>
              <w:contextualSpacing/>
              <w:jc w:val="both"/>
              <w:rPr>
                <w:rFonts w:ascii="Times New Roman" w:eastAsia="Calibri" w:hAnsi="Times New Roman" w:cs="Times New Roman"/>
                <w:sz w:val="20"/>
                <w:szCs w:val="20"/>
                <w:lang w:val="en-GB"/>
              </w:rPr>
            </w:pPr>
            <w:r w:rsidRPr="00ED19AF">
              <w:rPr>
                <w:rFonts w:ascii="Times New Roman" w:eastAsia="Calibri" w:hAnsi="Times New Roman" w:cs="Times New Roman"/>
                <w:b/>
                <w:bCs/>
                <w:sz w:val="20"/>
                <w:szCs w:val="20"/>
                <w:lang w:val="en-GB"/>
              </w:rPr>
              <w:t>Tugas-1 (Individu):</w:t>
            </w:r>
            <w:r w:rsidRPr="00ED19AF">
              <w:rPr>
                <w:rFonts w:ascii="Times New Roman" w:eastAsia="Calibri" w:hAnsi="Times New Roman" w:cs="Times New Roman"/>
                <w:sz w:val="20"/>
                <w:szCs w:val="20"/>
                <w:lang w:val="en-GB"/>
              </w:rPr>
              <w:t xml:space="preserve"> Membuat resume hasil kunjungan Perpustakaan</w:t>
            </w:r>
          </w:p>
          <w:p w:rsidR="0031258E" w:rsidRPr="00ED19AF" w:rsidRDefault="0031258E" w:rsidP="000836DB">
            <w:pPr>
              <w:numPr>
                <w:ilvl w:val="0"/>
                <w:numId w:val="1"/>
              </w:numPr>
              <w:ind w:left="204" w:hanging="204"/>
              <w:contextualSpacing/>
              <w:jc w:val="both"/>
              <w:rPr>
                <w:rFonts w:ascii="Times New Roman" w:eastAsia="Calibri" w:hAnsi="Times New Roman" w:cs="Times New Roman"/>
                <w:b/>
                <w:bCs/>
                <w:i/>
                <w:iCs/>
                <w:sz w:val="20"/>
                <w:szCs w:val="20"/>
              </w:rPr>
            </w:pPr>
            <w:r w:rsidRPr="00ED19AF">
              <w:rPr>
                <w:rFonts w:ascii="Times New Roman" w:eastAsia="Calibri" w:hAnsi="Times New Roman" w:cs="Times New Roman"/>
                <w:b/>
                <w:bCs/>
                <w:sz w:val="20"/>
                <w:szCs w:val="20"/>
              </w:rPr>
              <w:t xml:space="preserve">Tugas-2 (Kelompok) </w:t>
            </w:r>
          </w:p>
          <w:p w:rsidR="0031258E" w:rsidRPr="00ED19AF" w:rsidRDefault="0031258E" w:rsidP="000836DB">
            <w:pPr>
              <w:ind w:left="204"/>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sz w:val="20"/>
                <w:szCs w:val="20"/>
              </w:rPr>
              <w:t>Membuat Makalah</w:t>
            </w:r>
          </w:p>
          <w:p w:rsidR="0031258E" w:rsidRPr="00ED19AF" w:rsidRDefault="0031258E" w:rsidP="000836DB">
            <w:pPr>
              <w:numPr>
                <w:ilvl w:val="0"/>
                <w:numId w:val="1"/>
              </w:numPr>
              <w:ind w:left="204" w:hanging="204"/>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b/>
                <w:bCs/>
                <w:sz w:val="20"/>
                <w:szCs w:val="20"/>
                <w:lang w:val="en-GB"/>
              </w:rPr>
              <w:t xml:space="preserve"> [PT+KM:(1+1)x(2x60”)]</w:t>
            </w:r>
          </w:p>
          <w:p w:rsidR="0031258E" w:rsidRPr="00ED19AF" w:rsidRDefault="0031258E" w:rsidP="000836DB">
            <w:pPr>
              <w:contextualSpacing/>
              <w:rPr>
                <w:rFonts w:ascii="Times New Roman" w:eastAsia="Calibri" w:hAnsi="Times New Roman" w:cs="Times New Roman"/>
                <w:b/>
                <w:bCs/>
                <w:sz w:val="20"/>
                <w:szCs w:val="20"/>
                <w:lang w:val="id-ID"/>
              </w:rPr>
            </w:pPr>
          </w:p>
        </w:tc>
        <w:tc>
          <w:tcPr>
            <w:tcW w:w="1275" w:type="dxa"/>
            <w:shd w:val="clear" w:color="auto" w:fill="auto"/>
          </w:tcPr>
          <w:p w:rsidR="0031258E" w:rsidRPr="00ED19AF" w:rsidRDefault="0031258E" w:rsidP="000836DB">
            <w:pPr>
              <w:keepNext/>
              <w:keepLines/>
              <w:outlineLvl w:val="0"/>
              <w:rPr>
                <w:rFonts w:ascii="Times New Roman" w:eastAsia="Times New Roman" w:hAnsi="Times New Roman" w:cs="Times New Roman"/>
                <w:color w:val="000000"/>
                <w:sz w:val="20"/>
                <w:szCs w:val="20"/>
                <w:lang w:val="id-ID"/>
              </w:rPr>
            </w:pPr>
            <w:r w:rsidRPr="00ED19AF">
              <w:rPr>
                <w:rFonts w:ascii="Times New Roman" w:eastAsia="Times New Roman" w:hAnsi="Times New Roman" w:cs="Times New Roman"/>
                <w:color w:val="000000"/>
                <w:sz w:val="20"/>
                <w:szCs w:val="20"/>
              </w:rPr>
              <w:t>Bentuk: Kuliah Tatap Muka</w:t>
            </w:r>
          </w:p>
          <w:p w:rsidR="0031258E" w:rsidRPr="00ED19AF" w:rsidRDefault="0031258E" w:rsidP="000836DB">
            <w:pPr>
              <w:keepNext/>
              <w:keepLines/>
              <w:outlineLvl w:val="0"/>
              <w:rPr>
                <w:rFonts w:ascii="Times New Roman" w:eastAsia="Times New Roman" w:hAnsi="Times New Roman" w:cs="Times New Roman"/>
                <w:color w:val="000000"/>
                <w:sz w:val="20"/>
                <w:szCs w:val="20"/>
              </w:rPr>
            </w:pPr>
          </w:p>
        </w:tc>
        <w:tc>
          <w:tcPr>
            <w:tcW w:w="2650" w:type="dxa"/>
            <w:shd w:val="clear" w:color="auto" w:fill="auto"/>
          </w:tcPr>
          <w:p w:rsidR="0031258E" w:rsidRPr="00ED19AF" w:rsidRDefault="0031258E" w:rsidP="000836DB">
            <w:pPr>
              <w:pStyle w:val="ListParagraph"/>
              <w:numPr>
                <w:ilvl w:val="0"/>
                <w:numId w:val="16"/>
              </w:numPr>
              <w:autoSpaceDE w:val="0"/>
              <w:autoSpaceDN w:val="0"/>
              <w:adjustRightInd w:val="0"/>
              <w:rPr>
                <w:rFonts w:ascii="Times New Roman" w:hAnsi="Times New Roman" w:cs="Times New Roman"/>
                <w:bCs/>
                <w:color w:val="000000" w:themeColor="text1"/>
                <w:sz w:val="20"/>
                <w:szCs w:val="20"/>
                <w:lang w:val="id-ID"/>
              </w:rPr>
            </w:pPr>
            <w:r w:rsidRPr="00ED19AF">
              <w:rPr>
                <w:rFonts w:ascii="Times New Roman" w:hAnsi="Times New Roman" w:cs="Times New Roman"/>
                <w:bCs/>
                <w:color w:val="000000" w:themeColor="text1"/>
                <w:sz w:val="20"/>
                <w:szCs w:val="20"/>
                <w:lang w:val="id-ID"/>
              </w:rPr>
              <w:t xml:space="preserve">Pengerrian Amtsalul Quran </w:t>
            </w:r>
          </w:p>
          <w:p w:rsidR="0031258E" w:rsidRPr="00ED19AF" w:rsidRDefault="0031258E" w:rsidP="000836DB">
            <w:pPr>
              <w:pStyle w:val="ListParagraph"/>
              <w:numPr>
                <w:ilvl w:val="0"/>
                <w:numId w:val="16"/>
              </w:numPr>
              <w:autoSpaceDE w:val="0"/>
              <w:autoSpaceDN w:val="0"/>
              <w:adjustRightInd w:val="0"/>
              <w:rPr>
                <w:rFonts w:ascii="Times New Roman" w:hAnsi="Times New Roman" w:cs="Times New Roman"/>
                <w:bCs/>
                <w:color w:val="000000" w:themeColor="text1"/>
                <w:sz w:val="20"/>
                <w:szCs w:val="20"/>
                <w:lang w:val="id-ID"/>
              </w:rPr>
            </w:pPr>
            <w:r w:rsidRPr="00ED19AF">
              <w:rPr>
                <w:rFonts w:ascii="Times New Roman" w:hAnsi="Times New Roman" w:cs="Times New Roman"/>
                <w:bCs/>
                <w:color w:val="000000" w:themeColor="text1"/>
                <w:sz w:val="20"/>
                <w:szCs w:val="20"/>
                <w:lang w:val="id-ID"/>
              </w:rPr>
              <w:t xml:space="preserve">Macam-macam Amtsalul Quran  </w:t>
            </w:r>
          </w:p>
          <w:p w:rsidR="0031258E" w:rsidRPr="00ED19AF" w:rsidRDefault="0031258E" w:rsidP="000836DB">
            <w:pPr>
              <w:pStyle w:val="ListParagraph"/>
              <w:numPr>
                <w:ilvl w:val="0"/>
                <w:numId w:val="16"/>
              </w:numPr>
              <w:autoSpaceDE w:val="0"/>
              <w:autoSpaceDN w:val="0"/>
              <w:adjustRightInd w:val="0"/>
              <w:rPr>
                <w:rFonts w:ascii="Times New Roman" w:hAnsi="Times New Roman" w:cs="Times New Roman"/>
                <w:bCs/>
                <w:color w:val="000000" w:themeColor="text1"/>
                <w:sz w:val="20"/>
                <w:szCs w:val="20"/>
                <w:lang w:val="id-ID"/>
              </w:rPr>
            </w:pPr>
            <w:r w:rsidRPr="00ED19AF">
              <w:rPr>
                <w:rFonts w:ascii="Times New Roman" w:hAnsi="Times New Roman" w:cs="Times New Roman"/>
                <w:bCs/>
                <w:color w:val="000000" w:themeColor="text1"/>
                <w:sz w:val="20"/>
                <w:szCs w:val="20"/>
                <w:lang w:val="id-ID"/>
              </w:rPr>
              <w:t xml:space="preserve">Manfaat </w:t>
            </w:r>
            <w:r w:rsidRPr="00ED19AF">
              <w:rPr>
                <w:rFonts w:ascii="Times New Roman" w:hAnsi="Times New Roman" w:cs="Times New Roman"/>
                <w:bCs/>
                <w:color w:val="000000" w:themeColor="text1"/>
                <w:sz w:val="20"/>
                <w:szCs w:val="20"/>
              </w:rPr>
              <w:t xml:space="preserve">mempelajari </w:t>
            </w:r>
            <w:r w:rsidRPr="00ED19AF">
              <w:rPr>
                <w:rFonts w:ascii="Times New Roman" w:hAnsi="Times New Roman" w:cs="Times New Roman"/>
                <w:bCs/>
                <w:color w:val="000000" w:themeColor="text1"/>
                <w:sz w:val="20"/>
                <w:szCs w:val="20"/>
                <w:lang w:val="id-ID"/>
              </w:rPr>
              <w:t>Amtsalul Quran</w:t>
            </w:r>
          </w:p>
          <w:p w:rsidR="0031258E" w:rsidRPr="00ED19AF" w:rsidRDefault="0031258E" w:rsidP="000836DB">
            <w:pPr>
              <w:pStyle w:val="ListParagraph"/>
              <w:numPr>
                <w:ilvl w:val="0"/>
                <w:numId w:val="16"/>
              </w:numPr>
              <w:autoSpaceDE w:val="0"/>
              <w:autoSpaceDN w:val="0"/>
              <w:adjustRightInd w:val="0"/>
              <w:rPr>
                <w:rFonts w:ascii="Times New Roman" w:hAnsi="Times New Roman" w:cs="Times New Roman"/>
                <w:bCs/>
                <w:color w:val="000000" w:themeColor="text1"/>
                <w:sz w:val="20"/>
                <w:szCs w:val="20"/>
                <w:lang w:val="id-ID"/>
              </w:rPr>
            </w:pPr>
            <w:r w:rsidRPr="00ED19AF">
              <w:rPr>
                <w:rFonts w:ascii="Times New Roman" w:hAnsi="Times New Roman" w:cs="Times New Roman"/>
                <w:bCs/>
                <w:color w:val="000000" w:themeColor="text1"/>
                <w:sz w:val="20"/>
                <w:szCs w:val="20"/>
                <w:lang w:val="id-ID"/>
              </w:rPr>
              <w:t>Contoh</w:t>
            </w:r>
            <w:r w:rsidRPr="00ED19AF">
              <w:rPr>
                <w:rFonts w:ascii="Times New Roman" w:hAnsi="Times New Roman" w:cs="Times New Roman"/>
                <w:sz w:val="20"/>
                <w:szCs w:val="20"/>
              </w:rPr>
              <w:t xml:space="preserve">-Contoh </w:t>
            </w:r>
            <w:r w:rsidRPr="00ED19AF">
              <w:rPr>
                <w:rFonts w:ascii="Times New Roman" w:hAnsi="Times New Roman" w:cs="Times New Roman"/>
                <w:spacing w:val="-59"/>
                <w:sz w:val="20"/>
                <w:szCs w:val="20"/>
              </w:rPr>
              <w:t xml:space="preserve"> </w:t>
            </w:r>
            <w:r w:rsidRPr="00ED19AF">
              <w:rPr>
                <w:rFonts w:ascii="Times New Roman" w:hAnsi="Times New Roman" w:cs="Times New Roman"/>
                <w:sz w:val="20"/>
                <w:szCs w:val="20"/>
              </w:rPr>
              <w:t>Amtsalul</w:t>
            </w:r>
            <w:r w:rsidRPr="00ED19AF">
              <w:rPr>
                <w:rFonts w:ascii="Times New Roman" w:hAnsi="Times New Roman" w:cs="Times New Roman"/>
                <w:spacing w:val="-10"/>
                <w:sz w:val="20"/>
                <w:szCs w:val="20"/>
              </w:rPr>
              <w:t xml:space="preserve"> </w:t>
            </w:r>
            <w:r w:rsidRPr="00ED19AF">
              <w:rPr>
                <w:rFonts w:ascii="Times New Roman" w:hAnsi="Times New Roman" w:cs="Times New Roman"/>
                <w:sz w:val="20"/>
                <w:szCs w:val="20"/>
              </w:rPr>
              <w:t>Quran</w:t>
            </w:r>
          </w:p>
        </w:tc>
        <w:tc>
          <w:tcPr>
            <w:tcW w:w="709" w:type="dxa"/>
            <w:shd w:val="clear" w:color="auto" w:fill="auto"/>
          </w:tcPr>
          <w:p w:rsidR="0031258E" w:rsidRPr="00ED19AF" w:rsidRDefault="0031258E" w:rsidP="000836DB">
            <w:pPr>
              <w:jc w:val="center"/>
              <w:rPr>
                <w:rFonts w:ascii="Times New Roman" w:eastAsia="Calibri" w:hAnsi="Times New Roman" w:cs="Times New Roman"/>
                <w:b/>
                <w:sz w:val="20"/>
                <w:szCs w:val="20"/>
              </w:rPr>
            </w:pPr>
            <w:r w:rsidRPr="00ED19AF">
              <w:rPr>
                <w:rFonts w:ascii="Times New Roman" w:eastAsia="Calibri" w:hAnsi="Times New Roman" w:cs="Times New Roman"/>
                <w:b/>
                <w:sz w:val="20"/>
                <w:szCs w:val="20"/>
              </w:rPr>
              <w:t>3</w:t>
            </w:r>
          </w:p>
          <w:p w:rsidR="0031258E" w:rsidRPr="00ED19AF" w:rsidRDefault="0031258E" w:rsidP="000836DB">
            <w:pPr>
              <w:jc w:val="center"/>
              <w:rPr>
                <w:rFonts w:ascii="Times New Roman" w:eastAsia="Calibri" w:hAnsi="Times New Roman" w:cs="Times New Roman"/>
                <w:b/>
                <w:sz w:val="20"/>
                <w:szCs w:val="20"/>
              </w:rPr>
            </w:pPr>
          </w:p>
        </w:tc>
      </w:tr>
      <w:tr w:rsidR="0031258E" w:rsidRPr="00ED19AF" w:rsidTr="000836DB">
        <w:trPr>
          <w:trHeight w:val="304"/>
        </w:trPr>
        <w:tc>
          <w:tcPr>
            <w:tcW w:w="1135"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10</w:t>
            </w:r>
          </w:p>
        </w:tc>
        <w:tc>
          <w:tcPr>
            <w:tcW w:w="2126" w:type="dxa"/>
            <w:shd w:val="clear" w:color="auto" w:fill="auto"/>
          </w:tcPr>
          <w:p w:rsidR="0031258E" w:rsidRPr="00ED19AF" w:rsidRDefault="0031258E" w:rsidP="000836DB">
            <w:pPr>
              <w:spacing w:line="276" w:lineRule="auto"/>
              <w:contextualSpacing/>
              <w:jc w:val="both"/>
              <w:rPr>
                <w:rFonts w:ascii="Times New Roman" w:hAnsi="Times New Roman" w:cs="Times New Roman"/>
                <w:spacing w:val="-7"/>
                <w:sz w:val="20"/>
                <w:szCs w:val="20"/>
              </w:rPr>
            </w:pPr>
            <w:r w:rsidRPr="00ED19AF">
              <w:rPr>
                <w:rFonts w:ascii="Times New Roman" w:eastAsia="Calibri" w:hAnsi="Times New Roman" w:cs="Times New Roman"/>
                <w:b/>
                <w:sz w:val="20"/>
                <w:szCs w:val="20"/>
                <w:lang w:val="en-GB"/>
              </w:rPr>
              <w:t>Sub-CPMK9:</w:t>
            </w:r>
          </w:p>
          <w:p w:rsidR="0031258E" w:rsidRPr="00ED19AF" w:rsidRDefault="0031258E" w:rsidP="000836DB">
            <w:pPr>
              <w:spacing w:line="276" w:lineRule="auto"/>
              <w:contextualSpacing/>
              <w:jc w:val="both"/>
              <w:rPr>
                <w:rFonts w:ascii="Times New Roman" w:eastAsia="Calibri" w:hAnsi="Times New Roman" w:cs="Times New Roman"/>
                <w:b/>
                <w:sz w:val="20"/>
                <w:szCs w:val="20"/>
                <w:lang w:val="en-GB"/>
              </w:rPr>
            </w:pPr>
            <w:r w:rsidRPr="00ED19AF">
              <w:rPr>
                <w:rFonts w:ascii="Times New Roman" w:hAnsi="Times New Roman" w:cs="Times New Roman"/>
                <w:spacing w:val="-7"/>
                <w:sz w:val="20"/>
                <w:szCs w:val="20"/>
              </w:rPr>
              <w:t xml:space="preserve">Mahasiswa mampu menganalisis struktur ayat-ayat al-Muhkam wa al-Mutasyabih (CPMK 1, </w:t>
            </w:r>
            <w:r w:rsidRPr="00ED19AF">
              <w:rPr>
                <w:rFonts w:ascii="Times New Roman" w:hAnsi="Times New Roman" w:cs="Times New Roman"/>
                <w:spacing w:val="-7"/>
                <w:sz w:val="20"/>
                <w:szCs w:val="20"/>
              </w:rPr>
              <w:lastRenderedPageBreak/>
              <w:t>CPMK 2, CPMK 3, CPMK 4)</w:t>
            </w:r>
          </w:p>
        </w:tc>
        <w:tc>
          <w:tcPr>
            <w:tcW w:w="1843" w:type="dxa"/>
            <w:shd w:val="clear" w:color="auto" w:fill="auto"/>
          </w:tcPr>
          <w:p w:rsidR="0031258E" w:rsidRPr="00ED19AF" w:rsidRDefault="0031258E" w:rsidP="000836DB">
            <w:pPr>
              <w:spacing w:line="276" w:lineRule="auto"/>
              <w:contextualSpacing/>
              <w:rPr>
                <w:rFonts w:ascii="Times New Roman" w:eastAsia="Calibri" w:hAnsi="Times New Roman" w:cs="Times New Roman"/>
                <w:sz w:val="20"/>
                <w:szCs w:val="20"/>
              </w:rPr>
            </w:pPr>
            <w:r w:rsidRPr="00ED19AF">
              <w:rPr>
                <w:rFonts w:ascii="Times New Roman" w:eastAsia="Calibri" w:hAnsi="Times New Roman" w:cs="Times New Roman"/>
                <w:sz w:val="20"/>
                <w:szCs w:val="20"/>
              </w:rPr>
              <w:lastRenderedPageBreak/>
              <w:t xml:space="preserve">Setelah mengikuti perkuliahan mahasiswa diharapkan dapat memahami dan menjelaskan serta </w:t>
            </w:r>
            <w:r w:rsidRPr="00ED19AF">
              <w:rPr>
                <w:rFonts w:ascii="Times New Roman" w:eastAsia="Calibri" w:hAnsi="Times New Roman" w:cs="Times New Roman"/>
                <w:sz w:val="20"/>
                <w:szCs w:val="20"/>
              </w:rPr>
              <w:lastRenderedPageBreak/>
              <w:t>menganalisa tentang</w:t>
            </w:r>
          </w:p>
          <w:p w:rsidR="0031258E" w:rsidRPr="00ED19AF" w:rsidRDefault="0031258E" w:rsidP="000836DB">
            <w:pPr>
              <w:pStyle w:val="TableParagraph"/>
              <w:numPr>
                <w:ilvl w:val="0"/>
                <w:numId w:val="24"/>
              </w:numPr>
              <w:spacing w:line="215" w:lineRule="exact"/>
              <w:jc w:val="both"/>
              <w:rPr>
                <w:sz w:val="20"/>
                <w:szCs w:val="20"/>
              </w:rPr>
            </w:pPr>
            <w:r w:rsidRPr="00ED19AF">
              <w:rPr>
                <w:color w:val="333333"/>
                <w:sz w:val="20"/>
                <w:szCs w:val="20"/>
              </w:rPr>
              <w:t>Mengetahui</w:t>
            </w:r>
            <w:r w:rsidRPr="00ED19AF">
              <w:rPr>
                <w:sz w:val="20"/>
                <w:szCs w:val="20"/>
                <w:lang w:val="en-US"/>
              </w:rPr>
              <w:t xml:space="preserve"> </w:t>
            </w:r>
            <w:r w:rsidRPr="00ED19AF">
              <w:rPr>
                <w:color w:val="333333"/>
                <w:sz w:val="20"/>
                <w:szCs w:val="20"/>
              </w:rPr>
              <w:t>pengertian</w:t>
            </w:r>
            <w:r w:rsidRPr="00ED19AF">
              <w:rPr>
                <w:color w:val="333333"/>
                <w:spacing w:val="1"/>
                <w:sz w:val="20"/>
                <w:szCs w:val="20"/>
              </w:rPr>
              <w:t xml:space="preserve"> </w:t>
            </w:r>
            <w:r w:rsidRPr="00ED19AF">
              <w:rPr>
                <w:color w:val="333333"/>
                <w:sz w:val="20"/>
                <w:szCs w:val="20"/>
              </w:rPr>
              <w:t>muhkam</w:t>
            </w:r>
            <w:r w:rsidRPr="00ED19AF">
              <w:rPr>
                <w:color w:val="333333"/>
                <w:spacing w:val="-53"/>
                <w:sz w:val="20"/>
                <w:szCs w:val="20"/>
              </w:rPr>
              <w:t xml:space="preserve"> </w:t>
            </w:r>
            <w:r w:rsidRPr="00ED19AF">
              <w:rPr>
                <w:color w:val="333333"/>
                <w:sz w:val="20"/>
                <w:szCs w:val="20"/>
              </w:rPr>
              <w:t>dan</w:t>
            </w:r>
            <w:r w:rsidRPr="00ED19AF">
              <w:rPr>
                <w:color w:val="333333"/>
                <w:spacing w:val="-3"/>
                <w:sz w:val="20"/>
                <w:szCs w:val="20"/>
              </w:rPr>
              <w:t xml:space="preserve"> </w:t>
            </w:r>
            <w:r w:rsidRPr="00ED19AF">
              <w:rPr>
                <w:color w:val="333333"/>
                <w:sz w:val="20"/>
                <w:szCs w:val="20"/>
              </w:rPr>
              <w:t>mutasyabih</w:t>
            </w:r>
          </w:p>
          <w:p w:rsidR="0031258E" w:rsidRPr="00ED19AF" w:rsidRDefault="0031258E" w:rsidP="000836DB">
            <w:pPr>
              <w:pStyle w:val="TableParagraph"/>
              <w:numPr>
                <w:ilvl w:val="0"/>
                <w:numId w:val="24"/>
              </w:numPr>
              <w:spacing w:line="215" w:lineRule="exact"/>
              <w:jc w:val="both"/>
              <w:rPr>
                <w:color w:val="333333"/>
                <w:sz w:val="20"/>
                <w:szCs w:val="20"/>
              </w:rPr>
            </w:pPr>
            <w:r w:rsidRPr="00ED19AF">
              <w:rPr>
                <w:color w:val="333333"/>
                <w:sz w:val="20"/>
                <w:szCs w:val="20"/>
              </w:rPr>
              <w:t>Mengetahui sebab adanya muhkam dan mutasyabih</w:t>
            </w:r>
          </w:p>
          <w:p w:rsidR="0031258E" w:rsidRPr="00ED19AF" w:rsidRDefault="0031258E" w:rsidP="000836DB">
            <w:pPr>
              <w:pStyle w:val="TableParagraph"/>
              <w:numPr>
                <w:ilvl w:val="0"/>
                <w:numId w:val="24"/>
              </w:numPr>
              <w:spacing w:line="215" w:lineRule="exact"/>
              <w:jc w:val="both"/>
              <w:rPr>
                <w:color w:val="333333"/>
                <w:sz w:val="20"/>
                <w:szCs w:val="20"/>
              </w:rPr>
            </w:pPr>
            <w:r w:rsidRPr="00ED19AF">
              <w:rPr>
                <w:color w:val="333333"/>
                <w:sz w:val="20"/>
                <w:szCs w:val="20"/>
              </w:rPr>
              <w:t>Mengetahui macam-macam muhkam dan mutasyabih</w:t>
            </w:r>
          </w:p>
          <w:p w:rsidR="0031258E" w:rsidRPr="00ED19AF" w:rsidRDefault="0031258E" w:rsidP="000836DB">
            <w:pPr>
              <w:pStyle w:val="TableParagraph"/>
              <w:numPr>
                <w:ilvl w:val="0"/>
                <w:numId w:val="24"/>
              </w:numPr>
              <w:spacing w:line="215" w:lineRule="exact"/>
              <w:jc w:val="both"/>
              <w:rPr>
                <w:color w:val="333333"/>
                <w:sz w:val="20"/>
                <w:szCs w:val="20"/>
              </w:rPr>
            </w:pPr>
            <w:r w:rsidRPr="00ED19AF">
              <w:rPr>
                <w:color w:val="333333"/>
                <w:sz w:val="20"/>
                <w:szCs w:val="20"/>
              </w:rPr>
              <w:t>Mengetahui</w:t>
            </w:r>
            <w:r w:rsidRPr="00ED19AF">
              <w:rPr>
                <w:color w:val="333333"/>
                <w:sz w:val="20"/>
                <w:szCs w:val="20"/>
                <w:lang w:val="en-US"/>
              </w:rPr>
              <w:t xml:space="preserve"> </w:t>
            </w:r>
            <w:r w:rsidRPr="00ED19AF">
              <w:rPr>
                <w:color w:val="333333"/>
                <w:sz w:val="20"/>
                <w:szCs w:val="20"/>
              </w:rPr>
              <w:t>faidah mempelajari muhkam dan mutasyabih</w:t>
            </w:r>
          </w:p>
        </w:tc>
        <w:tc>
          <w:tcPr>
            <w:tcW w:w="2410" w:type="dxa"/>
            <w:shd w:val="clear" w:color="auto" w:fill="auto"/>
          </w:tcPr>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lastRenderedPageBreak/>
              <w:t>Kognitif: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tanya-jawab lisan dan tugas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Kriteria: mampu menjawab pertanyaan dengan tepat</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Afektif: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lastRenderedPageBreak/>
              <w:t>Penilaian: Absensi, Observasi aktifitas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 xml:space="preserve">Kriteria: Kehadiran, cermat, kerjasama, santun, menghargai, </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Psikomotor:</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Observasi langsung</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sz w:val="20"/>
                <w:szCs w:val="20"/>
              </w:rPr>
              <w:t>Kriteria: keaktifan</w:t>
            </w:r>
          </w:p>
        </w:tc>
        <w:tc>
          <w:tcPr>
            <w:tcW w:w="1985" w:type="dxa"/>
            <w:shd w:val="clear" w:color="auto" w:fill="auto"/>
          </w:tcPr>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lastRenderedPageBreak/>
              <w:t>Bentuk: Kuliah</w:t>
            </w:r>
          </w:p>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t xml:space="preserve">Metode: - </w:t>
            </w:r>
            <w:r w:rsidRPr="00ED19AF">
              <w:rPr>
                <w:rFonts w:ascii="Times New Roman" w:eastAsia="Calibri" w:hAnsi="Times New Roman" w:cs="Times New Roman"/>
                <w:iCs/>
                <w:sz w:val="20"/>
                <w:szCs w:val="20"/>
              </w:rPr>
              <w:t xml:space="preserve">Ceramah </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Cs/>
                <w:sz w:val="20"/>
                <w:szCs w:val="20"/>
                <w:lang w:val="id-ID"/>
              </w:rPr>
              <w:t xml:space="preserve">        - </w:t>
            </w:r>
            <w:r w:rsidRPr="00ED19AF">
              <w:rPr>
                <w:rFonts w:ascii="Times New Roman" w:eastAsia="Calibri" w:hAnsi="Times New Roman" w:cs="Times New Roman"/>
                <w:iCs/>
                <w:sz w:val="20"/>
                <w:szCs w:val="20"/>
              </w:rPr>
              <w:t>Diskusi</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
                <w:iCs/>
                <w:sz w:val="20"/>
                <w:szCs w:val="20"/>
                <w:lang w:val="id-ID"/>
              </w:rPr>
              <w:t xml:space="preserve">        - </w:t>
            </w:r>
            <w:r w:rsidRPr="00ED19AF">
              <w:rPr>
                <w:rFonts w:ascii="Times New Roman" w:eastAsia="Calibri" w:hAnsi="Times New Roman" w:cs="Times New Roman"/>
                <w:i/>
                <w:iCs/>
                <w:sz w:val="20"/>
                <w:szCs w:val="20"/>
              </w:rPr>
              <w:t>Self study</w:t>
            </w:r>
          </w:p>
          <w:p w:rsidR="0031258E" w:rsidRPr="00ED19AF" w:rsidRDefault="0031258E" w:rsidP="000836DB">
            <w:pPr>
              <w:contextualSpacing/>
              <w:jc w:val="both"/>
              <w:rPr>
                <w:rFonts w:ascii="Times New Roman" w:eastAsia="Calibri" w:hAnsi="Times New Roman" w:cs="Times New Roman"/>
                <w:b/>
                <w:bCs/>
                <w:sz w:val="20"/>
                <w:szCs w:val="20"/>
                <w:lang w:val="en-GB"/>
              </w:rPr>
            </w:pPr>
            <w:r w:rsidRPr="00ED19AF">
              <w:rPr>
                <w:rFonts w:ascii="Times New Roman" w:eastAsia="Calibri" w:hAnsi="Times New Roman" w:cs="Times New Roman"/>
                <w:b/>
                <w:bCs/>
                <w:sz w:val="20"/>
                <w:szCs w:val="20"/>
                <w:lang w:val="en-GB"/>
              </w:rPr>
              <w:t>[PB: 1x(2x50”)]</w:t>
            </w:r>
          </w:p>
          <w:p w:rsidR="0031258E" w:rsidRPr="00ED19AF" w:rsidRDefault="0031258E" w:rsidP="000836DB">
            <w:pPr>
              <w:contextualSpacing/>
              <w:jc w:val="both"/>
              <w:rPr>
                <w:rFonts w:ascii="Times New Roman" w:eastAsia="Calibri" w:hAnsi="Times New Roman" w:cs="Times New Roman"/>
                <w:b/>
                <w:bCs/>
                <w:sz w:val="20"/>
                <w:szCs w:val="20"/>
                <w:lang w:val="en-GB"/>
              </w:rPr>
            </w:pPr>
          </w:p>
          <w:p w:rsidR="0031258E" w:rsidRPr="00ED19AF" w:rsidRDefault="0031258E" w:rsidP="000836DB">
            <w:pPr>
              <w:ind w:left="236"/>
              <w:contextualSpacing/>
              <w:jc w:val="both"/>
              <w:rPr>
                <w:rFonts w:ascii="Times New Roman" w:eastAsia="Calibri" w:hAnsi="Times New Roman" w:cs="Times New Roman"/>
                <w:sz w:val="20"/>
                <w:szCs w:val="20"/>
                <w:lang w:val="en-GB"/>
              </w:rPr>
            </w:pPr>
            <w:r w:rsidRPr="00ED19AF">
              <w:rPr>
                <w:rFonts w:ascii="Times New Roman" w:eastAsia="Calibri" w:hAnsi="Times New Roman" w:cs="Times New Roman"/>
                <w:b/>
                <w:bCs/>
                <w:sz w:val="20"/>
                <w:szCs w:val="20"/>
                <w:lang w:val="en-GB"/>
              </w:rPr>
              <w:lastRenderedPageBreak/>
              <w:t>Tugas-1 (Individu):</w:t>
            </w:r>
            <w:r w:rsidRPr="00ED19AF">
              <w:rPr>
                <w:rFonts w:ascii="Times New Roman" w:eastAsia="Calibri" w:hAnsi="Times New Roman" w:cs="Times New Roman"/>
                <w:sz w:val="20"/>
                <w:szCs w:val="20"/>
                <w:lang w:val="en-GB"/>
              </w:rPr>
              <w:t xml:space="preserve"> Membuat resume hasil kunjungan Perpustakaan</w:t>
            </w:r>
          </w:p>
          <w:p w:rsidR="0031258E" w:rsidRPr="00ED19AF" w:rsidRDefault="0031258E" w:rsidP="000836DB">
            <w:pPr>
              <w:numPr>
                <w:ilvl w:val="0"/>
                <w:numId w:val="1"/>
              </w:numPr>
              <w:ind w:left="204" w:hanging="204"/>
              <w:contextualSpacing/>
              <w:jc w:val="both"/>
              <w:rPr>
                <w:rFonts w:ascii="Times New Roman" w:eastAsia="Calibri" w:hAnsi="Times New Roman" w:cs="Times New Roman"/>
                <w:b/>
                <w:bCs/>
                <w:i/>
                <w:iCs/>
                <w:sz w:val="20"/>
                <w:szCs w:val="20"/>
              </w:rPr>
            </w:pPr>
            <w:r w:rsidRPr="00ED19AF">
              <w:rPr>
                <w:rFonts w:ascii="Times New Roman" w:eastAsia="Calibri" w:hAnsi="Times New Roman" w:cs="Times New Roman"/>
                <w:b/>
                <w:bCs/>
                <w:sz w:val="20"/>
                <w:szCs w:val="20"/>
              </w:rPr>
              <w:t xml:space="preserve">Tugas-2 (Kelompok) </w:t>
            </w:r>
          </w:p>
          <w:p w:rsidR="0031258E" w:rsidRPr="00ED19AF" w:rsidRDefault="0031258E" w:rsidP="000836DB">
            <w:pPr>
              <w:ind w:left="204"/>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sz w:val="20"/>
                <w:szCs w:val="20"/>
              </w:rPr>
              <w:t>Membuat Makalah</w:t>
            </w:r>
          </w:p>
          <w:p w:rsidR="0031258E" w:rsidRPr="00ED19AF" w:rsidRDefault="0031258E" w:rsidP="000836DB">
            <w:pPr>
              <w:ind w:left="204"/>
              <w:contextualSpacing/>
              <w:jc w:val="both"/>
              <w:rPr>
                <w:rFonts w:ascii="Times New Roman" w:eastAsia="Calibri" w:hAnsi="Times New Roman" w:cs="Times New Roman"/>
                <w:b/>
                <w:bCs/>
                <w:sz w:val="20"/>
                <w:szCs w:val="20"/>
                <w:lang w:val="en-GB"/>
              </w:rPr>
            </w:pPr>
          </w:p>
          <w:p w:rsidR="0031258E" w:rsidRPr="00ED19AF" w:rsidRDefault="0031258E" w:rsidP="000836DB">
            <w:pPr>
              <w:ind w:left="204"/>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b/>
                <w:bCs/>
                <w:sz w:val="20"/>
                <w:szCs w:val="20"/>
                <w:lang w:val="en-GB"/>
              </w:rPr>
              <w:t>[PT+KM:(1+1)x(2x60”)]</w:t>
            </w:r>
          </w:p>
          <w:p w:rsidR="0031258E" w:rsidRPr="00ED19AF" w:rsidRDefault="0031258E" w:rsidP="000836DB">
            <w:pPr>
              <w:ind w:left="204"/>
              <w:contextualSpacing/>
              <w:rPr>
                <w:rFonts w:ascii="Times New Roman" w:eastAsia="Calibri" w:hAnsi="Times New Roman" w:cs="Times New Roman"/>
                <w:b/>
                <w:bCs/>
                <w:sz w:val="20"/>
                <w:szCs w:val="20"/>
                <w:lang w:val="id-ID"/>
              </w:rPr>
            </w:pPr>
          </w:p>
        </w:tc>
        <w:tc>
          <w:tcPr>
            <w:tcW w:w="1275" w:type="dxa"/>
            <w:shd w:val="clear" w:color="auto" w:fill="auto"/>
          </w:tcPr>
          <w:p w:rsidR="0031258E" w:rsidRPr="00ED19AF" w:rsidRDefault="0031258E" w:rsidP="000836DB">
            <w:pPr>
              <w:keepNext/>
              <w:keepLines/>
              <w:outlineLvl w:val="0"/>
              <w:rPr>
                <w:rFonts w:ascii="Times New Roman" w:eastAsia="Times New Roman" w:hAnsi="Times New Roman" w:cs="Times New Roman"/>
                <w:color w:val="000000"/>
                <w:sz w:val="20"/>
                <w:szCs w:val="20"/>
                <w:lang w:val="id-ID"/>
              </w:rPr>
            </w:pPr>
            <w:r w:rsidRPr="00ED19AF">
              <w:rPr>
                <w:rFonts w:ascii="Times New Roman" w:eastAsia="Times New Roman" w:hAnsi="Times New Roman" w:cs="Times New Roman"/>
                <w:color w:val="000000"/>
                <w:sz w:val="20"/>
                <w:szCs w:val="20"/>
              </w:rPr>
              <w:lastRenderedPageBreak/>
              <w:t>Bentuk: Kuliah Tatap Muka</w:t>
            </w:r>
          </w:p>
          <w:p w:rsidR="0031258E" w:rsidRPr="00ED19AF" w:rsidRDefault="0031258E" w:rsidP="000836DB">
            <w:pPr>
              <w:keepNext/>
              <w:keepLines/>
              <w:outlineLvl w:val="0"/>
              <w:rPr>
                <w:rFonts w:ascii="Times New Roman" w:eastAsia="Times New Roman" w:hAnsi="Times New Roman" w:cs="Times New Roman"/>
                <w:color w:val="000000"/>
                <w:sz w:val="20"/>
                <w:szCs w:val="20"/>
              </w:rPr>
            </w:pPr>
          </w:p>
        </w:tc>
        <w:tc>
          <w:tcPr>
            <w:tcW w:w="2650" w:type="dxa"/>
            <w:shd w:val="clear" w:color="auto" w:fill="auto"/>
          </w:tcPr>
          <w:p w:rsidR="0031258E" w:rsidRPr="00ED19AF" w:rsidRDefault="0031258E" w:rsidP="000836DB">
            <w:pPr>
              <w:pStyle w:val="ListParagraph"/>
              <w:numPr>
                <w:ilvl w:val="0"/>
                <w:numId w:val="17"/>
              </w:numPr>
              <w:spacing w:line="276" w:lineRule="auto"/>
              <w:rPr>
                <w:rFonts w:ascii="Times New Roman" w:hAnsi="Times New Roman" w:cs="Times New Roman"/>
                <w:i/>
                <w:spacing w:val="1"/>
                <w:sz w:val="20"/>
                <w:szCs w:val="20"/>
              </w:rPr>
            </w:pPr>
            <w:r w:rsidRPr="00ED19AF">
              <w:rPr>
                <w:rFonts w:ascii="Times New Roman" w:hAnsi="Times New Roman" w:cs="Times New Roman"/>
                <w:sz w:val="20"/>
                <w:szCs w:val="20"/>
              </w:rPr>
              <w:t>pengertian</w:t>
            </w:r>
            <w:r w:rsidRPr="00ED19AF">
              <w:rPr>
                <w:rFonts w:ascii="Times New Roman" w:hAnsi="Times New Roman" w:cs="Times New Roman"/>
                <w:spacing w:val="-8"/>
                <w:sz w:val="20"/>
                <w:szCs w:val="20"/>
              </w:rPr>
              <w:t xml:space="preserve"> </w:t>
            </w:r>
            <w:r w:rsidRPr="00ED19AF">
              <w:rPr>
                <w:rFonts w:ascii="Times New Roman" w:eastAsia="Calibri" w:hAnsi="Times New Roman" w:cs="Times New Roman"/>
                <w:i/>
                <w:iCs/>
                <w:sz w:val="20"/>
                <w:szCs w:val="20"/>
              </w:rPr>
              <w:t>Muhkam</w:t>
            </w:r>
            <w:r w:rsidRPr="00ED19AF">
              <w:rPr>
                <w:rFonts w:ascii="Times New Roman" w:hAnsi="Times New Roman" w:cs="Times New Roman"/>
                <w:i/>
                <w:sz w:val="20"/>
                <w:szCs w:val="20"/>
              </w:rPr>
              <w:t xml:space="preserve"> Mutasyabih</w:t>
            </w:r>
            <w:r w:rsidRPr="00ED19AF">
              <w:rPr>
                <w:rFonts w:ascii="Times New Roman" w:hAnsi="Times New Roman" w:cs="Times New Roman"/>
                <w:i/>
                <w:spacing w:val="1"/>
                <w:sz w:val="20"/>
                <w:szCs w:val="20"/>
              </w:rPr>
              <w:t xml:space="preserve"> </w:t>
            </w:r>
            <w:r w:rsidRPr="00ED19AF">
              <w:rPr>
                <w:rFonts w:ascii="Times New Roman" w:hAnsi="Times New Roman" w:cs="Times New Roman"/>
                <w:sz w:val="20"/>
                <w:szCs w:val="20"/>
              </w:rPr>
              <w:t>Sebab-sebab</w:t>
            </w:r>
            <w:r w:rsidRPr="00ED19AF">
              <w:rPr>
                <w:rFonts w:ascii="Times New Roman" w:hAnsi="Times New Roman" w:cs="Times New Roman"/>
                <w:spacing w:val="1"/>
                <w:sz w:val="20"/>
                <w:szCs w:val="20"/>
              </w:rPr>
              <w:t xml:space="preserve"> </w:t>
            </w:r>
            <w:r w:rsidRPr="00ED19AF">
              <w:rPr>
                <w:rFonts w:ascii="Times New Roman" w:hAnsi="Times New Roman" w:cs="Times New Roman"/>
                <w:sz w:val="20"/>
                <w:szCs w:val="20"/>
              </w:rPr>
              <w:t xml:space="preserve">adanya </w:t>
            </w:r>
            <w:r w:rsidRPr="00ED19AF">
              <w:rPr>
                <w:rFonts w:ascii="Times New Roman" w:hAnsi="Times New Roman" w:cs="Times New Roman"/>
                <w:i/>
                <w:sz w:val="20"/>
                <w:szCs w:val="20"/>
              </w:rPr>
              <w:t>Muhkan</w:t>
            </w:r>
            <w:r w:rsidRPr="00ED19AF">
              <w:rPr>
                <w:rFonts w:ascii="Times New Roman" w:hAnsi="Times New Roman" w:cs="Times New Roman"/>
                <w:i/>
                <w:spacing w:val="-60"/>
                <w:sz w:val="20"/>
                <w:szCs w:val="20"/>
              </w:rPr>
              <w:t xml:space="preserve"> </w:t>
            </w:r>
            <w:r w:rsidRPr="00ED19AF">
              <w:rPr>
                <w:rFonts w:ascii="Times New Roman" w:hAnsi="Times New Roman" w:cs="Times New Roman"/>
                <w:i/>
                <w:sz w:val="20"/>
                <w:szCs w:val="20"/>
              </w:rPr>
              <w:t>Mutasyabih;</w:t>
            </w:r>
            <w:r w:rsidRPr="00ED19AF">
              <w:rPr>
                <w:rFonts w:ascii="Times New Roman" w:hAnsi="Times New Roman" w:cs="Times New Roman"/>
                <w:i/>
                <w:spacing w:val="1"/>
                <w:sz w:val="20"/>
                <w:szCs w:val="20"/>
              </w:rPr>
              <w:t xml:space="preserve"> </w:t>
            </w:r>
          </w:p>
          <w:p w:rsidR="0031258E" w:rsidRPr="00ED19AF" w:rsidRDefault="0031258E" w:rsidP="000836DB">
            <w:pPr>
              <w:pStyle w:val="ListParagraph"/>
              <w:numPr>
                <w:ilvl w:val="0"/>
                <w:numId w:val="17"/>
              </w:numPr>
              <w:spacing w:line="276" w:lineRule="auto"/>
              <w:rPr>
                <w:rFonts w:ascii="Times New Roman" w:hAnsi="Times New Roman" w:cs="Times New Roman"/>
                <w:i/>
                <w:spacing w:val="-60"/>
                <w:sz w:val="20"/>
                <w:szCs w:val="20"/>
              </w:rPr>
            </w:pPr>
            <w:r w:rsidRPr="00ED19AF">
              <w:rPr>
                <w:rFonts w:ascii="Times New Roman" w:hAnsi="Times New Roman" w:cs="Times New Roman"/>
                <w:sz w:val="20"/>
                <w:szCs w:val="20"/>
              </w:rPr>
              <w:t>macam-macam</w:t>
            </w:r>
            <w:r w:rsidRPr="00ED19AF">
              <w:rPr>
                <w:rFonts w:ascii="Times New Roman" w:hAnsi="Times New Roman" w:cs="Times New Roman"/>
                <w:i/>
                <w:sz w:val="20"/>
                <w:szCs w:val="20"/>
              </w:rPr>
              <w:t xml:space="preserve"> Muhkan Mutasyabih</w:t>
            </w:r>
            <w:r w:rsidRPr="00ED19AF">
              <w:rPr>
                <w:rFonts w:ascii="Times New Roman" w:hAnsi="Times New Roman" w:cs="Times New Roman"/>
                <w:i/>
                <w:spacing w:val="-60"/>
                <w:sz w:val="20"/>
                <w:szCs w:val="20"/>
              </w:rPr>
              <w:t xml:space="preserve"> </w:t>
            </w:r>
          </w:p>
          <w:p w:rsidR="0031258E" w:rsidRPr="00ED19AF" w:rsidRDefault="0031258E" w:rsidP="000836DB">
            <w:pPr>
              <w:pStyle w:val="ListParagraph"/>
              <w:numPr>
                <w:ilvl w:val="0"/>
                <w:numId w:val="17"/>
              </w:numPr>
              <w:spacing w:line="276" w:lineRule="auto"/>
              <w:rPr>
                <w:rFonts w:ascii="Times New Roman" w:hAnsi="Times New Roman" w:cs="Times New Roman"/>
                <w:i/>
                <w:sz w:val="20"/>
                <w:szCs w:val="20"/>
              </w:rPr>
            </w:pPr>
            <w:r w:rsidRPr="00ED19AF">
              <w:rPr>
                <w:rFonts w:ascii="Times New Roman" w:hAnsi="Times New Roman" w:cs="Times New Roman"/>
                <w:sz w:val="20"/>
                <w:szCs w:val="20"/>
              </w:rPr>
              <w:lastRenderedPageBreak/>
              <w:t>Pandangan ulama’</w:t>
            </w:r>
            <w:r w:rsidRPr="00ED19AF">
              <w:rPr>
                <w:rFonts w:ascii="Times New Roman" w:hAnsi="Times New Roman" w:cs="Times New Roman"/>
                <w:spacing w:val="1"/>
                <w:sz w:val="20"/>
                <w:szCs w:val="20"/>
              </w:rPr>
              <w:t xml:space="preserve"> </w:t>
            </w:r>
            <w:r w:rsidRPr="00ED19AF">
              <w:rPr>
                <w:rFonts w:ascii="Times New Roman" w:hAnsi="Times New Roman" w:cs="Times New Roman"/>
                <w:sz w:val="20"/>
                <w:szCs w:val="20"/>
              </w:rPr>
              <w:t xml:space="preserve">tentang </w:t>
            </w:r>
            <w:r w:rsidRPr="00ED19AF">
              <w:rPr>
                <w:rFonts w:ascii="Times New Roman" w:hAnsi="Times New Roman" w:cs="Times New Roman"/>
                <w:i/>
                <w:sz w:val="20"/>
                <w:szCs w:val="20"/>
              </w:rPr>
              <w:t>Muhkan</w:t>
            </w:r>
            <w:r w:rsidRPr="00ED19AF">
              <w:rPr>
                <w:rFonts w:ascii="Times New Roman" w:hAnsi="Times New Roman" w:cs="Times New Roman"/>
                <w:i/>
                <w:spacing w:val="1"/>
                <w:sz w:val="20"/>
                <w:szCs w:val="20"/>
              </w:rPr>
              <w:t xml:space="preserve"> </w:t>
            </w:r>
            <w:r w:rsidRPr="00ED19AF">
              <w:rPr>
                <w:rFonts w:ascii="Times New Roman" w:hAnsi="Times New Roman" w:cs="Times New Roman"/>
                <w:i/>
                <w:sz w:val="20"/>
                <w:szCs w:val="20"/>
              </w:rPr>
              <w:t>Mutasyabih</w:t>
            </w:r>
          </w:p>
          <w:p w:rsidR="0031258E" w:rsidRPr="00ED19AF" w:rsidRDefault="0031258E" w:rsidP="000836DB">
            <w:pPr>
              <w:pStyle w:val="ListParagraph"/>
              <w:numPr>
                <w:ilvl w:val="0"/>
                <w:numId w:val="17"/>
              </w:numPr>
              <w:spacing w:line="276" w:lineRule="auto"/>
              <w:rPr>
                <w:rFonts w:ascii="Times New Roman" w:hAnsi="Times New Roman" w:cs="Times New Roman"/>
                <w:i/>
                <w:sz w:val="20"/>
                <w:szCs w:val="20"/>
              </w:rPr>
            </w:pPr>
            <w:r w:rsidRPr="00ED19AF">
              <w:rPr>
                <w:rFonts w:ascii="Times New Roman" w:hAnsi="Times New Roman" w:cs="Times New Roman"/>
                <w:sz w:val="20"/>
                <w:szCs w:val="20"/>
              </w:rPr>
              <w:t>Faidah</w:t>
            </w:r>
            <w:r w:rsidRPr="00ED19AF">
              <w:rPr>
                <w:rFonts w:ascii="Times New Roman" w:hAnsi="Times New Roman" w:cs="Times New Roman"/>
                <w:spacing w:val="-8"/>
                <w:sz w:val="20"/>
                <w:szCs w:val="20"/>
              </w:rPr>
              <w:t xml:space="preserve"> </w:t>
            </w:r>
            <w:r w:rsidRPr="00ED19AF">
              <w:rPr>
                <w:rFonts w:ascii="Times New Roman" w:hAnsi="Times New Roman" w:cs="Times New Roman"/>
                <w:sz w:val="20"/>
                <w:szCs w:val="20"/>
              </w:rPr>
              <w:t xml:space="preserve">mengetahui </w:t>
            </w:r>
            <w:r w:rsidRPr="00ED19AF">
              <w:rPr>
                <w:rFonts w:ascii="Times New Roman" w:hAnsi="Times New Roman" w:cs="Times New Roman"/>
                <w:i/>
                <w:sz w:val="20"/>
                <w:szCs w:val="20"/>
              </w:rPr>
              <w:t>Muhkan</w:t>
            </w:r>
            <w:r w:rsidRPr="00ED19AF">
              <w:rPr>
                <w:rFonts w:ascii="Times New Roman" w:hAnsi="Times New Roman" w:cs="Times New Roman"/>
                <w:i/>
                <w:spacing w:val="-8"/>
                <w:sz w:val="20"/>
                <w:szCs w:val="20"/>
              </w:rPr>
              <w:t xml:space="preserve"> </w:t>
            </w:r>
            <w:r w:rsidRPr="00ED19AF">
              <w:rPr>
                <w:rFonts w:ascii="Times New Roman" w:hAnsi="Times New Roman" w:cs="Times New Roman"/>
                <w:i/>
                <w:sz w:val="20"/>
                <w:szCs w:val="20"/>
              </w:rPr>
              <w:t>Mutasyabih</w:t>
            </w:r>
          </w:p>
          <w:p w:rsidR="0031258E" w:rsidRPr="00ED19AF" w:rsidRDefault="0031258E" w:rsidP="000836DB">
            <w:pPr>
              <w:spacing w:line="276" w:lineRule="auto"/>
              <w:rPr>
                <w:rFonts w:ascii="Times New Roman" w:hAnsi="Times New Roman" w:cs="Times New Roman"/>
                <w:color w:val="000000" w:themeColor="text1"/>
                <w:sz w:val="20"/>
                <w:szCs w:val="20"/>
              </w:rPr>
            </w:pPr>
          </w:p>
        </w:tc>
        <w:tc>
          <w:tcPr>
            <w:tcW w:w="709" w:type="dxa"/>
            <w:shd w:val="clear" w:color="auto" w:fill="auto"/>
          </w:tcPr>
          <w:p w:rsidR="0031258E" w:rsidRPr="00ED19AF" w:rsidRDefault="0031258E" w:rsidP="000836DB">
            <w:pPr>
              <w:jc w:val="center"/>
              <w:rPr>
                <w:rFonts w:ascii="Times New Roman" w:eastAsia="Calibri" w:hAnsi="Times New Roman" w:cs="Times New Roman"/>
                <w:b/>
                <w:sz w:val="20"/>
                <w:szCs w:val="20"/>
              </w:rPr>
            </w:pPr>
            <w:r w:rsidRPr="00ED19AF">
              <w:rPr>
                <w:rFonts w:ascii="Times New Roman" w:eastAsia="Calibri" w:hAnsi="Times New Roman" w:cs="Times New Roman"/>
                <w:b/>
                <w:sz w:val="20"/>
                <w:szCs w:val="20"/>
              </w:rPr>
              <w:lastRenderedPageBreak/>
              <w:t>3</w:t>
            </w:r>
          </w:p>
        </w:tc>
      </w:tr>
      <w:tr w:rsidR="0031258E" w:rsidRPr="00ED19AF" w:rsidTr="000836DB">
        <w:trPr>
          <w:trHeight w:val="304"/>
        </w:trPr>
        <w:tc>
          <w:tcPr>
            <w:tcW w:w="1135"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rPr>
            </w:pPr>
            <w:bookmarkStart w:id="3" w:name="_Hlk154562600"/>
            <w:r w:rsidRPr="00ED19AF">
              <w:rPr>
                <w:rFonts w:ascii="Times New Roman" w:eastAsia="Calibri" w:hAnsi="Times New Roman" w:cs="Times New Roman"/>
                <w:b/>
                <w:bCs/>
                <w:sz w:val="20"/>
                <w:szCs w:val="20"/>
              </w:rPr>
              <w:lastRenderedPageBreak/>
              <w:t>11</w:t>
            </w:r>
          </w:p>
        </w:tc>
        <w:tc>
          <w:tcPr>
            <w:tcW w:w="2126" w:type="dxa"/>
            <w:shd w:val="clear" w:color="auto" w:fill="auto"/>
          </w:tcPr>
          <w:p w:rsidR="0031258E" w:rsidRPr="00ED19AF" w:rsidRDefault="0031258E" w:rsidP="000836DB">
            <w:pPr>
              <w:spacing w:line="276" w:lineRule="auto"/>
              <w:contextualSpacing/>
              <w:jc w:val="both"/>
              <w:rPr>
                <w:rFonts w:ascii="Times New Roman" w:eastAsia="Calibri" w:hAnsi="Times New Roman" w:cs="Times New Roman"/>
                <w:b/>
                <w:sz w:val="20"/>
                <w:szCs w:val="20"/>
                <w:lang w:val="en-GB"/>
              </w:rPr>
            </w:pPr>
            <w:r w:rsidRPr="00ED19AF">
              <w:rPr>
                <w:rFonts w:ascii="Times New Roman" w:eastAsia="Calibri" w:hAnsi="Times New Roman" w:cs="Times New Roman"/>
                <w:b/>
                <w:sz w:val="20"/>
                <w:szCs w:val="20"/>
                <w:lang w:val="en-GB"/>
              </w:rPr>
              <w:t>Sub-CPMK10:</w:t>
            </w:r>
          </w:p>
          <w:p w:rsidR="0031258E" w:rsidRPr="00ED19AF" w:rsidRDefault="0031258E" w:rsidP="000836DB">
            <w:pPr>
              <w:spacing w:line="276" w:lineRule="auto"/>
              <w:contextualSpacing/>
              <w:rPr>
                <w:rFonts w:ascii="Times New Roman" w:eastAsia="Calibri" w:hAnsi="Times New Roman" w:cs="Times New Roman"/>
                <w:b/>
                <w:sz w:val="20"/>
                <w:szCs w:val="20"/>
                <w:lang w:val="en-GB"/>
              </w:rPr>
            </w:pPr>
            <w:r w:rsidRPr="00ED19AF">
              <w:rPr>
                <w:rFonts w:ascii="Times New Roman" w:hAnsi="Times New Roman" w:cs="Times New Roman"/>
                <w:spacing w:val="-7"/>
                <w:sz w:val="20"/>
                <w:szCs w:val="20"/>
              </w:rPr>
              <w:t>Mahasiswa mampu menunjukkan sikap yang mencerminkan nilai-nilai dari Qashas Al-Quran (CPMK 1, CPMK 2, CPMK 3, CPMK 4)</w:t>
            </w:r>
          </w:p>
        </w:tc>
        <w:tc>
          <w:tcPr>
            <w:tcW w:w="1843" w:type="dxa"/>
            <w:shd w:val="clear" w:color="auto" w:fill="auto"/>
          </w:tcPr>
          <w:p w:rsidR="0031258E" w:rsidRPr="00ED19AF" w:rsidRDefault="0031258E" w:rsidP="000836DB">
            <w:pPr>
              <w:spacing w:line="276" w:lineRule="auto"/>
              <w:contextualSpacing/>
              <w:rPr>
                <w:rFonts w:ascii="Times New Roman" w:eastAsia="Calibri" w:hAnsi="Times New Roman" w:cs="Times New Roman"/>
                <w:sz w:val="20"/>
                <w:szCs w:val="20"/>
              </w:rPr>
            </w:pPr>
            <w:r w:rsidRPr="00ED19AF">
              <w:rPr>
                <w:rFonts w:ascii="Times New Roman" w:eastAsia="Calibri" w:hAnsi="Times New Roman" w:cs="Times New Roman"/>
                <w:sz w:val="20"/>
                <w:szCs w:val="20"/>
              </w:rPr>
              <w:t>Setelah mengikuti perkuliahan mahasiswa diharapkan dapat memahami dan menjelaskan serta menganalisa tentang</w:t>
            </w:r>
          </w:p>
          <w:p w:rsidR="0031258E" w:rsidRPr="00ED19AF" w:rsidRDefault="0031258E" w:rsidP="000836DB">
            <w:pPr>
              <w:pStyle w:val="TableParagraph"/>
              <w:numPr>
                <w:ilvl w:val="0"/>
                <w:numId w:val="25"/>
              </w:numPr>
              <w:tabs>
                <w:tab w:val="left" w:pos="1753"/>
              </w:tabs>
              <w:spacing w:before="6"/>
              <w:ind w:right="85"/>
              <w:rPr>
                <w:sz w:val="20"/>
                <w:szCs w:val="20"/>
              </w:rPr>
            </w:pPr>
            <w:r w:rsidRPr="00ED19AF">
              <w:rPr>
                <w:color w:val="333333"/>
                <w:sz w:val="20"/>
                <w:szCs w:val="20"/>
              </w:rPr>
              <w:t>Mengetahui</w:t>
            </w:r>
            <w:r w:rsidRPr="00ED19AF">
              <w:rPr>
                <w:color w:val="333333"/>
                <w:spacing w:val="1"/>
                <w:sz w:val="20"/>
                <w:szCs w:val="20"/>
              </w:rPr>
              <w:t xml:space="preserve"> </w:t>
            </w:r>
            <w:r w:rsidRPr="00ED19AF">
              <w:rPr>
                <w:color w:val="333333"/>
                <w:sz w:val="20"/>
                <w:szCs w:val="20"/>
              </w:rPr>
              <w:t>pengertian</w:t>
            </w:r>
            <w:r w:rsidRPr="00ED19AF">
              <w:rPr>
                <w:color w:val="333333"/>
                <w:sz w:val="20"/>
                <w:szCs w:val="20"/>
                <w:lang w:val="en-US"/>
              </w:rPr>
              <w:t xml:space="preserve"> </w:t>
            </w:r>
            <w:r w:rsidRPr="00ED19AF">
              <w:rPr>
                <w:color w:val="333333"/>
                <w:spacing w:val="-1"/>
                <w:sz w:val="20"/>
                <w:szCs w:val="20"/>
              </w:rPr>
              <w:t>Qashas</w:t>
            </w:r>
            <w:r w:rsidRPr="00ED19AF">
              <w:rPr>
                <w:color w:val="333333"/>
                <w:spacing w:val="-53"/>
                <w:sz w:val="20"/>
                <w:szCs w:val="20"/>
              </w:rPr>
              <w:t xml:space="preserve"> </w:t>
            </w:r>
            <w:r w:rsidRPr="00ED19AF">
              <w:rPr>
                <w:color w:val="333333"/>
                <w:sz w:val="20"/>
                <w:szCs w:val="20"/>
              </w:rPr>
              <w:t>alquran</w:t>
            </w:r>
          </w:p>
          <w:p w:rsidR="0031258E" w:rsidRPr="00ED19AF" w:rsidRDefault="0031258E" w:rsidP="000836DB">
            <w:pPr>
              <w:pStyle w:val="TableParagraph"/>
              <w:numPr>
                <w:ilvl w:val="0"/>
                <w:numId w:val="25"/>
              </w:numPr>
              <w:tabs>
                <w:tab w:val="left" w:pos="1753"/>
              </w:tabs>
              <w:spacing w:before="6"/>
              <w:ind w:right="85"/>
              <w:rPr>
                <w:color w:val="333333"/>
                <w:sz w:val="20"/>
                <w:szCs w:val="20"/>
              </w:rPr>
            </w:pPr>
            <w:r w:rsidRPr="00ED19AF">
              <w:rPr>
                <w:color w:val="333333"/>
                <w:sz w:val="20"/>
                <w:szCs w:val="20"/>
              </w:rPr>
              <w:t>Mengetahui</w:t>
            </w:r>
            <w:r w:rsidRPr="00ED19AF">
              <w:rPr>
                <w:color w:val="333333"/>
                <w:spacing w:val="1"/>
                <w:sz w:val="20"/>
                <w:szCs w:val="20"/>
              </w:rPr>
              <w:t xml:space="preserve"> </w:t>
            </w:r>
            <w:r w:rsidRPr="00ED19AF">
              <w:rPr>
                <w:color w:val="333333"/>
                <w:sz w:val="20"/>
                <w:szCs w:val="20"/>
              </w:rPr>
              <w:t xml:space="preserve">macam-macam qashas al-quran </w:t>
            </w:r>
          </w:p>
          <w:p w:rsidR="0031258E" w:rsidRPr="00ED19AF" w:rsidRDefault="0031258E" w:rsidP="000836DB">
            <w:pPr>
              <w:pStyle w:val="TableParagraph"/>
              <w:numPr>
                <w:ilvl w:val="0"/>
                <w:numId w:val="25"/>
              </w:numPr>
              <w:tabs>
                <w:tab w:val="left" w:pos="1753"/>
              </w:tabs>
              <w:spacing w:before="6"/>
              <w:ind w:right="85"/>
              <w:rPr>
                <w:rFonts w:eastAsia="Calibri"/>
                <w:sz w:val="20"/>
                <w:szCs w:val="20"/>
              </w:rPr>
            </w:pPr>
            <w:r w:rsidRPr="00ED19AF">
              <w:rPr>
                <w:color w:val="333333"/>
                <w:sz w:val="20"/>
                <w:szCs w:val="20"/>
              </w:rPr>
              <w:t>Mengetahui</w:t>
            </w:r>
            <w:r w:rsidRPr="00ED19AF">
              <w:rPr>
                <w:color w:val="333333"/>
                <w:sz w:val="20"/>
                <w:szCs w:val="20"/>
                <w:lang w:val="en-US"/>
              </w:rPr>
              <w:t xml:space="preserve"> </w:t>
            </w:r>
            <w:r w:rsidRPr="00ED19AF">
              <w:rPr>
                <w:color w:val="333333"/>
                <w:sz w:val="20"/>
                <w:szCs w:val="20"/>
              </w:rPr>
              <w:t>faedah qashas al-quran</w:t>
            </w:r>
          </w:p>
        </w:tc>
        <w:tc>
          <w:tcPr>
            <w:tcW w:w="2410" w:type="dxa"/>
            <w:shd w:val="clear" w:color="auto" w:fill="auto"/>
          </w:tcPr>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Kognitif: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tanya-jawab lisan dan tugas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Kriteria: mampu menjawab pertanyaan dengan tepat</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Afektif: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Absensi, Observasi aktifitas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 xml:space="preserve">Kriteria: Kehadiran, cermat, kerjasama, santun, menghargai, </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Psikomotor:</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Observasi langsung</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sz w:val="20"/>
                <w:szCs w:val="20"/>
              </w:rPr>
              <w:t>Kriteria: keaktifan</w:t>
            </w:r>
          </w:p>
        </w:tc>
        <w:tc>
          <w:tcPr>
            <w:tcW w:w="1985" w:type="dxa"/>
            <w:shd w:val="clear" w:color="auto" w:fill="auto"/>
          </w:tcPr>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t>Bentuk: Kuliah</w:t>
            </w:r>
          </w:p>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t xml:space="preserve">Metode: - </w:t>
            </w:r>
            <w:r w:rsidRPr="00ED19AF">
              <w:rPr>
                <w:rFonts w:ascii="Times New Roman" w:eastAsia="Calibri" w:hAnsi="Times New Roman" w:cs="Times New Roman"/>
                <w:iCs/>
                <w:sz w:val="20"/>
                <w:szCs w:val="20"/>
              </w:rPr>
              <w:t xml:space="preserve">Ceramah </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Cs/>
                <w:sz w:val="20"/>
                <w:szCs w:val="20"/>
                <w:lang w:val="id-ID"/>
              </w:rPr>
              <w:t xml:space="preserve">        - </w:t>
            </w:r>
            <w:r w:rsidRPr="00ED19AF">
              <w:rPr>
                <w:rFonts w:ascii="Times New Roman" w:eastAsia="Calibri" w:hAnsi="Times New Roman" w:cs="Times New Roman"/>
                <w:iCs/>
                <w:sz w:val="20"/>
                <w:szCs w:val="20"/>
              </w:rPr>
              <w:t>Diskusi</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
                <w:iCs/>
                <w:sz w:val="20"/>
                <w:szCs w:val="20"/>
                <w:lang w:val="id-ID"/>
              </w:rPr>
              <w:t xml:space="preserve">        - </w:t>
            </w:r>
            <w:r w:rsidRPr="00ED19AF">
              <w:rPr>
                <w:rFonts w:ascii="Times New Roman" w:eastAsia="Calibri" w:hAnsi="Times New Roman" w:cs="Times New Roman"/>
                <w:i/>
                <w:iCs/>
                <w:sz w:val="20"/>
                <w:szCs w:val="20"/>
              </w:rPr>
              <w:t>Self study</w:t>
            </w:r>
          </w:p>
          <w:p w:rsidR="0031258E" w:rsidRPr="00ED19AF" w:rsidRDefault="0031258E" w:rsidP="000836DB">
            <w:pPr>
              <w:contextualSpacing/>
              <w:jc w:val="both"/>
              <w:rPr>
                <w:rFonts w:ascii="Times New Roman" w:eastAsia="Calibri" w:hAnsi="Times New Roman" w:cs="Times New Roman"/>
                <w:b/>
                <w:bCs/>
                <w:sz w:val="20"/>
                <w:szCs w:val="20"/>
                <w:lang w:val="en-GB"/>
              </w:rPr>
            </w:pPr>
            <w:r w:rsidRPr="00ED19AF">
              <w:rPr>
                <w:rFonts w:ascii="Times New Roman" w:eastAsia="Calibri" w:hAnsi="Times New Roman" w:cs="Times New Roman"/>
                <w:b/>
                <w:bCs/>
                <w:sz w:val="20"/>
                <w:szCs w:val="20"/>
                <w:lang w:val="en-GB"/>
              </w:rPr>
              <w:t>[PB: 1x(2x50”)]</w:t>
            </w:r>
          </w:p>
          <w:p w:rsidR="0031258E" w:rsidRPr="00ED19AF" w:rsidRDefault="0031258E" w:rsidP="000836DB">
            <w:pPr>
              <w:contextualSpacing/>
              <w:jc w:val="both"/>
              <w:rPr>
                <w:rFonts w:ascii="Times New Roman" w:eastAsia="Calibri" w:hAnsi="Times New Roman" w:cs="Times New Roman"/>
                <w:b/>
                <w:bCs/>
                <w:sz w:val="20"/>
                <w:szCs w:val="20"/>
                <w:lang w:val="en-GB"/>
              </w:rPr>
            </w:pPr>
          </w:p>
          <w:p w:rsidR="0031258E" w:rsidRPr="00ED19AF" w:rsidRDefault="0031258E" w:rsidP="000836DB">
            <w:pPr>
              <w:ind w:left="236"/>
              <w:contextualSpacing/>
              <w:jc w:val="both"/>
              <w:rPr>
                <w:rFonts w:ascii="Times New Roman" w:eastAsia="Calibri" w:hAnsi="Times New Roman" w:cs="Times New Roman"/>
                <w:sz w:val="20"/>
                <w:szCs w:val="20"/>
                <w:lang w:val="en-GB"/>
              </w:rPr>
            </w:pPr>
            <w:r w:rsidRPr="00ED19AF">
              <w:rPr>
                <w:rFonts w:ascii="Times New Roman" w:eastAsia="Calibri" w:hAnsi="Times New Roman" w:cs="Times New Roman"/>
                <w:b/>
                <w:bCs/>
                <w:sz w:val="20"/>
                <w:szCs w:val="20"/>
                <w:lang w:val="en-GB"/>
              </w:rPr>
              <w:t>Tugas-1 (Individu):</w:t>
            </w:r>
            <w:r w:rsidRPr="00ED19AF">
              <w:rPr>
                <w:rFonts w:ascii="Times New Roman" w:eastAsia="Calibri" w:hAnsi="Times New Roman" w:cs="Times New Roman"/>
                <w:sz w:val="20"/>
                <w:szCs w:val="20"/>
                <w:lang w:val="en-GB"/>
              </w:rPr>
              <w:t xml:space="preserve"> Membuat resume hasil kunjungan Perpustakaan</w:t>
            </w:r>
          </w:p>
          <w:p w:rsidR="0031258E" w:rsidRPr="00ED19AF" w:rsidRDefault="0031258E" w:rsidP="000836DB">
            <w:pPr>
              <w:numPr>
                <w:ilvl w:val="0"/>
                <w:numId w:val="1"/>
              </w:numPr>
              <w:ind w:left="204" w:hanging="204"/>
              <w:contextualSpacing/>
              <w:jc w:val="both"/>
              <w:rPr>
                <w:rFonts w:ascii="Times New Roman" w:eastAsia="Calibri" w:hAnsi="Times New Roman" w:cs="Times New Roman"/>
                <w:b/>
                <w:bCs/>
                <w:i/>
                <w:iCs/>
                <w:sz w:val="20"/>
                <w:szCs w:val="20"/>
              </w:rPr>
            </w:pPr>
            <w:r w:rsidRPr="00ED19AF">
              <w:rPr>
                <w:rFonts w:ascii="Times New Roman" w:eastAsia="Calibri" w:hAnsi="Times New Roman" w:cs="Times New Roman"/>
                <w:b/>
                <w:bCs/>
                <w:sz w:val="20"/>
                <w:szCs w:val="20"/>
              </w:rPr>
              <w:t xml:space="preserve">Tugas-2 (Kelompok) </w:t>
            </w:r>
          </w:p>
          <w:p w:rsidR="0031258E" w:rsidRPr="00ED19AF" w:rsidRDefault="0031258E" w:rsidP="000836DB">
            <w:pPr>
              <w:ind w:left="204"/>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sz w:val="20"/>
                <w:szCs w:val="20"/>
              </w:rPr>
              <w:t>Membuat Makalah</w:t>
            </w:r>
          </w:p>
          <w:p w:rsidR="0031258E" w:rsidRPr="00ED19AF" w:rsidRDefault="0031258E" w:rsidP="000836DB">
            <w:pPr>
              <w:ind w:left="236"/>
              <w:contextualSpacing/>
              <w:jc w:val="both"/>
              <w:rPr>
                <w:rFonts w:ascii="Times New Roman" w:eastAsia="Calibri" w:hAnsi="Times New Roman" w:cs="Times New Roman"/>
                <w:i/>
                <w:iCs/>
                <w:sz w:val="20"/>
                <w:szCs w:val="20"/>
              </w:rPr>
            </w:pPr>
          </w:p>
          <w:p w:rsidR="0031258E" w:rsidRPr="00ED19AF" w:rsidRDefault="0031258E" w:rsidP="000836DB">
            <w:pPr>
              <w:numPr>
                <w:ilvl w:val="0"/>
                <w:numId w:val="1"/>
              </w:numPr>
              <w:ind w:left="236" w:hanging="236"/>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b/>
                <w:bCs/>
                <w:sz w:val="20"/>
                <w:szCs w:val="20"/>
                <w:lang w:val="en-GB"/>
              </w:rPr>
              <w:t>PT+KM:(1+1)x(2x60”)]</w:t>
            </w:r>
          </w:p>
          <w:p w:rsidR="0031258E" w:rsidRPr="00ED19AF" w:rsidRDefault="0031258E" w:rsidP="000836DB">
            <w:pPr>
              <w:contextualSpacing/>
              <w:rPr>
                <w:rFonts w:ascii="Times New Roman" w:eastAsia="Calibri" w:hAnsi="Times New Roman" w:cs="Times New Roman"/>
                <w:b/>
                <w:bCs/>
                <w:sz w:val="20"/>
                <w:szCs w:val="20"/>
                <w:lang w:val="id-ID"/>
              </w:rPr>
            </w:pPr>
          </w:p>
        </w:tc>
        <w:tc>
          <w:tcPr>
            <w:tcW w:w="1275" w:type="dxa"/>
            <w:shd w:val="clear" w:color="auto" w:fill="auto"/>
          </w:tcPr>
          <w:p w:rsidR="0031258E" w:rsidRPr="00ED19AF" w:rsidRDefault="0031258E" w:rsidP="000836DB">
            <w:pPr>
              <w:keepNext/>
              <w:keepLines/>
              <w:outlineLvl w:val="0"/>
              <w:rPr>
                <w:rFonts w:ascii="Times New Roman" w:eastAsia="Times New Roman" w:hAnsi="Times New Roman" w:cs="Times New Roman"/>
                <w:color w:val="000000"/>
                <w:sz w:val="20"/>
                <w:szCs w:val="20"/>
              </w:rPr>
            </w:pPr>
            <w:r w:rsidRPr="00ED19AF">
              <w:rPr>
                <w:rFonts w:ascii="Times New Roman" w:eastAsia="Times New Roman" w:hAnsi="Times New Roman" w:cs="Times New Roman"/>
                <w:color w:val="000000"/>
                <w:sz w:val="20"/>
                <w:szCs w:val="20"/>
              </w:rPr>
              <w:t>Bentuk: Kuliah Tatap Muka</w:t>
            </w:r>
          </w:p>
        </w:tc>
        <w:tc>
          <w:tcPr>
            <w:tcW w:w="2650" w:type="dxa"/>
            <w:shd w:val="clear" w:color="auto" w:fill="auto"/>
          </w:tcPr>
          <w:p w:rsidR="0031258E" w:rsidRPr="00ED19AF" w:rsidRDefault="0031258E" w:rsidP="000836DB">
            <w:pPr>
              <w:numPr>
                <w:ilvl w:val="0"/>
                <w:numId w:val="9"/>
              </w:numPr>
              <w:spacing w:line="276" w:lineRule="auto"/>
              <w:contextualSpacing/>
              <w:rPr>
                <w:rFonts w:ascii="Times New Roman" w:hAnsi="Times New Roman" w:cs="Times New Roman"/>
                <w:spacing w:val="-1"/>
                <w:sz w:val="20"/>
                <w:szCs w:val="20"/>
              </w:rPr>
            </w:pPr>
            <w:r w:rsidRPr="00ED19AF">
              <w:rPr>
                <w:rFonts w:ascii="Times New Roman" w:hAnsi="Times New Roman" w:cs="Times New Roman"/>
                <w:spacing w:val="-1"/>
                <w:sz w:val="20"/>
                <w:szCs w:val="20"/>
              </w:rPr>
              <w:t>Pengertian Qashas Al-Quran</w:t>
            </w:r>
          </w:p>
          <w:p w:rsidR="0031258E" w:rsidRPr="00ED19AF" w:rsidRDefault="0031258E" w:rsidP="000836DB">
            <w:pPr>
              <w:numPr>
                <w:ilvl w:val="0"/>
                <w:numId w:val="9"/>
              </w:numPr>
              <w:spacing w:line="276" w:lineRule="auto"/>
              <w:contextualSpacing/>
              <w:rPr>
                <w:rFonts w:ascii="Times New Roman" w:hAnsi="Times New Roman" w:cs="Times New Roman"/>
                <w:spacing w:val="-1"/>
                <w:sz w:val="20"/>
                <w:szCs w:val="20"/>
              </w:rPr>
            </w:pPr>
            <w:r w:rsidRPr="00ED19AF">
              <w:rPr>
                <w:rFonts w:ascii="Times New Roman" w:hAnsi="Times New Roman" w:cs="Times New Roman"/>
                <w:spacing w:val="-1"/>
                <w:sz w:val="20"/>
                <w:szCs w:val="20"/>
              </w:rPr>
              <w:t>Macam-macam Qashas Al-Quran</w:t>
            </w:r>
          </w:p>
          <w:p w:rsidR="0031258E" w:rsidRPr="00ED19AF" w:rsidRDefault="0031258E" w:rsidP="000836DB">
            <w:pPr>
              <w:numPr>
                <w:ilvl w:val="0"/>
                <w:numId w:val="9"/>
              </w:numPr>
              <w:spacing w:line="276" w:lineRule="auto"/>
              <w:contextualSpacing/>
              <w:rPr>
                <w:rFonts w:ascii="Times New Roman" w:hAnsi="Times New Roman" w:cs="Times New Roman"/>
                <w:sz w:val="20"/>
                <w:szCs w:val="20"/>
              </w:rPr>
            </w:pPr>
            <w:r w:rsidRPr="00ED19AF">
              <w:rPr>
                <w:rFonts w:ascii="Times New Roman" w:hAnsi="Times New Roman" w:cs="Times New Roman"/>
                <w:spacing w:val="-1"/>
                <w:sz w:val="20"/>
                <w:szCs w:val="20"/>
              </w:rPr>
              <w:t xml:space="preserve"> Faedah mempelajari Qashas</w:t>
            </w:r>
            <w:r w:rsidRPr="00ED19AF">
              <w:rPr>
                <w:rFonts w:ascii="Times New Roman" w:hAnsi="Times New Roman" w:cs="Times New Roman"/>
                <w:spacing w:val="1"/>
                <w:sz w:val="20"/>
                <w:szCs w:val="20"/>
              </w:rPr>
              <w:t xml:space="preserve"> </w:t>
            </w:r>
            <w:r w:rsidRPr="00ED19AF">
              <w:rPr>
                <w:rFonts w:ascii="Times New Roman" w:hAnsi="Times New Roman" w:cs="Times New Roman"/>
                <w:sz w:val="20"/>
                <w:szCs w:val="20"/>
              </w:rPr>
              <w:t>Al-Quran</w:t>
            </w:r>
          </w:p>
          <w:p w:rsidR="0031258E" w:rsidRPr="00ED19AF" w:rsidRDefault="0031258E" w:rsidP="000836DB">
            <w:pPr>
              <w:numPr>
                <w:ilvl w:val="0"/>
                <w:numId w:val="9"/>
              </w:numPr>
              <w:spacing w:line="276" w:lineRule="auto"/>
              <w:contextualSpacing/>
              <w:rPr>
                <w:rFonts w:ascii="Times New Roman" w:eastAsia="Calibri" w:hAnsi="Times New Roman" w:cs="Times New Roman"/>
                <w:sz w:val="20"/>
                <w:szCs w:val="20"/>
              </w:rPr>
            </w:pPr>
            <w:r w:rsidRPr="00ED19AF">
              <w:rPr>
                <w:rFonts w:ascii="Times New Roman" w:hAnsi="Times New Roman" w:cs="Times New Roman"/>
                <w:spacing w:val="-1"/>
                <w:sz w:val="20"/>
                <w:szCs w:val="20"/>
              </w:rPr>
              <w:t xml:space="preserve">Qashash Al-Quran </w:t>
            </w:r>
            <w:r w:rsidRPr="00ED19AF">
              <w:rPr>
                <w:rFonts w:ascii="Times New Roman" w:hAnsi="Times New Roman" w:cs="Times New Roman"/>
                <w:sz w:val="20"/>
                <w:szCs w:val="20"/>
              </w:rPr>
              <w:t>dan</w:t>
            </w:r>
            <w:r w:rsidRPr="00ED19AF">
              <w:rPr>
                <w:rFonts w:ascii="Times New Roman" w:hAnsi="Times New Roman" w:cs="Times New Roman"/>
                <w:spacing w:val="-13"/>
                <w:sz w:val="20"/>
                <w:szCs w:val="20"/>
              </w:rPr>
              <w:t xml:space="preserve"> </w:t>
            </w:r>
            <w:r w:rsidRPr="00ED19AF">
              <w:rPr>
                <w:rFonts w:ascii="Times New Roman" w:hAnsi="Times New Roman" w:cs="Times New Roman"/>
                <w:sz w:val="20"/>
                <w:szCs w:val="20"/>
              </w:rPr>
              <w:t>surat-suratnya</w:t>
            </w:r>
          </w:p>
          <w:p w:rsidR="0031258E" w:rsidRPr="00ED19AF" w:rsidRDefault="0031258E" w:rsidP="000836DB">
            <w:pPr>
              <w:pStyle w:val="ListParagraph"/>
              <w:autoSpaceDE w:val="0"/>
              <w:autoSpaceDN w:val="0"/>
              <w:adjustRightInd w:val="0"/>
              <w:ind w:left="360"/>
              <w:rPr>
                <w:rFonts w:ascii="Times New Roman" w:hAnsi="Times New Roman" w:cs="Times New Roman"/>
                <w:color w:val="000000" w:themeColor="text1"/>
                <w:sz w:val="20"/>
                <w:szCs w:val="20"/>
                <w:lang w:val="id-ID"/>
              </w:rPr>
            </w:pPr>
          </w:p>
        </w:tc>
        <w:tc>
          <w:tcPr>
            <w:tcW w:w="709" w:type="dxa"/>
            <w:shd w:val="clear" w:color="auto" w:fill="auto"/>
          </w:tcPr>
          <w:p w:rsidR="0031258E" w:rsidRPr="00ED19AF" w:rsidRDefault="0031258E" w:rsidP="000836DB">
            <w:pPr>
              <w:jc w:val="center"/>
              <w:rPr>
                <w:rFonts w:ascii="Times New Roman" w:eastAsia="Calibri" w:hAnsi="Times New Roman" w:cs="Times New Roman"/>
                <w:b/>
                <w:sz w:val="20"/>
                <w:szCs w:val="20"/>
              </w:rPr>
            </w:pPr>
            <w:r w:rsidRPr="00ED19AF">
              <w:rPr>
                <w:rFonts w:ascii="Times New Roman" w:eastAsia="Calibri" w:hAnsi="Times New Roman" w:cs="Times New Roman"/>
                <w:b/>
                <w:sz w:val="20"/>
                <w:szCs w:val="20"/>
              </w:rPr>
              <w:t>3</w:t>
            </w:r>
          </w:p>
          <w:p w:rsidR="0031258E" w:rsidRPr="00ED19AF" w:rsidRDefault="0031258E" w:rsidP="000836DB">
            <w:pPr>
              <w:jc w:val="center"/>
              <w:rPr>
                <w:rFonts w:ascii="Times New Roman" w:eastAsia="Calibri" w:hAnsi="Times New Roman" w:cs="Times New Roman"/>
                <w:b/>
                <w:sz w:val="20"/>
                <w:szCs w:val="20"/>
              </w:rPr>
            </w:pPr>
          </w:p>
          <w:p w:rsidR="0031258E" w:rsidRPr="00ED19AF" w:rsidRDefault="0031258E" w:rsidP="000836DB">
            <w:pPr>
              <w:jc w:val="center"/>
              <w:rPr>
                <w:rFonts w:ascii="Times New Roman" w:eastAsia="Calibri" w:hAnsi="Times New Roman" w:cs="Times New Roman"/>
                <w:b/>
                <w:sz w:val="20"/>
                <w:szCs w:val="20"/>
              </w:rPr>
            </w:pPr>
          </w:p>
        </w:tc>
      </w:tr>
      <w:tr w:rsidR="0031258E" w:rsidRPr="00ED19AF" w:rsidTr="000836DB">
        <w:trPr>
          <w:trHeight w:val="304"/>
        </w:trPr>
        <w:tc>
          <w:tcPr>
            <w:tcW w:w="1135"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lastRenderedPageBreak/>
              <w:t>12</w:t>
            </w:r>
          </w:p>
        </w:tc>
        <w:tc>
          <w:tcPr>
            <w:tcW w:w="2126" w:type="dxa"/>
            <w:shd w:val="clear" w:color="auto" w:fill="auto"/>
          </w:tcPr>
          <w:p w:rsidR="0031258E" w:rsidRPr="00ED19AF" w:rsidRDefault="0031258E" w:rsidP="000836DB">
            <w:pPr>
              <w:spacing w:line="276" w:lineRule="auto"/>
              <w:contextualSpacing/>
              <w:jc w:val="both"/>
              <w:rPr>
                <w:rFonts w:ascii="Times New Roman" w:eastAsia="Calibri" w:hAnsi="Times New Roman" w:cs="Times New Roman"/>
                <w:b/>
                <w:sz w:val="20"/>
                <w:szCs w:val="20"/>
                <w:lang w:val="en-GB"/>
              </w:rPr>
            </w:pPr>
            <w:r w:rsidRPr="00ED19AF">
              <w:rPr>
                <w:rFonts w:ascii="Times New Roman" w:eastAsia="Calibri" w:hAnsi="Times New Roman" w:cs="Times New Roman"/>
                <w:b/>
                <w:sz w:val="20"/>
                <w:szCs w:val="20"/>
                <w:lang w:val="en-GB"/>
              </w:rPr>
              <w:t>Sub-CPMK11:</w:t>
            </w:r>
          </w:p>
          <w:p w:rsidR="0031258E" w:rsidRPr="00ED19AF" w:rsidRDefault="0031258E" w:rsidP="000836DB">
            <w:pPr>
              <w:rPr>
                <w:rFonts w:ascii="Times New Roman" w:eastAsia="Calibri" w:hAnsi="Times New Roman" w:cs="Times New Roman"/>
                <w:sz w:val="20"/>
                <w:szCs w:val="20"/>
                <w:lang w:val="en-GB"/>
              </w:rPr>
            </w:pPr>
            <w:r w:rsidRPr="00ED19AF">
              <w:rPr>
                <w:rFonts w:ascii="Times New Roman" w:hAnsi="Times New Roman" w:cs="Times New Roman"/>
                <w:spacing w:val="-7"/>
                <w:sz w:val="20"/>
                <w:szCs w:val="20"/>
              </w:rPr>
              <w:t>Mahasiswa mampu menjelaskan I'jaz al-Qur'an (CPMK 1, CPMK 2, CPMK 4)</w:t>
            </w:r>
          </w:p>
        </w:tc>
        <w:tc>
          <w:tcPr>
            <w:tcW w:w="1843" w:type="dxa"/>
            <w:shd w:val="clear" w:color="auto" w:fill="auto"/>
          </w:tcPr>
          <w:p w:rsidR="0031258E" w:rsidRPr="00ED19AF" w:rsidRDefault="0031258E" w:rsidP="000836DB">
            <w:pPr>
              <w:spacing w:line="276" w:lineRule="auto"/>
              <w:contextualSpacing/>
              <w:rPr>
                <w:rFonts w:ascii="Times New Roman" w:eastAsia="Calibri" w:hAnsi="Times New Roman" w:cs="Times New Roman"/>
                <w:sz w:val="20"/>
                <w:szCs w:val="20"/>
              </w:rPr>
            </w:pPr>
            <w:r w:rsidRPr="00ED19AF">
              <w:rPr>
                <w:rFonts w:ascii="Times New Roman" w:eastAsia="Calibri" w:hAnsi="Times New Roman" w:cs="Times New Roman"/>
                <w:sz w:val="20"/>
                <w:szCs w:val="20"/>
              </w:rPr>
              <w:t>Setelah mengikuti perkuliahan mahasiswa diharapkan dapat memahami dan menjelaskan serta menganalisa tentang</w:t>
            </w:r>
          </w:p>
          <w:p w:rsidR="0031258E" w:rsidRPr="00ED19AF" w:rsidRDefault="0031258E" w:rsidP="000836DB">
            <w:pPr>
              <w:pStyle w:val="TableParagraph"/>
              <w:numPr>
                <w:ilvl w:val="0"/>
                <w:numId w:val="26"/>
              </w:numPr>
              <w:tabs>
                <w:tab w:val="left" w:pos="573"/>
                <w:tab w:val="left" w:pos="1933"/>
              </w:tabs>
              <w:ind w:right="83"/>
              <w:rPr>
                <w:sz w:val="20"/>
                <w:szCs w:val="20"/>
              </w:rPr>
            </w:pPr>
            <w:r w:rsidRPr="00ED19AF">
              <w:rPr>
                <w:color w:val="333333"/>
                <w:sz w:val="20"/>
                <w:szCs w:val="20"/>
              </w:rPr>
              <w:t>Mengetahui</w:t>
            </w:r>
            <w:r w:rsidRPr="00ED19AF">
              <w:rPr>
                <w:color w:val="333333"/>
                <w:spacing w:val="1"/>
                <w:sz w:val="20"/>
                <w:szCs w:val="20"/>
              </w:rPr>
              <w:t xml:space="preserve"> </w:t>
            </w:r>
            <w:r w:rsidRPr="00ED19AF">
              <w:rPr>
                <w:color w:val="333333"/>
                <w:sz w:val="20"/>
                <w:szCs w:val="20"/>
              </w:rPr>
              <w:t>pengertian</w:t>
            </w:r>
            <w:r w:rsidRPr="00ED19AF">
              <w:rPr>
                <w:color w:val="333333"/>
                <w:sz w:val="20"/>
                <w:szCs w:val="20"/>
                <w:lang w:val="en-US"/>
              </w:rPr>
              <w:t xml:space="preserve"> </w:t>
            </w:r>
            <w:r w:rsidRPr="00ED19AF">
              <w:rPr>
                <w:color w:val="333333"/>
                <w:spacing w:val="-1"/>
                <w:sz w:val="20"/>
                <w:szCs w:val="20"/>
              </w:rPr>
              <w:t>I’jazu</w:t>
            </w:r>
            <w:r w:rsidRPr="00ED19AF">
              <w:rPr>
                <w:color w:val="333333"/>
                <w:spacing w:val="-1"/>
                <w:sz w:val="20"/>
                <w:szCs w:val="20"/>
                <w:lang w:val="en-US"/>
              </w:rPr>
              <w:t xml:space="preserve">l </w:t>
            </w:r>
            <w:r w:rsidRPr="00ED19AF">
              <w:rPr>
                <w:color w:val="333333"/>
                <w:spacing w:val="-53"/>
                <w:sz w:val="20"/>
                <w:szCs w:val="20"/>
              </w:rPr>
              <w:t xml:space="preserve"> </w:t>
            </w:r>
            <w:r w:rsidRPr="00ED19AF">
              <w:rPr>
                <w:color w:val="333333"/>
                <w:sz w:val="20"/>
                <w:szCs w:val="20"/>
              </w:rPr>
              <w:t>Quran</w:t>
            </w:r>
          </w:p>
          <w:p w:rsidR="0031258E" w:rsidRPr="00ED19AF" w:rsidRDefault="0031258E" w:rsidP="000836DB">
            <w:pPr>
              <w:pStyle w:val="TableParagraph"/>
              <w:numPr>
                <w:ilvl w:val="0"/>
                <w:numId w:val="26"/>
              </w:numPr>
              <w:tabs>
                <w:tab w:val="left" w:pos="573"/>
                <w:tab w:val="left" w:pos="1898"/>
              </w:tabs>
              <w:ind w:right="84"/>
              <w:rPr>
                <w:sz w:val="20"/>
                <w:szCs w:val="20"/>
              </w:rPr>
            </w:pPr>
            <w:r w:rsidRPr="00ED19AF">
              <w:rPr>
                <w:color w:val="333333"/>
                <w:sz w:val="20"/>
                <w:szCs w:val="20"/>
              </w:rPr>
              <w:t>Mengetahui</w:t>
            </w:r>
            <w:r w:rsidRPr="00ED19AF">
              <w:rPr>
                <w:color w:val="333333"/>
                <w:sz w:val="20"/>
                <w:szCs w:val="20"/>
                <w:lang w:val="en-US"/>
              </w:rPr>
              <w:t xml:space="preserve"> </w:t>
            </w:r>
            <w:r w:rsidRPr="00ED19AF">
              <w:rPr>
                <w:color w:val="333333"/>
                <w:spacing w:val="-1"/>
                <w:sz w:val="20"/>
                <w:szCs w:val="20"/>
              </w:rPr>
              <w:t>tujuan</w:t>
            </w:r>
            <w:r w:rsidRPr="00ED19AF">
              <w:rPr>
                <w:color w:val="333333"/>
                <w:spacing w:val="-53"/>
                <w:sz w:val="20"/>
                <w:szCs w:val="20"/>
              </w:rPr>
              <w:t xml:space="preserve"> </w:t>
            </w:r>
            <w:r w:rsidRPr="00ED19AF">
              <w:rPr>
                <w:color w:val="333333"/>
                <w:sz w:val="20"/>
                <w:szCs w:val="20"/>
              </w:rPr>
              <w:t>I’jazul</w:t>
            </w:r>
            <w:r w:rsidRPr="00ED19AF">
              <w:rPr>
                <w:color w:val="333333"/>
                <w:spacing w:val="-2"/>
                <w:sz w:val="20"/>
                <w:szCs w:val="20"/>
              </w:rPr>
              <w:t xml:space="preserve"> </w:t>
            </w:r>
            <w:r w:rsidRPr="00ED19AF">
              <w:rPr>
                <w:color w:val="333333"/>
                <w:sz w:val="20"/>
                <w:szCs w:val="20"/>
              </w:rPr>
              <w:t>quran</w:t>
            </w:r>
          </w:p>
          <w:p w:rsidR="0031258E" w:rsidRPr="00ED19AF" w:rsidRDefault="0031258E" w:rsidP="000836DB">
            <w:pPr>
              <w:pStyle w:val="TableParagraph"/>
              <w:numPr>
                <w:ilvl w:val="0"/>
                <w:numId w:val="26"/>
              </w:numPr>
              <w:tabs>
                <w:tab w:val="left" w:pos="573"/>
              </w:tabs>
              <w:ind w:right="87"/>
              <w:rPr>
                <w:sz w:val="20"/>
                <w:szCs w:val="20"/>
              </w:rPr>
            </w:pPr>
            <w:r w:rsidRPr="00ED19AF">
              <w:rPr>
                <w:color w:val="333333"/>
                <w:sz w:val="20"/>
                <w:szCs w:val="20"/>
              </w:rPr>
              <w:t>Mengetahui</w:t>
            </w:r>
            <w:r w:rsidRPr="00ED19AF">
              <w:rPr>
                <w:color w:val="333333"/>
                <w:spacing w:val="31"/>
                <w:sz w:val="20"/>
                <w:szCs w:val="20"/>
              </w:rPr>
              <w:t xml:space="preserve"> </w:t>
            </w:r>
            <w:r w:rsidRPr="00ED19AF">
              <w:rPr>
                <w:color w:val="333333"/>
                <w:sz w:val="20"/>
                <w:szCs w:val="20"/>
              </w:rPr>
              <w:t>manfaa</w:t>
            </w:r>
            <w:r w:rsidRPr="00ED19AF">
              <w:rPr>
                <w:color w:val="333333"/>
                <w:sz w:val="20"/>
                <w:szCs w:val="20"/>
                <w:lang w:val="en-US"/>
              </w:rPr>
              <w:t xml:space="preserve">t </w:t>
            </w:r>
            <w:r w:rsidRPr="00ED19AF">
              <w:rPr>
                <w:color w:val="333333"/>
                <w:sz w:val="20"/>
                <w:szCs w:val="20"/>
              </w:rPr>
              <w:t>I’jazul</w:t>
            </w:r>
            <w:r w:rsidRPr="00ED19AF">
              <w:rPr>
                <w:color w:val="333333"/>
                <w:spacing w:val="53"/>
                <w:sz w:val="20"/>
                <w:szCs w:val="20"/>
                <w:lang w:val="en-US"/>
              </w:rPr>
              <w:t xml:space="preserve"> </w:t>
            </w:r>
            <w:r w:rsidRPr="00ED19AF">
              <w:rPr>
                <w:color w:val="333333"/>
                <w:sz w:val="20"/>
                <w:szCs w:val="20"/>
              </w:rPr>
              <w:t>quran</w:t>
            </w:r>
          </w:p>
          <w:p w:rsidR="0031258E" w:rsidRPr="00ED19AF" w:rsidRDefault="0031258E" w:rsidP="000836DB">
            <w:pPr>
              <w:pStyle w:val="TableParagraph"/>
              <w:numPr>
                <w:ilvl w:val="0"/>
                <w:numId w:val="26"/>
              </w:numPr>
              <w:tabs>
                <w:tab w:val="left" w:pos="573"/>
              </w:tabs>
              <w:ind w:right="87"/>
              <w:rPr>
                <w:sz w:val="20"/>
                <w:szCs w:val="20"/>
              </w:rPr>
            </w:pPr>
            <w:r w:rsidRPr="00ED19AF">
              <w:rPr>
                <w:color w:val="333333"/>
                <w:sz w:val="20"/>
                <w:szCs w:val="20"/>
              </w:rPr>
              <w:t>Mengetahui</w:t>
            </w:r>
            <w:r w:rsidRPr="00ED19AF">
              <w:rPr>
                <w:color w:val="333333"/>
                <w:spacing w:val="1"/>
                <w:sz w:val="20"/>
                <w:szCs w:val="20"/>
              </w:rPr>
              <w:t xml:space="preserve"> </w:t>
            </w:r>
            <w:r w:rsidRPr="00ED19AF">
              <w:rPr>
                <w:color w:val="333333"/>
                <w:sz w:val="20"/>
                <w:szCs w:val="20"/>
              </w:rPr>
              <w:t>hikmah</w:t>
            </w:r>
            <w:r w:rsidRPr="00ED19AF">
              <w:rPr>
                <w:color w:val="333333"/>
                <w:sz w:val="20"/>
                <w:szCs w:val="20"/>
                <w:lang w:val="en-US"/>
              </w:rPr>
              <w:t xml:space="preserve"> </w:t>
            </w:r>
            <w:r w:rsidRPr="00ED19AF">
              <w:rPr>
                <w:color w:val="333333"/>
                <w:spacing w:val="-53"/>
                <w:sz w:val="20"/>
                <w:szCs w:val="20"/>
              </w:rPr>
              <w:t xml:space="preserve"> </w:t>
            </w:r>
            <w:r w:rsidRPr="00ED19AF">
              <w:rPr>
                <w:color w:val="333333"/>
                <w:sz w:val="20"/>
                <w:szCs w:val="20"/>
              </w:rPr>
              <w:t>I’jazul</w:t>
            </w:r>
            <w:r w:rsidRPr="00ED19AF">
              <w:rPr>
                <w:color w:val="333333"/>
                <w:spacing w:val="53"/>
                <w:sz w:val="20"/>
                <w:szCs w:val="20"/>
              </w:rPr>
              <w:t xml:space="preserve"> </w:t>
            </w:r>
            <w:r w:rsidRPr="00ED19AF">
              <w:rPr>
                <w:color w:val="333333"/>
                <w:sz w:val="20"/>
                <w:szCs w:val="20"/>
              </w:rPr>
              <w:t>quran</w:t>
            </w:r>
          </w:p>
        </w:tc>
        <w:tc>
          <w:tcPr>
            <w:tcW w:w="2410" w:type="dxa"/>
            <w:shd w:val="clear" w:color="auto" w:fill="auto"/>
          </w:tcPr>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Kognitif: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tanya-jawab lisan dan tugas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Kriteria: mampu menjawab pertanyaan dengan tepat</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Afektif: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Absensi, Observasi aktifitas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 xml:space="preserve">Kriteria: Kehadiran, cermat, kerjasama, santun, menghargai, </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Psikomotor:</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Observasi langsung</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sz w:val="20"/>
                <w:szCs w:val="20"/>
              </w:rPr>
              <w:t>Kriteria: keaktifan</w:t>
            </w:r>
          </w:p>
        </w:tc>
        <w:tc>
          <w:tcPr>
            <w:tcW w:w="1985" w:type="dxa"/>
            <w:shd w:val="clear" w:color="auto" w:fill="auto"/>
          </w:tcPr>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t>Bentuk: Kuliah</w:t>
            </w:r>
          </w:p>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t xml:space="preserve">Metode: - </w:t>
            </w:r>
            <w:r w:rsidRPr="00ED19AF">
              <w:rPr>
                <w:rFonts w:ascii="Times New Roman" w:eastAsia="Calibri" w:hAnsi="Times New Roman" w:cs="Times New Roman"/>
                <w:iCs/>
                <w:sz w:val="20"/>
                <w:szCs w:val="20"/>
              </w:rPr>
              <w:t xml:space="preserve">Ceramah </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Cs/>
                <w:sz w:val="20"/>
                <w:szCs w:val="20"/>
                <w:lang w:val="id-ID"/>
              </w:rPr>
              <w:t xml:space="preserve">        - </w:t>
            </w:r>
            <w:r w:rsidRPr="00ED19AF">
              <w:rPr>
                <w:rFonts w:ascii="Times New Roman" w:eastAsia="Calibri" w:hAnsi="Times New Roman" w:cs="Times New Roman"/>
                <w:iCs/>
                <w:sz w:val="20"/>
                <w:szCs w:val="20"/>
              </w:rPr>
              <w:t>Diskusi</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
                <w:iCs/>
                <w:sz w:val="20"/>
                <w:szCs w:val="20"/>
                <w:lang w:val="id-ID"/>
              </w:rPr>
              <w:t xml:space="preserve">        - </w:t>
            </w:r>
            <w:r w:rsidRPr="00ED19AF">
              <w:rPr>
                <w:rFonts w:ascii="Times New Roman" w:eastAsia="Calibri" w:hAnsi="Times New Roman" w:cs="Times New Roman"/>
                <w:i/>
                <w:iCs/>
                <w:sz w:val="20"/>
                <w:szCs w:val="20"/>
              </w:rPr>
              <w:t>Self study</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
                <w:iCs/>
                <w:sz w:val="20"/>
                <w:szCs w:val="20"/>
              </w:rPr>
              <w:t xml:space="preserve">        - Praktikum</w:t>
            </w:r>
          </w:p>
          <w:p w:rsidR="0031258E" w:rsidRPr="00ED19AF" w:rsidRDefault="0031258E" w:rsidP="000836DB">
            <w:pPr>
              <w:contextualSpacing/>
              <w:jc w:val="both"/>
              <w:rPr>
                <w:rFonts w:ascii="Times New Roman" w:eastAsia="Calibri" w:hAnsi="Times New Roman" w:cs="Times New Roman"/>
                <w:b/>
                <w:bCs/>
                <w:sz w:val="20"/>
                <w:szCs w:val="20"/>
                <w:lang w:val="en-GB"/>
              </w:rPr>
            </w:pPr>
            <w:r w:rsidRPr="00ED19AF">
              <w:rPr>
                <w:rFonts w:ascii="Times New Roman" w:eastAsia="Calibri" w:hAnsi="Times New Roman" w:cs="Times New Roman"/>
                <w:b/>
                <w:bCs/>
                <w:sz w:val="20"/>
                <w:szCs w:val="20"/>
                <w:lang w:val="en-GB"/>
              </w:rPr>
              <w:t>[PB: 1x(2x50”)]</w:t>
            </w:r>
          </w:p>
          <w:p w:rsidR="0031258E" w:rsidRPr="00ED19AF" w:rsidRDefault="0031258E" w:rsidP="000836DB">
            <w:pPr>
              <w:numPr>
                <w:ilvl w:val="0"/>
                <w:numId w:val="1"/>
              </w:num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b/>
                <w:bCs/>
                <w:sz w:val="20"/>
                <w:szCs w:val="20"/>
                <w:lang w:val="en-GB"/>
              </w:rPr>
              <w:t>Tugas-1</w:t>
            </w:r>
          </w:p>
          <w:p w:rsidR="0031258E" w:rsidRPr="00ED19AF" w:rsidRDefault="0031258E" w:rsidP="000836DB">
            <w:pPr>
              <w:ind w:left="360"/>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b/>
                <w:bCs/>
                <w:sz w:val="20"/>
                <w:szCs w:val="20"/>
                <w:lang w:val="en-GB"/>
              </w:rPr>
              <w:t>(Individu)</w:t>
            </w:r>
          </w:p>
          <w:p w:rsidR="0031258E" w:rsidRPr="00ED19AF" w:rsidRDefault="0031258E" w:rsidP="000836DB">
            <w:pPr>
              <w:ind w:left="236"/>
              <w:contextualSpacing/>
              <w:jc w:val="both"/>
              <w:rPr>
                <w:rFonts w:ascii="Times New Roman" w:eastAsia="Calibri" w:hAnsi="Times New Roman" w:cs="Times New Roman"/>
                <w:sz w:val="20"/>
                <w:szCs w:val="20"/>
                <w:lang w:val="en-GB"/>
              </w:rPr>
            </w:pPr>
            <w:r w:rsidRPr="00ED19AF">
              <w:rPr>
                <w:rFonts w:ascii="Times New Roman" w:eastAsia="Calibri" w:hAnsi="Times New Roman" w:cs="Times New Roman"/>
                <w:sz w:val="20"/>
                <w:szCs w:val="20"/>
                <w:lang w:val="en-GB"/>
              </w:rPr>
              <w:t>Membuat resume hasil kunjungan Perpustakaan</w:t>
            </w:r>
          </w:p>
          <w:p w:rsidR="0031258E" w:rsidRPr="00ED19AF" w:rsidRDefault="0031258E" w:rsidP="000836DB">
            <w:pPr>
              <w:numPr>
                <w:ilvl w:val="0"/>
                <w:numId w:val="1"/>
              </w:numPr>
              <w:ind w:left="204" w:hanging="204"/>
              <w:contextualSpacing/>
              <w:jc w:val="both"/>
              <w:rPr>
                <w:rFonts w:ascii="Times New Roman" w:eastAsia="Calibri" w:hAnsi="Times New Roman" w:cs="Times New Roman"/>
                <w:b/>
                <w:bCs/>
                <w:i/>
                <w:iCs/>
                <w:sz w:val="20"/>
                <w:szCs w:val="20"/>
              </w:rPr>
            </w:pPr>
            <w:r w:rsidRPr="00ED19AF">
              <w:rPr>
                <w:rFonts w:ascii="Times New Roman" w:eastAsia="Calibri" w:hAnsi="Times New Roman" w:cs="Times New Roman"/>
                <w:b/>
                <w:bCs/>
                <w:sz w:val="20"/>
                <w:szCs w:val="20"/>
              </w:rPr>
              <w:t xml:space="preserve">Tugas-2 (Kelompok) </w:t>
            </w:r>
          </w:p>
          <w:p w:rsidR="0031258E" w:rsidRPr="00ED19AF" w:rsidRDefault="0031258E" w:rsidP="000836DB">
            <w:pPr>
              <w:ind w:left="204"/>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sz w:val="20"/>
                <w:szCs w:val="20"/>
              </w:rPr>
              <w:t>Membuat Makalah</w:t>
            </w:r>
          </w:p>
          <w:p w:rsidR="0031258E" w:rsidRPr="00ED19AF" w:rsidRDefault="0031258E" w:rsidP="000836DB">
            <w:pPr>
              <w:contextualSpacing/>
              <w:jc w:val="both"/>
              <w:rPr>
                <w:rFonts w:ascii="Times New Roman" w:eastAsia="Calibri" w:hAnsi="Times New Roman" w:cs="Times New Roman"/>
                <w:b/>
                <w:bCs/>
                <w:sz w:val="20"/>
                <w:szCs w:val="20"/>
                <w:lang w:val="en-GB"/>
              </w:rPr>
            </w:pP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b/>
                <w:bCs/>
                <w:sz w:val="20"/>
                <w:szCs w:val="20"/>
                <w:lang w:val="en-GB"/>
              </w:rPr>
              <w:t>[PT+KM:(2+2)x(2x60”)]</w:t>
            </w:r>
          </w:p>
          <w:p w:rsidR="0031258E" w:rsidRPr="00ED19AF" w:rsidRDefault="0031258E" w:rsidP="000836DB">
            <w:pPr>
              <w:contextualSpacing/>
              <w:jc w:val="both"/>
              <w:rPr>
                <w:rFonts w:ascii="Times New Roman" w:eastAsia="Calibri" w:hAnsi="Times New Roman" w:cs="Times New Roman"/>
                <w:b/>
                <w:bCs/>
                <w:sz w:val="20"/>
                <w:szCs w:val="20"/>
                <w:lang w:val="id-ID"/>
              </w:rPr>
            </w:pPr>
          </w:p>
        </w:tc>
        <w:tc>
          <w:tcPr>
            <w:tcW w:w="1275" w:type="dxa"/>
            <w:shd w:val="clear" w:color="auto" w:fill="auto"/>
          </w:tcPr>
          <w:p w:rsidR="0031258E" w:rsidRPr="00ED19AF" w:rsidRDefault="0031258E" w:rsidP="000836DB">
            <w:pPr>
              <w:keepNext/>
              <w:keepLines/>
              <w:outlineLvl w:val="0"/>
              <w:rPr>
                <w:rFonts w:ascii="Times New Roman" w:eastAsia="Times New Roman" w:hAnsi="Times New Roman" w:cs="Times New Roman"/>
                <w:color w:val="000000"/>
                <w:sz w:val="20"/>
                <w:szCs w:val="20"/>
              </w:rPr>
            </w:pPr>
            <w:r w:rsidRPr="00ED19AF">
              <w:rPr>
                <w:rFonts w:ascii="Times New Roman" w:eastAsia="Times New Roman" w:hAnsi="Times New Roman" w:cs="Times New Roman"/>
                <w:color w:val="000000"/>
                <w:sz w:val="20"/>
                <w:szCs w:val="20"/>
              </w:rPr>
              <w:t>Bentuk: Kuliah Tatap Muka</w:t>
            </w:r>
          </w:p>
        </w:tc>
        <w:tc>
          <w:tcPr>
            <w:tcW w:w="2650" w:type="dxa"/>
            <w:shd w:val="clear" w:color="auto" w:fill="auto"/>
          </w:tcPr>
          <w:p w:rsidR="0031258E" w:rsidRPr="00ED19AF" w:rsidRDefault="0031258E" w:rsidP="000836DB">
            <w:pPr>
              <w:pStyle w:val="ListParagraph"/>
              <w:numPr>
                <w:ilvl w:val="0"/>
                <w:numId w:val="18"/>
              </w:numPr>
              <w:spacing w:line="276" w:lineRule="auto"/>
              <w:rPr>
                <w:rFonts w:ascii="Times New Roman" w:hAnsi="Times New Roman" w:cs="Times New Roman"/>
                <w:sz w:val="20"/>
                <w:szCs w:val="20"/>
              </w:rPr>
            </w:pPr>
            <w:r w:rsidRPr="00ED19AF">
              <w:rPr>
                <w:rFonts w:ascii="Times New Roman" w:hAnsi="Times New Roman" w:cs="Times New Roman"/>
                <w:spacing w:val="-1"/>
                <w:sz w:val="20"/>
                <w:szCs w:val="20"/>
              </w:rPr>
              <w:t xml:space="preserve">Pengertian </w:t>
            </w:r>
            <w:r w:rsidRPr="00ED19AF">
              <w:rPr>
                <w:rFonts w:ascii="Times New Roman" w:hAnsi="Times New Roman" w:cs="Times New Roman"/>
                <w:sz w:val="20"/>
                <w:szCs w:val="20"/>
              </w:rPr>
              <w:t>I'jaz</w:t>
            </w:r>
            <w:r w:rsidRPr="00ED19AF">
              <w:rPr>
                <w:rFonts w:ascii="Times New Roman" w:hAnsi="Times New Roman" w:cs="Times New Roman"/>
                <w:spacing w:val="-60"/>
                <w:sz w:val="20"/>
                <w:szCs w:val="20"/>
              </w:rPr>
              <w:t xml:space="preserve"> </w:t>
            </w:r>
            <w:r w:rsidRPr="00ED19AF">
              <w:rPr>
                <w:rFonts w:ascii="Times New Roman" w:hAnsi="Times New Roman" w:cs="Times New Roman"/>
                <w:sz w:val="20"/>
                <w:szCs w:val="20"/>
              </w:rPr>
              <w:t>al-Qur'an</w:t>
            </w:r>
            <w:r w:rsidRPr="00ED19AF">
              <w:rPr>
                <w:rFonts w:ascii="Times New Roman" w:hAnsi="Times New Roman" w:cs="Times New Roman"/>
                <w:spacing w:val="-1"/>
                <w:sz w:val="20"/>
                <w:szCs w:val="20"/>
              </w:rPr>
              <w:t>,</w:t>
            </w:r>
          </w:p>
          <w:p w:rsidR="0031258E" w:rsidRPr="00ED19AF" w:rsidRDefault="0031258E" w:rsidP="000836DB">
            <w:pPr>
              <w:pStyle w:val="ListParagraph"/>
              <w:numPr>
                <w:ilvl w:val="0"/>
                <w:numId w:val="18"/>
              </w:numPr>
              <w:spacing w:line="276" w:lineRule="auto"/>
              <w:rPr>
                <w:rFonts w:ascii="Times New Roman" w:hAnsi="Times New Roman" w:cs="Times New Roman"/>
                <w:sz w:val="20"/>
                <w:szCs w:val="20"/>
              </w:rPr>
            </w:pPr>
            <w:r w:rsidRPr="00ED19AF">
              <w:rPr>
                <w:rFonts w:ascii="Times New Roman" w:hAnsi="Times New Roman" w:cs="Times New Roman"/>
                <w:spacing w:val="-59"/>
                <w:sz w:val="20"/>
                <w:szCs w:val="20"/>
              </w:rPr>
              <w:t xml:space="preserve"> </w:t>
            </w:r>
            <w:r w:rsidRPr="00ED19AF">
              <w:rPr>
                <w:rFonts w:ascii="Times New Roman" w:hAnsi="Times New Roman" w:cs="Times New Roman"/>
                <w:sz w:val="20"/>
                <w:szCs w:val="20"/>
              </w:rPr>
              <w:t>Tujuan I'jaz</w:t>
            </w:r>
            <w:r w:rsidRPr="00ED19AF">
              <w:rPr>
                <w:rFonts w:ascii="Times New Roman" w:hAnsi="Times New Roman" w:cs="Times New Roman"/>
                <w:spacing w:val="-60"/>
                <w:sz w:val="20"/>
                <w:szCs w:val="20"/>
              </w:rPr>
              <w:t xml:space="preserve"> </w:t>
            </w:r>
            <w:r w:rsidRPr="00ED19AF">
              <w:rPr>
                <w:rFonts w:ascii="Times New Roman" w:hAnsi="Times New Roman" w:cs="Times New Roman"/>
                <w:sz w:val="20"/>
                <w:szCs w:val="20"/>
              </w:rPr>
              <w:t>al-Qur'an,</w:t>
            </w:r>
          </w:p>
          <w:p w:rsidR="0031258E" w:rsidRPr="00ED19AF" w:rsidRDefault="0031258E" w:rsidP="000836DB">
            <w:pPr>
              <w:pStyle w:val="ListParagraph"/>
              <w:numPr>
                <w:ilvl w:val="0"/>
                <w:numId w:val="18"/>
              </w:numPr>
              <w:spacing w:line="276" w:lineRule="auto"/>
              <w:rPr>
                <w:rFonts w:ascii="Times New Roman" w:eastAsia="Calibri" w:hAnsi="Times New Roman" w:cs="Times New Roman"/>
                <w:bCs/>
                <w:sz w:val="20"/>
                <w:szCs w:val="20"/>
              </w:rPr>
            </w:pPr>
            <w:r w:rsidRPr="00ED19AF">
              <w:rPr>
                <w:rFonts w:ascii="Times New Roman" w:hAnsi="Times New Roman" w:cs="Times New Roman"/>
                <w:sz w:val="20"/>
                <w:szCs w:val="20"/>
              </w:rPr>
              <w:t xml:space="preserve"> </w:t>
            </w:r>
            <w:r w:rsidRPr="00ED19AF">
              <w:rPr>
                <w:rFonts w:ascii="Times New Roman" w:hAnsi="Times New Roman" w:cs="Times New Roman"/>
                <w:spacing w:val="-1"/>
                <w:sz w:val="20"/>
                <w:szCs w:val="20"/>
              </w:rPr>
              <w:t xml:space="preserve">Contoh </w:t>
            </w:r>
            <w:r w:rsidRPr="00ED19AF">
              <w:rPr>
                <w:rFonts w:ascii="Times New Roman" w:hAnsi="Times New Roman" w:cs="Times New Roman"/>
                <w:sz w:val="20"/>
                <w:szCs w:val="20"/>
              </w:rPr>
              <w:t>I'jaz</w:t>
            </w:r>
            <w:r w:rsidRPr="00ED19AF">
              <w:rPr>
                <w:rFonts w:ascii="Times New Roman" w:hAnsi="Times New Roman" w:cs="Times New Roman"/>
                <w:spacing w:val="-60"/>
                <w:sz w:val="20"/>
                <w:szCs w:val="20"/>
              </w:rPr>
              <w:t xml:space="preserve"> </w:t>
            </w:r>
            <w:r w:rsidRPr="00ED19AF">
              <w:rPr>
                <w:rFonts w:ascii="Times New Roman" w:hAnsi="Times New Roman" w:cs="Times New Roman"/>
                <w:sz w:val="20"/>
                <w:szCs w:val="20"/>
              </w:rPr>
              <w:t>al-Qur'an</w:t>
            </w:r>
            <w:r w:rsidRPr="00ED19AF">
              <w:rPr>
                <w:rFonts w:ascii="Times New Roman" w:hAnsi="Times New Roman" w:cs="Times New Roman"/>
                <w:spacing w:val="-1"/>
                <w:sz w:val="20"/>
                <w:szCs w:val="20"/>
              </w:rPr>
              <w:t>,</w:t>
            </w:r>
          </w:p>
          <w:p w:rsidR="0031258E" w:rsidRPr="00ED19AF" w:rsidRDefault="0031258E" w:rsidP="000836DB">
            <w:pPr>
              <w:pStyle w:val="ListParagraph"/>
              <w:numPr>
                <w:ilvl w:val="0"/>
                <w:numId w:val="18"/>
              </w:numPr>
              <w:spacing w:line="276" w:lineRule="auto"/>
              <w:rPr>
                <w:rFonts w:ascii="Times New Roman" w:eastAsia="Calibri" w:hAnsi="Times New Roman" w:cs="Times New Roman"/>
                <w:bCs/>
                <w:sz w:val="20"/>
                <w:szCs w:val="20"/>
              </w:rPr>
            </w:pPr>
            <w:r w:rsidRPr="00ED19AF">
              <w:rPr>
                <w:rFonts w:ascii="Times New Roman" w:hAnsi="Times New Roman" w:cs="Times New Roman"/>
                <w:sz w:val="20"/>
                <w:szCs w:val="20"/>
              </w:rPr>
              <w:t>Hikmah I'jaz</w:t>
            </w:r>
            <w:r w:rsidRPr="00ED19AF">
              <w:rPr>
                <w:rFonts w:ascii="Times New Roman" w:hAnsi="Times New Roman" w:cs="Times New Roman"/>
                <w:spacing w:val="-60"/>
                <w:sz w:val="20"/>
                <w:szCs w:val="20"/>
              </w:rPr>
              <w:t xml:space="preserve"> </w:t>
            </w:r>
            <w:r w:rsidRPr="00ED19AF">
              <w:rPr>
                <w:rFonts w:ascii="Times New Roman" w:hAnsi="Times New Roman" w:cs="Times New Roman"/>
                <w:sz w:val="20"/>
                <w:szCs w:val="20"/>
              </w:rPr>
              <w:t>al-Qur'an</w:t>
            </w:r>
          </w:p>
        </w:tc>
        <w:tc>
          <w:tcPr>
            <w:tcW w:w="709"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3</w:t>
            </w:r>
          </w:p>
        </w:tc>
      </w:tr>
      <w:tr w:rsidR="0031258E" w:rsidRPr="00ED19AF" w:rsidTr="000836DB">
        <w:trPr>
          <w:trHeight w:val="304"/>
        </w:trPr>
        <w:tc>
          <w:tcPr>
            <w:tcW w:w="1135"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13</w:t>
            </w:r>
          </w:p>
        </w:tc>
        <w:tc>
          <w:tcPr>
            <w:tcW w:w="2126" w:type="dxa"/>
            <w:shd w:val="clear" w:color="auto" w:fill="auto"/>
          </w:tcPr>
          <w:p w:rsidR="0031258E" w:rsidRPr="00ED19AF" w:rsidRDefault="0031258E" w:rsidP="000836DB">
            <w:pPr>
              <w:spacing w:line="276" w:lineRule="auto"/>
              <w:contextualSpacing/>
              <w:jc w:val="both"/>
              <w:rPr>
                <w:rFonts w:ascii="Times New Roman" w:eastAsia="Calibri" w:hAnsi="Times New Roman" w:cs="Times New Roman"/>
                <w:b/>
                <w:sz w:val="20"/>
                <w:szCs w:val="20"/>
                <w:lang w:val="en-GB"/>
              </w:rPr>
            </w:pPr>
            <w:r w:rsidRPr="00ED19AF">
              <w:rPr>
                <w:rFonts w:ascii="Times New Roman" w:eastAsia="Calibri" w:hAnsi="Times New Roman" w:cs="Times New Roman"/>
                <w:b/>
                <w:sz w:val="20"/>
                <w:szCs w:val="20"/>
                <w:lang w:val="en-GB"/>
              </w:rPr>
              <w:t>Sub-CPMK12:</w:t>
            </w:r>
          </w:p>
          <w:p w:rsidR="0031258E" w:rsidRPr="00ED19AF" w:rsidRDefault="0031258E" w:rsidP="000836DB">
            <w:pPr>
              <w:spacing w:line="276" w:lineRule="auto"/>
              <w:contextualSpacing/>
              <w:rPr>
                <w:rFonts w:ascii="Times New Roman" w:eastAsia="Calibri" w:hAnsi="Times New Roman" w:cs="Times New Roman"/>
                <w:b/>
                <w:sz w:val="20"/>
                <w:szCs w:val="20"/>
                <w:lang w:val="en-GB"/>
              </w:rPr>
            </w:pPr>
            <w:r w:rsidRPr="00ED19AF">
              <w:rPr>
                <w:rFonts w:ascii="Times New Roman" w:hAnsi="Times New Roman" w:cs="Times New Roman"/>
                <w:spacing w:val="-7"/>
                <w:sz w:val="20"/>
                <w:szCs w:val="20"/>
              </w:rPr>
              <w:t>Mahasiswa mampu menganalisis struktur aqsamal-Qur'an (CPMK 1, CPMK 2, CPMK 3, CPMK 4)</w:t>
            </w:r>
          </w:p>
        </w:tc>
        <w:tc>
          <w:tcPr>
            <w:tcW w:w="1843" w:type="dxa"/>
            <w:shd w:val="clear" w:color="auto" w:fill="auto"/>
          </w:tcPr>
          <w:p w:rsidR="0031258E" w:rsidRPr="00ED19AF" w:rsidRDefault="0031258E" w:rsidP="000836DB">
            <w:pPr>
              <w:spacing w:line="276" w:lineRule="auto"/>
              <w:contextualSpacing/>
              <w:rPr>
                <w:rFonts w:ascii="Times New Roman" w:eastAsia="Calibri" w:hAnsi="Times New Roman" w:cs="Times New Roman"/>
                <w:sz w:val="20"/>
                <w:szCs w:val="20"/>
              </w:rPr>
            </w:pPr>
            <w:r w:rsidRPr="00ED19AF">
              <w:rPr>
                <w:rFonts w:ascii="Times New Roman" w:eastAsia="Calibri" w:hAnsi="Times New Roman" w:cs="Times New Roman"/>
                <w:sz w:val="20"/>
                <w:szCs w:val="20"/>
              </w:rPr>
              <w:t>Setelah mengikuti perkuliahan mahasiswa diharapkan dapat memahami dan menjelaskan :</w:t>
            </w:r>
          </w:p>
          <w:p w:rsidR="0031258E" w:rsidRPr="00ED19AF" w:rsidRDefault="0031258E" w:rsidP="000836DB">
            <w:pPr>
              <w:pStyle w:val="TableParagraph"/>
              <w:numPr>
                <w:ilvl w:val="0"/>
                <w:numId w:val="31"/>
              </w:numPr>
              <w:ind w:right="35"/>
              <w:rPr>
                <w:sz w:val="20"/>
                <w:szCs w:val="20"/>
              </w:rPr>
            </w:pPr>
            <w:r w:rsidRPr="00ED19AF">
              <w:rPr>
                <w:color w:val="333333"/>
                <w:sz w:val="20"/>
                <w:szCs w:val="20"/>
              </w:rPr>
              <w:t>Mengetahui</w:t>
            </w:r>
            <w:r w:rsidRPr="00ED19AF">
              <w:rPr>
                <w:color w:val="333333"/>
                <w:spacing w:val="1"/>
                <w:sz w:val="20"/>
                <w:szCs w:val="20"/>
              </w:rPr>
              <w:t xml:space="preserve"> </w:t>
            </w:r>
            <w:r w:rsidRPr="00ED19AF">
              <w:rPr>
                <w:color w:val="333333"/>
                <w:sz w:val="20"/>
                <w:szCs w:val="20"/>
              </w:rPr>
              <w:t>pengertian</w:t>
            </w:r>
            <w:r w:rsidRPr="00ED19AF">
              <w:rPr>
                <w:color w:val="333333"/>
                <w:spacing w:val="75"/>
                <w:sz w:val="20"/>
                <w:szCs w:val="20"/>
              </w:rPr>
              <w:t xml:space="preserve"> </w:t>
            </w:r>
            <w:r w:rsidRPr="00ED19AF">
              <w:rPr>
                <w:color w:val="333333"/>
                <w:sz w:val="20"/>
                <w:szCs w:val="20"/>
              </w:rPr>
              <w:t>Aqsamul</w:t>
            </w:r>
            <w:r w:rsidRPr="00ED19AF">
              <w:rPr>
                <w:color w:val="333333"/>
                <w:spacing w:val="-52"/>
                <w:sz w:val="20"/>
                <w:szCs w:val="20"/>
              </w:rPr>
              <w:t xml:space="preserve"> </w:t>
            </w:r>
            <w:r w:rsidRPr="00ED19AF">
              <w:rPr>
                <w:color w:val="333333"/>
                <w:sz w:val="20"/>
                <w:szCs w:val="20"/>
                <w:lang w:val="en-US"/>
              </w:rPr>
              <w:t xml:space="preserve"> </w:t>
            </w:r>
            <w:r w:rsidRPr="00ED19AF">
              <w:rPr>
                <w:color w:val="333333"/>
                <w:sz w:val="20"/>
                <w:szCs w:val="20"/>
              </w:rPr>
              <w:t>Quran</w:t>
            </w:r>
          </w:p>
          <w:p w:rsidR="0031258E" w:rsidRPr="00ED19AF" w:rsidRDefault="0031258E" w:rsidP="000836DB">
            <w:pPr>
              <w:pStyle w:val="TableParagraph"/>
              <w:numPr>
                <w:ilvl w:val="0"/>
                <w:numId w:val="31"/>
              </w:numPr>
              <w:ind w:right="35"/>
              <w:rPr>
                <w:color w:val="333333"/>
                <w:sz w:val="20"/>
                <w:szCs w:val="20"/>
              </w:rPr>
            </w:pPr>
            <w:r w:rsidRPr="00ED19AF">
              <w:rPr>
                <w:color w:val="333333"/>
                <w:sz w:val="20"/>
                <w:szCs w:val="20"/>
              </w:rPr>
              <w:t>Mengetahui</w:t>
            </w:r>
            <w:r w:rsidRPr="00ED19AF">
              <w:rPr>
                <w:color w:val="333333"/>
                <w:sz w:val="20"/>
                <w:szCs w:val="20"/>
                <w:lang w:val="en-US"/>
              </w:rPr>
              <w:t xml:space="preserve"> </w:t>
            </w:r>
            <w:r w:rsidRPr="00ED19AF">
              <w:rPr>
                <w:color w:val="333333"/>
                <w:sz w:val="20"/>
                <w:szCs w:val="20"/>
              </w:rPr>
              <w:t>rukun Aqsamul quran</w:t>
            </w:r>
          </w:p>
          <w:p w:rsidR="0031258E" w:rsidRPr="00ED19AF" w:rsidRDefault="0031258E" w:rsidP="000836DB">
            <w:pPr>
              <w:pStyle w:val="TableParagraph"/>
              <w:numPr>
                <w:ilvl w:val="0"/>
                <w:numId w:val="31"/>
              </w:numPr>
              <w:ind w:right="35"/>
              <w:rPr>
                <w:color w:val="333333"/>
                <w:sz w:val="20"/>
                <w:szCs w:val="20"/>
              </w:rPr>
            </w:pPr>
            <w:r w:rsidRPr="00ED19AF">
              <w:rPr>
                <w:color w:val="333333"/>
                <w:sz w:val="20"/>
                <w:szCs w:val="20"/>
              </w:rPr>
              <w:t>Mengetahui macam</w:t>
            </w:r>
            <w:r w:rsidRPr="00ED19AF">
              <w:rPr>
                <w:color w:val="333333"/>
                <w:sz w:val="20"/>
                <w:szCs w:val="20"/>
                <w:lang w:val="en-US"/>
              </w:rPr>
              <w:t xml:space="preserve"> </w:t>
            </w:r>
            <w:r w:rsidRPr="00ED19AF">
              <w:rPr>
                <w:color w:val="333333"/>
                <w:sz w:val="20"/>
                <w:szCs w:val="20"/>
              </w:rPr>
              <w:t>Aqsamul quran</w:t>
            </w:r>
          </w:p>
          <w:p w:rsidR="0031258E" w:rsidRPr="00ED19AF" w:rsidRDefault="0031258E" w:rsidP="000836DB">
            <w:pPr>
              <w:pStyle w:val="TableParagraph"/>
              <w:numPr>
                <w:ilvl w:val="0"/>
                <w:numId w:val="31"/>
              </w:numPr>
              <w:ind w:right="35"/>
              <w:rPr>
                <w:sz w:val="20"/>
                <w:szCs w:val="20"/>
              </w:rPr>
            </w:pPr>
            <w:r w:rsidRPr="00ED19AF">
              <w:rPr>
                <w:color w:val="333333"/>
                <w:sz w:val="20"/>
                <w:szCs w:val="20"/>
              </w:rPr>
              <w:t>Mengetahui</w:t>
            </w:r>
            <w:r w:rsidRPr="00ED19AF">
              <w:rPr>
                <w:color w:val="333333"/>
                <w:sz w:val="20"/>
                <w:szCs w:val="20"/>
                <w:lang w:val="en-US"/>
              </w:rPr>
              <w:t xml:space="preserve"> </w:t>
            </w:r>
            <w:r w:rsidRPr="00ED19AF">
              <w:rPr>
                <w:color w:val="333333"/>
                <w:sz w:val="20"/>
                <w:szCs w:val="20"/>
              </w:rPr>
              <w:lastRenderedPageBreak/>
              <w:t>bentuk Aqsamul quran</w:t>
            </w:r>
          </w:p>
        </w:tc>
        <w:tc>
          <w:tcPr>
            <w:tcW w:w="2410" w:type="dxa"/>
            <w:shd w:val="clear" w:color="auto" w:fill="auto"/>
          </w:tcPr>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lastRenderedPageBreak/>
              <w:t>Kognitif: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Praktikum tanya-jawab lisan dan tugas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Kriteria: mampu menjawab pertanyaan dengan tepat dan melakukan praktikum</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Afektif: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Absensi, Observasi aktifitas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Kriteria: Kehadiran, cermat, kerjasama, santun, menghargai, ketepatan identifikasi</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Psikomotor:</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Observasi langsung</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sz w:val="20"/>
                <w:szCs w:val="20"/>
              </w:rPr>
              <w:lastRenderedPageBreak/>
              <w:t>Kriteria: keaktifan</w:t>
            </w:r>
          </w:p>
        </w:tc>
        <w:tc>
          <w:tcPr>
            <w:tcW w:w="1985" w:type="dxa"/>
            <w:shd w:val="clear" w:color="auto" w:fill="auto"/>
          </w:tcPr>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lastRenderedPageBreak/>
              <w:t>Bentuk: Kuliah</w:t>
            </w:r>
          </w:p>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t xml:space="preserve">Metode: - </w:t>
            </w:r>
            <w:r w:rsidRPr="00ED19AF">
              <w:rPr>
                <w:rFonts w:ascii="Times New Roman" w:eastAsia="Calibri" w:hAnsi="Times New Roman" w:cs="Times New Roman"/>
                <w:iCs/>
                <w:sz w:val="20"/>
                <w:szCs w:val="20"/>
              </w:rPr>
              <w:t xml:space="preserve">Ceramah </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Cs/>
                <w:sz w:val="20"/>
                <w:szCs w:val="20"/>
                <w:lang w:val="id-ID"/>
              </w:rPr>
              <w:t xml:space="preserve">        - </w:t>
            </w:r>
            <w:r w:rsidRPr="00ED19AF">
              <w:rPr>
                <w:rFonts w:ascii="Times New Roman" w:eastAsia="Calibri" w:hAnsi="Times New Roman" w:cs="Times New Roman"/>
                <w:iCs/>
                <w:sz w:val="20"/>
                <w:szCs w:val="20"/>
              </w:rPr>
              <w:t>Diskusi</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
                <w:iCs/>
                <w:sz w:val="20"/>
                <w:szCs w:val="20"/>
                <w:lang w:val="id-ID"/>
              </w:rPr>
              <w:t xml:space="preserve">        - </w:t>
            </w:r>
            <w:r w:rsidRPr="00ED19AF">
              <w:rPr>
                <w:rFonts w:ascii="Times New Roman" w:eastAsia="Calibri" w:hAnsi="Times New Roman" w:cs="Times New Roman"/>
                <w:i/>
                <w:iCs/>
                <w:sz w:val="20"/>
                <w:szCs w:val="20"/>
              </w:rPr>
              <w:t>Self study</w:t>
            </w:r>
          </w:p>
          <w:p w:rsidR="0031258E" w:rsidRPr="00ED19AF" w:rsidRDefault="0031258E" w:rsidP="000836DB">
            <w:pPr>
              <w:contextualSpacing/>
              <w:jc w:val="both"/>
              <w:rPr>
                <w:rFonts w:ascii="Times New Roman" w:eastAsia="Calibri" w:hAnsi="Times New Roman" w:cs="Times New Roman"/>
                <w:sz w:val="20"/>
                <w:szCs w:val="20"/>
              </w:rPr>
            </w:pPr>
            <w:r w:rsidRPr="00ED19AF">
              <w:rPr>
                <w:rFonts w:ascii="Times New Roman" w:eastAsia="Calibri" w:hAnsi="Times New Roman" w:cs="Times New Roman"/>
                <w:i/>
                <w:iCs/>
                <w:sz w:val="20"/>
                <w:szCs w:val="20"/>
              </w:rPr>
              <w:t xml:space="preserve">       - </w:t>
            </w:r>
            <w:r w:rsidRPr="00ED19AF">
              <w:rPr>
                <w:rFonts w:ascii="Times New Roman" w:eastAsia="Calibri" w:hAnsi="Times New Roman" w:cs="Times New Roman"/>
                <w:sz w:val="20"/>
                <w:szCs w:val="20"/>
              </w:rPr>
              <w:t>Praktikum</w:t>
            </w:r>
          </w:p>
          <w:p w:rsidR="0031258E" w:rsidRPr="00ED19AF" w:rsidRDefault="0031258E" w:rsidP="000836DB">
            <w:pPr>
              <w:contextualSpacing/>
              <w:jc w:val="both"/>
              <w:rPr>
                <w:rFonts w:ascii="Times New Roman" w:eastAsia="Calibri" w:hAnsi="Times New Roman" w:cs="Times New Roman"/>
                <w:b/>
                <w:bCs/>
                <w:sz w:val="20"/>
                <w:szCs w:val="20"/>
                <w:lang w:val="en-GB"/>
              </w:rPr>
            </w:pPr>
            <w:r w:rsidRPr="00ED19AF">
              <w:rPr>
                <w:rFonts w:ascii="Times New Roman" w:eastAsia="Calibri" w:hAnsi="Times New Roman" w:cs="Times New Roman"/>
                <w:b/>
                <w:bCs/>
                <w:sz w:val="20"/>
                <w:szCs w:val="20"/>
                <w:lang w:val="en-GB"/>
              </w:rPr>
              <w:t>[PB: 2x(2x50”)]</w:t>
            </w:r>
          </w:p>
          <w:p w:rsidR="0031258E" w:rsidRPr="00ED19AF" w:rsidRDefault="0031258E" w:rsidP="000836DB">
            <w:pPr>
              <w:contextualSpacing/>
              <w:jc w:val="both"/>
              <w:rPr>
                <w:rFonts w:ascii="Times New Roman" w:eastAsia="Calibri" w:hAnsi="Times New Roman" w:cs="Times New Roman"/>
                <w:b/>
                <w:bCs/>
                <w:sz w:val="20"/>
                <w:szCs w:val="20"/>
                <w:lang w:val="en-GB"/>
              </w:rPr>
            </w:pPr>
          </w:p>
          <w:p w:rsidR="0031258E" w:rsidRPr="00ED19AF" w:rsidRDefault="0031258E" w:rsidP="000836DB">
            <w:pPr>
              <w:numPr>
                <w:ilvl w:val="0"/>
                <w:numId w:val="1"/>
              </w:num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b/>
                <w:bCs/>
                <w:sz w:val="20"/>
                <w:szCs w:val="20"/>
                <w:lang w:val="en-GB"/>
              </w:rPr>
              <w:t>Tugas-1</w:t>
            </w:r>
          </w:p>
          <w:p w:rsidR="0031258E" w:rsidRPr="00ED19AF" w:rsidRDefault="0031258E" w:rsidP="000836DB">
            <w:pPr>
              <w:ind w:left="360"/>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b/>
                <w:bCs/>
                <w:sz w:val="20"/>
                <w:szCs w:val="20"/>
                <w:lang w:val="en-GB"/>
              </w:rPr>
              <w:t>(Individu)</w:t>
            </w:r>
          </w:p>
          <w:p w:rsidR="0031258E" w:rsidRPr="00ED19AF" w:rsidRDefault="0031258E" w:rsidP="000836DB">
            <w:pPr>
              <w:ind w:left="236"/>
              <w:contextualSpacing/>
              <w:jc w:val="both"/>
              <w:rPr>
                <w:rFonts w:ascii="Times New Roman" w:eastAsia="Calibri" w:hAnsi="Times New Roman" w:cs="Times New Roman"/>
                <w:sz w:val="20"/>
                <w:szCs w:val="20"/>
                <w:lang w:val="en-GB"/>
              </w:rPr>
            </w:pPr>
            <w:r w:rsidRPr="00ED19AF">
              <w:rPr>
                <w:rFonts w:ascii="Times New Roman" w:eastAsia="Calibri" w:hAnsi="Times New Roman" w:cs="Times New Roman"/>
                <w:sz w:val="20"/>
                <w:szCs w:val="20"/>
                <w:lang w:val="en-GB"/>
              </w:rPr>
              <w:t>Membuat resume hasil kunjungan Perpustakaan</w:t>
            </w:r>
          </w:p>
          <w:p w:rsidR="0031258E" w:rsidRPr="00ED19AF" w:rsidRDefault="0031258E" w:rsidP="000836DB">
            <w:pPr>
              <w:numPr>
                <w:ilvl w:val="0"/>
                <w:numId w:val="1"/>
              </w:numPr>
              <w:ind w:left="204" w:hanging="204"/>
              <w:contextualSpacing/>
              <w:jc w:val="both"/>
              <w:rPr>
                <w:rFonts w:ascii="Times New Roman" w:eastAsia="Calibri" w:hAnsi="Times New Roman" w:cs="Times New Roman"/>
                <w:b/>
                <w:bCs/>
                <w:i/>
                <w:iCs/>
                <w:sz w:val="20"/>
                <w:szCs w:val="20"/>
              </w:rPr>
            </w:pPr>
            <w:r w:rsidRPr="00ED19AF">
              <w:rPr>
                <w:rFonts w:ascii="Times New Roman" w:eastAsia="Calibri" w:hAnsi="Times New Roman" w:cs="Times New Roman"/>
                <w:b/>
                <w:bCs/>
                <w:sz w:val="20"/>
                <w:szCs w:val="20"/>
              </w:rPr>
              <w:t xml:space="preserve">Tugas-2 (Kelompok) </w:t>
            </w:r>
          </w:p>
          <w:p w:rsidR="0031258E" w:rsidRPr="00ED19AF" w:rsidRDefault="0031258E" w:rsidP="000836DB">
            <w:pPr>
              <w:ind w:left="204"/>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sz w:val="20"/>
                <w:szCs w:val="20"/>
              </w:rPr>
              <w:t>Membuat Makalah</w:t>
            </w:r>
          </w:p>
          <w:p w:rsidR="0031258E" w:rsidRPr="00ED19AF" w:rsidRDefault="0031258E" w:rsidP="000836DB">
            <w:pPr>
              <w:ind w:left="360"/>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b/>
                <w:bCs/>
                <w:sz w:val="20"/>
                <w:szCs w:val="20"/>
                <w:lang w:val="en-GB"/>
              </w:rPr>
              <w:lastRenderedPageBreak/>
              <w:t xml:space="preserve"> [PT+KM:(2+2)x(2x60”)]</w:t>
            </w:r>
          </w:p>
          <w:p w:rsidR="0031258E" w:rsidRPr="00ED19AF" w:rsidRDefault="0031258E" w:rsidP="000836DB">
            <w:pPr>
              <w:contextualSpacing/>
              <w:rPr>
                <w:rFonts w:ascii="Times New Roman" w:eastAsia="Calibri" w:hAnsi="Times New Roman" w:cs="Times New Roman"/>
                <w:b/>
                <w:bCs/>
                <w:sz w:val="20"/>
                <w:szCs w:val="20"/>
                <w:lang w:val="id-ID"/>
              </w:rPr>
            </w:pPr>
          </w:p>
        </w:tc>
        <w:tc>
          <w:tcPr>
            <w:tcW w:w="1275" w:type="dxa"/>
            <w:shd w:val="clear" w:color="auto" w:fill="auto"/>
          </w:tcPr>
          <w:p w:rsidR="0031258E" w:rsidRPr="00ED19AF" w:rsidRDefault="0031258E" w:rsidP="000836DB">
            <w:pPr>
              <w:keepNext/>
              <w:keepLines/>
              <w:outlineLvl w:val="0"/>
              <w:rPr>
                <w:rFonts w:ascii="Times New Roman" w:eastAsia="Times New Roman" w:hAnsi="Times New Roman" w:cs="Times New Roman"/>
                <w:color w:val="000000"/>
                <w:sz w:val="20"/>
                <w:szCs w:val="20"/>
              </w:rPr>
            </w:pPr>
            <w:r w:rsidRPr="00ED19AF">
              <w:rPr>
                <w:rFonts w:ascii="Times New Roman" w:eastAsia="Times New Roman" w:hAnsi="Times New Roman" w:cs="Times New Roman"/>
                <w:color w:val="000000"/>
                <w:sz w:val="20"/>
                <w:szCs w:val="20"/>
              </w:rPr>
              <w:lastRenderedPageBreak/>
              <w:t>Bentuk: Kuliah Tatap Muka</w:t>
            </w:r>
          </w:p>
        </w:tc>
        <w:tc>
          <w:tcPr>
            <w:tcW w:w="2650" w:type="dxa"/>
            <w:shd w:val="clear" w:color="auto" w:fill="auto"/>
          </w:tcPr>
          <w:p w:rsidR="0031258E" w:rsidRPr="00ED19AF" w:rsidRDefault="0031258E" w:rsidP="000836DB">
            <w:pPr>
              <w:pStyle w:val="ListParagraph"/>
              <w:numPr>
                <w:ilvl w:val="0"/>
                <w:numId w:val="19"/>
              </w:numPr>
              <w:spacing w:line="276" w:lineRule="auto"/>
              <w:ind w:left="315"/>
              <w:rPr>
                <w:rFonts w:ascii="Times New Roman" w:hAnsi="Times New Roman" w:cs="Times New Roman"/>
                <w:sz w:val="20"/>
                <w:szCs w:val="20"/>
              </w:rPr>
            </w:pPr>
            <w:r w:rsidRPr="00ED19AF">
              <w:rPr>
                <w:rFonts w:ascii="Times New Roman" w:eastAsia="Calibri" w:hAnsi="Times New Roman" w:cs="Times New Roman"/>
                <w:bCs/>
                <w:sz w:val="20"/>
                <w:szCs w:val="20"/>
              </w:rPr>
              <w:t xml:space="preserve">Pengertian </w:t>
            </w:r>
            <w:r w:rsidRPr="00ED19AF">
              <w:rPr>
                <w:rFonts w:ascii="Times New Roman" w:hAnsi="Times New Roman" w:cs="Times New Roman"/>
                <w:i/>
                <w:sz w:val="20"/>
                <w:szCs w:val="20"/>
              </w:rPr>
              <w:t>Aqsam</w:t>
            </w:r>
            <w:r w:rsidRPr="00ED19AF">
              <w:rPr>
                <w:rFonts w:ascii="Times New Roman" w:hAnsi="Times New Roman" w:cs="Times New Roman"/>
                <w:i/>
                <w:spacing w:val="-60"/>
                <w:sz w:val="20"/>
                <w:szCs w:val="20"/>
              </w:rPr>
              <w:t xml:space="preserve"> </w:t>
            </w:r>
            <w:r w:rsidRPr="00ED19AF">
              <w:rPr>
                <w:rFonts w:ascii="Times New Roman" w:hAnsi="Times New Roman" w:cs="Times New Roman"/>
                <w:i/>
                <w:sz w:val="20"/>
                <w:szCs w:val="20"/>
              </w:rPr>
              <w:t>al-Qur'an</w:t>
            </w:r>
            <w:r w:rsidRPr="00ED19AF">
              <w:rPr>
                <w:rFonts w:ascii="Times New Roman" w:hAnsi="Times New Roman" w:cs="Times New Roman"/>
                <w:sz w:val="20"/>
                <w:szCs w:val="20"/>
              </w:rPr>
              <w:t>,</w:t>
            </w:r>
            <w:r w:rsidRPr="00ED19AF">
              <w:rPr>
                <w:rFonts w:ascii="Times New Roman" w:hAnsi="Times New Roman" w:cs="Times New Roman"/>
                <w:spacing w:val="1"/>
                <w:sz w:val="20"/>
                <w:szCs w:val="20"/>
              </w:rPr>
              <w:t xml:space="preserve"> </w:t>
            </w:r>
          </w:p>
          <w:p w:rsidR="0031258E" w:rsidRPr="00ED19AF" w:rsidRDefault="0031258E" w:rsidP="000836DB">
            <w:pPr>
              <w:pStyle w:val="ListParagraph"/>
              <w:numPr>
                <w:ilvl w:val="0"/>
                <w:numId w:val="19"/>
              </w:numPr>
              <w:spacing w:line="276" w:lineRule="auto"/>
              <w:ind w:left="315"/>
              <w:rPr>
                <w:rFonts w:ascii="Times New Roman" w:eastAsia="Calibri" w:hAnsi="Times New Roman" w:cs="Times New Roman"/>
                <w:bCs/>
                <w:sz w:val="20"/>
                <w:szCs w:val="20"/>
              </w:rPr>
            </w:pPr>
            <w:r w:rsidRPr="00ED19AF">
              <w:rPr>
                <w:rFonts w:ascii="Times New Roman" w:hAnsi="Times New Roman" w:cs="Times New Roman"/>
                <w:sz w:val="20"/>
                <w:szCs w:val="20"/>
              </w:rPr>
              <w:t xml:space="preserve">bentuk-bentuk </w:t>
            </w:r>
            <w:r w:rsidRPr="00ED19AF">
              <w:rPr>
                <w:rFonts w:ascii="Times New Roman" w:hAnsi="Times New Roman" w:cs="Times New Roman"/>
                <w:i/>
                <w:sz w:val="20"/>
                <w:szCs w:val="20"/>
              </w:rPr>
              <w:t>Aqsam</w:t>
            </w:r>
            <w:r w:rsidRPr="00ED19AF">
              <w:rPr>
                <w:rFonts w:ascii="Times New Roman" w:hAnsi="Times New Roman" w:cs="Times New Roman"/>
                <w:i/>
                <w:spacing w:val="-60"/>
                <w:sz w:val="20"/>
                <w:szCs w:val="20"/>
              </w:rPr>
              <w:t xml:space="preserve"> </w:t>
            </w:r>
            <w:r w:rsidRPr="00ED19AF">
              <w:rPr>
                <w:rFonts w:ascii="Times New Roman" w:hAnsi="Times New Roman" w:cs="Times New Roman"/>
                <w:i/>
                <w:sz w:val="20"/>
                <w:szCs w:val="20"/>
              </w:rPr>
              <w:t>al-Qur'an</w:t>
            </w:r>
          </w:p>
          <w:p w:rsidR="0031258E" w:rsidRPr="00ED19AF" w:rsidRDefault="0031258E" w:rsidP="000836DB">
            <w:pPr>
              <w:pStyle w:val="ListParagraph"/>
              <w:numPr>
                <w:ilvl w:val="0"/>
                <w:numId w:val="19"/>
              </w:numPr>
              <w:spacing w:line="276" w:lineRule="auto"/>
              <w:ind w:left="315"/>
              <w:rPr>
                <w:rFonts w:ascii="Times New Roman" w:eastAsia="Calibri" w:hAnsi="Times New Roman" w:cs="Times New Roman"/>
                <w:bCs/>
                <w:sz w:val="20"/>
                <w:szCs w:val="20"/>
              </w:rPr>
            </w:pPr>
            <w:r w:rsidRPr="00ED19AF">
              <w:rPr>
                <w:rFonts w:ascii="Times New Roman" w:hAnsi="Times New Roman" w:cs="Times New Roman"/>
                <w:sz w:val="20"/>
                <w:szCs w:val="20"/>
              </w:rPr>
              <w:t xml:space="preserve">fungsi </w:t>
            </w:r>
            <w:r w:rsidRPr="00ED19AF">
              <w:rPr>
                <w:rFonts w:ascii="Times New Roman" w:hAnsi="Times New Roman" w:cs="Times New Roman"/>
                <w:i/>
                <w:sz w:val="20"/>
                <w:szCs w:val="20"/>
              </w:rPr>
              <w:t>Aqsam</w:t>
            </w:r>
            <w:r w:rsidRPr="00ED19AF">
              <w:rPr>
                <w:rFonts w:ascii="Times New Roman" w:hAnsi="Times New Roman" w:cs="Times New Roman"/>
                <w:i/>
                <w:spacing w:val="-60"/>
                <w:sz w:val="20"/>
                <w:szCs w:val="20"/>
              </w:rPr>
              <w:t xml:space="preserve"> </w:t>
            </w:r>
            <w:r w:rsidRPr="00ED19AF">
              <w:rPr>
                <w:rFonts w:ascii="Times New Roman" w:hAnsi="Times New Roman" w:cs="Times New Roman"/>
                <w:i/>
                <w:sz w:val="20"/>
                <w:szCs w:val="20"/>
              </w:rPr>
              <w:t>al-Qur'an</w:t>
            </w:r>
          </w:p>
        </w:tc>
        <w:tc>
          <w:tcPr>
            <w:tcW w:w="709"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3</w:t>
            </w:r>
          </w:p>
        </w:tc>
      </w:tr>
      <w:tr w:rsidR="0031258E" w:rsidRPr="00ED19AF" w:rsidTr="000836DB">
        <w:trPr>
          <w:trHeight w:val="304"/>
        </w:trPr>
        <w:tc>
          <w:tcPr>
            <w:tcW w:w="1135"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lastRenderedPageBreak/>
              <w:t>14</w:t>
            </w:r>
          </w:p>
        </w:tc>
        <w:tc>
          <w:tcPr>
            <w:tcW w:w="2126" w:type="dxa"/>
            <w:shd w:val="clear" w:color="auto" w:fill="auto"/>
          </w:tcPr>
          <w:p w:rsidR="0031258E" w:rsidRPr="00ED19AF" w:rsidRDefault="0031258E" w:rsidP="000836DB">
            <w:pPr>
              <w:spacing w:line="276" w:lineRule="auto"/>
              <w:contextualSpacing/>
              <w:jc w:val="both"/>
              <w:rPr>
                <w:rFonts w:ascii="Times New Roman" w:eastAsia="Calibri" w:hAnsi="Times New Roman" w:cs="Times New Roman"/>
                <w:b/>
                <w:sz w:val="20"/>
                <w:szCs w:val="20"/>
                <w:lang w:val="en-GB"/>
              </w:rPr>
            </w:pPr>
            <w:r w:rsidRPr="00ED19AF">
              <w:rPr>
                <w:rFonts w:ascii="Times New Roman" w:eastAsia="Calibri" w:hAnsi="Times New Roman" w:cs="Times New Roman"/>
                <w:b/>
                <w:sz w:val="20"/>
                <w:szCs w:val="20"/>
                <w:lang w:val="en-GB"/>
              </w:rPr>
              <w:t>Sub-CPMK13:</w:t>
            </w:r>
          </w:p>
          <w:p w:rsidR="0031258E" w:rsidRPr="00ED19AF" w:rsidRDefault="0031258E" w:rsidP="000836DB">
            <w:pPr>
              <w:spacing w:line="276" w:lineRule="auto"/>
              <w:contextualSpacing/>
              <w:rPr>
                <w:rFonts w:ascii="Times New Roman" w:eastAsia="Calibri" w:hAnsi="Times New Roman" w:cs="Times New Roman"/>
                <w:b/>
                <w:sz w:val="20"/>
                <w:szCs w:val="20"/>
                <w:lang w:val="en-GB"/>
              </w:rPr>
            </w:pPr>
            <w:r w:rsidRPr="00ED19AF">
              <w:rPr>
                <w:rFonts w:ascii="Times New Roman" w:hAnsi="Times New Roman" w:cs="Times New Roman"/>
                <w:spacing w:val="-7"/>
                <w:sz w:val="20"/>
                <w:szCs w:val="20"/>
              </w:rPr>
              <w:t>Mahasiswa mampu mempraktikkan perbedaan bacaan Qira'at al-Qur'an (CPMK 1, CPMK 2, CPMK 3, CPMK 4)</w:t>
            </w:r>
          </w:p>
        </w:tc>
        <w:tc>
          <w:tcPr>
            <w:tcW w:w="1843" w:type="dxa"/>
            <w:shd w:val="clear" w:color="auto" w:fill="auto"/>
          </w:tcPr>
          <w:p w:rsidR="0031258E" w:rsidRPr="00ED19AF" w:rsidRDefault="0031258E" w:rsidP="000836DB">
            <w:pPr>
              <w:spacing w:line="276" w:lineRule="auto"/>
              <w:contextualSpacing/>
              <w:rPr>
                <w:rFonts w:ascii="Times New Roman" w:eastAsia="Calibri" w:hAnsi="Times New Roman" w:cs="Times New Roman"/>
                <w:sz w:val="20"/>
                <w:szCs w:val="20"/>
              </w:rPr>
            </w:pPr>
            <w:r w:rsidRPr="00ED19AF">
              <w:rPr>
                <w:rFonts w:ascii="Times New Roman" w:eastAsia="Calibri" w:hAnsi="Times New Roman" w:cs="Times New Roman"/>
                <w:sz w:val="20"/>
                <w:szCs w:val="20"/>
              </w:rPr>
              <w:t>Setelah mengikuti perkuliahan mahasiswa diharapkan dapat memahami dan melakukan:</w:t>
            </w:r>
          </w:p>
          <w:p w:rsidR="0031258E" w:rsidRPr="00ED19AF" w:rsidRDefault="0031258E" w:rsidP="000836DB">
            <w:pPr>
              <w:pStyle w:val="TableParagraph"/>
              <w:numPr>
                <w:ilvl w:val="0"/>
                <w:numId w:val="27"/>
              </w:numPr>
              <w:tabs>
                <w:tab w:val="left" w:pos="1903"/>
              </w:tabs>
              <w:ind w:right="35"/>
              <w:rPr>
                <w:sz w:val="20"/>
                <w:szCs w:val="20"/>
              </w:rPr>
            </w:pPr>
            <w:r w:rsidRPr="00ED19AF">
              <w:rPr>
                <w:color w:val="333333"/>
                <w:sz w:val="20"/>
                <w:szCs w:val="20"/>
              </w:rPr>
              <w:t>Mengetahui</w:t>
            </w:r>
            <w:r w:rsidRPr="00ED19AF">
              <w:rPr>
                <w:color w:val="333333"/>
                <w:spacing w:val="1"/>
                <w:sz w:val="20"/>
                <w:szCs w:val="20"/>
              </w:rPr>
              <w:t xml:space="preserve"> </w:t>
            </w:r>
            <w:r w:rsidRPr="00ED19AF">
              <w:rPr>
                <w:color w:val="333333"/>
                <w:sz w:val="20"/>
                <w:szCs w:val="20"/>
              </w:rPr>
              <w:t>pengertian</w:t>
            </w:r>
            <w:r w:rsidRPr="00ED19AF">
              <w:rPr>
                <w:color w:val="333333"/>
                <w:sz w:val="20"/>
                <w:szCs w:val="20"/>
                <w:lang w:val="en-US"/>
              </w:rPr>
              <w:t xml:space="preserve"> </w:t>
            </w:r>
            <w:r w:rsidRPr="00ED19AF">
              <w:rPr>
                <w:color w:val="333333"/>
                <w:spacing w:val="-1"/>
                <w:sz w:val="20"/>
                <w:szCs w:val="20"/>
              </w:rPr>
              <w:t>Qiraat</w:t>
            </w:r>
            <w:r w:rsidRPr="00ED19AF">
              <w:rPr>
                <w:color w:val="333333"/>
                <w:spacing w:val="-53"/>
                <w:sz w:val="20"/>
                <w:szCs w:val="20"/>
              </w:rPr>
              <w:t xml:space="preserve"> </w:t>
            </w:r>
            <w:r w:rsidRPr="00ED19AF">
              <w:rPr>
                <w:color w:val="333333"/>
                <w:sz w:val="20"/>
                <w:szCs w:val="20"/>
              </w:rPr>
              <w:t>Alquran</w:t>
            </w:r>
          </w:p>
          <w:p w:rsidR="0031258E" w:rsidRPr="00ED19AF" w:rsidRDefault="0031258E" w:rsidP="000836DB">
            <w:pPr>
              <w:pStyle w:val="TableParagraph"/>
              <w:numPr>
                <w:ilvl w:val="0"/>
                <w:numId w:val="27"/>
              </w:numPr>
              <w:tabs>
                <w:tab w:val="left" w:pos="1903"/>
              </w:tabs>
              <w:ind w:right="35"/>
              <w:rPr>
                <w:color w:val="333333"/>
                <w:sz w:val="20"/>
                <w:szCs w:val="20"/>
              </w:rPr>
            </w:pPr>
            <w:r w:rsidRPr="00ED19AF">
              <w:rPr>
                <w:color w:val="333333"/>
                <w:sz w:val="20"/>
                <w:szCs w:val="20"/>
              </w:rPr>
              <w:t>Mengetahui</w:t>
            </w:r>
          </w:p>
          <w:p w:rsidR="0031258E" w:rsidRPr="00ED19AF" w:rsidRDefault="0031258E" w:rsidP="000836DB">
            <w:pPr>
              <w:pStyle w:val="TableParagraph"/>
              <w:tabs>
                <w:tab w:val="left" w:pos="1903"/>
              </w:tabs>
              <w:ind w:left="360" w:right="35"/>
              <w:rPr>
                <w:color w:val="333333"/>
                <w:sz w:val="20"/>
                <w:szCs w:val="20"/>
              </w:rPr>
            </w:pPr>
            <w:r w:rsidRPr="00ED19AF">
              <w:rPr>
                <w:color w:val="333333"/>
                <w:sz w:val="20"/>
                <w:szCs w:val="20"/>
              </w:rPr>
              <w:t>syarat-syarat Qiraat quran</w:t>
            </w:r>
          </w:p>
          <w:p w:rsidR="0031258E" w:rsidRPr="00ED19AF" w:rsidRDefault="0031258E" w:rsidP="000836DB">
            <w:pPr>
              <w:pStyle w:val="TableParagraph"/>
              <w:numPr>
                <w:ilvl w:val="0"/>
                <w:numId w:val="27"/>
              </w:numPr>
              <w:tabs>
                <w:tab w:val="left" w:pos="1903"/>
              </w:tabs>
              <w:ind w:right="35"/>
              <w:rPr>
                <w:color w:val="333333"/>
                <w:sz w:val="20"/>
                <w:szCs w:val="20"/>
              </w:rPr>
            </w:pPr>
            <w:r w:rsidRPr="00ED19AF">
              <w:rPr>
                <w:color w:val="333333"/>
                <w:sz w:val="20"/>
                <w:szCs w:val="20"/>
              </w:rPr>
              <w:t>Mengetahui macam-macam qiraat quran</w:t>
            </w:r>
          </w:p>
          <w:p w:rsidR="0031258E" w:rsidRPr="00ED19AF" w:rsidRDefault="0031258E" w:rsidP="000836DB">
            <w:pPr>
              <w:pStyle w:val="TableParagraph"/>
              <w:numPr>
                <w:ilvl w:val="0"/>
                <w:numId w:val="27"/>
              </w:numPr>
              <w:tabs>
                <w:tab w:val="left" w:pos="1903"/>
              </w:tabs>
              <w:ind w:right="35"/>
              <w:rPr>
                <w:color w:val="333333"/>
                <w:sz w:val="20"/>
                <w:szCs w:val="20"/>
              </w:rPr>
            </w:pPr>
            <w:r w:rsidRPr="00ED19AF">
              <w:rPr>
                <w:color w:val="333333"/>
                <w:sz w:val="20"/>
                <w:szCs w:val="20"/>
              </w:rPr>
              <w:t>Mengetahui sejarah qiraat quran</w:t>
            </w:r>
          </w:p>
        </w:tc>
        <w:tc>
          <w:tcPr>
            <w:tcW w:w="2410" w:type="dxa"/>
            <w:shd w:val="clear" w:color="auto" w:fill="auto"/>
          </w:tcPr>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Kognitif: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Praktikum tanya-jawab lisan dan tugas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Kriteria: mampu menjawab pertanyaan dengan tepat dan melakukan praktikum</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Afektif: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Absensi, Observasi aktifitas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Kriteria: Kehadiran, cermat, kerjasama, santun, menghargai, ketepatan identifikasi</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Psikomotor:</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Observasi langsung</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sz w:val="20"/>
                <w:szCs w:val="20"/>
              </w:rPr>
              <w:t>Kriteria: keaktifan</w:t>
            </w:r>
          </w:p>
        </w:tc>
        <w:tc>
          <w:tcPr>
            <w:tcW w:w="1985" w:type="dxa"/>
            <w:shd w:val="clear" w:color="auto" w:fill="auto"/>
          </w:tcPr>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t>Bentuk: Kuliah</w:t>
            </w:r>
          </w:p>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t xml:space="preserve">Metode: - </w:t>
            </w:r>
            <w:r w:rsidRPr="00ED19AF">
              <w:rPr>
                <w:rFonts w:ascii="Times New Roman" w:eastAsia="Calibri" w:hAnsi="Times New Roman" w:cs="Times New Roman"/>
                <w:iCs/>
                <w:sz w:val="20"/>
                <w:szCs w:val="20"/>
              </w:rPr>
              <w:t xml:space="preserve">Ceramah </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Cs/>
                <w:sz w:val="20"/>
                <w:szCs w:val="20"/>
                <w:lang w:val="id-ID"/>
              </w:rPr>
              <w:t xml:space="preserve">        - </w:t>
            </w:r>
            <w:r w:rsidRPr="00ED19AF">
              <w:rPr>
                <w:rFonts w:ascii="Times New Roman" w:eastAsia="Calibri" w:hAnsi="Times New Roman" w:cs="Times New Roman"/>
                <w:iCs/>
                <w:sz w:val="20"/>
                <w:szCs w:val="20"/>
              </w:rPr>
              <w:t>Diskusi</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
                <w:iCs/>
                <w:sz w:val="20"/>
                <w:szCs w:val="20"/>
                <w:lang w:val="id-ID"/>
              </w:rPr>
              <w:t xml:space="preserve">        - </w:t>
            </w:r>
            <w:r w:rsidRPr="00ED19AF">
              <w:rPr>
                <w:rFonts w:ascii="Times New Roman" w:eastAsia="Calibri" w:hAnsi="Times New Roman" w:cs="Times New Roman"/>
                <w:i/>
                <w:iCs/>
                <w:sz w:val="20"/>
                <w:szCs w:val="20"/>
              </w:rPr>
              <w:t>Self study</w:t>
            </w:r>
          </w:p>
          <w:p w:rsidR="0031258E" w:rsidRPr="00ED19AF" w:rsidRDefault="0031258E" w:rsidP="000836DB">
            <w:pPr>
              <w:contextualSpacing/>
              <w:jc w:val="both"/>
              <w:rPr>
                <w:rFonts w:ascii="Times New Roman" w:eastAsia="Calibri" w:hAnsi="Times New Roman" w:cs="Times New Roman"/>
                <w:sz w:val="20"/>
                <w:szCs w:val="20"/>
              </w:rPr>
            </w:pPr>
            <w:r w:rsidRPr="00ED19AF">
              <w:rPr>
                <w:rFonts w:ascii="Times New Roman" w:eastAsia="Calibri" w:hAnsi="Times New Roman" w:cs="Times New Roman"/>
                <w:i/>
                <w:iCs/>
                <w:sz w:val="20"/>
                <w:szCs w:val="20"/>
              </w:rPr>
              <w:t xml:space="preserve">       - </w:t>
            </w:r>
            <w:r w:rsidRPr="00ED19AF">
              <w:rPr>
                <w:rFonts w:ascii="Times New Roman" w:eastAsia="Calibri" w:hAnsi="Times New Roman" w:cs="Times New Roman"/>
                <w:sz w:val="20"/>
                <w:szCs w:val="20"/>
              </w:rPr>
              <w:t>Praktikum</w:t>
            </w:r>
          </w:p>
          <w:p w:rsidR="0031258E" w:rsidRPr="00ED19AF" w:rsidRDefault="0031258E" w:rsidP="000836DB">
            <w:pPr>
              <w:contextualSpacing/>
              <w:jc w:val="both"/>
              <w:rPr>
                <w:rFonts w:ascii="Times New Roman" w:eastAsia="Calibri" w:hAnsi="Times New Roman" w:cs="Times New Roman"/>
                <w:i/>
                <w:iCs/>
                <w:sz w:val="20"/>
                <w:szCs w:val="20"/>
              </w:rPr>
            </w:pPr>
          </w:p>
          <w:p w:rsidR="0031258E" w:rsidRPr="00ED19AF" w:rsidRDefault="0031258E" w:rsidP="000836DB">
            <w:pPr>
              <w:contextualSpacing/>
              <w:jc w:val="both"/>
              <w:rPr>
                <w:rFonts w:ascii="Times New Roman" w:eastAsia="Calibri" w:hAnsi="Times New Roman" w:cs="Times New Roman"/>
                <w:b/>
                <w:bCs/>
                <w:sz w:val="20"/>
                <w:szCs w:val="20"/>
                <w:lang w:val="en-GB"/>
              </w:rPr>
            </w:pPr>
            <w:r w:rsidRPr="00ED19AF">
              <w:rPr>
                <w:rFonts w:ascii="Times New Roman" w:eastAsia="Calibri" w:hAnsi="Times New Roman" w:cs="Times New Roman"/>
                <w:b/>
                <w:bCs/>
                <w:sz w:val="20"/>
                <w:szCs w:val="20"/>
                <w:lang w:val="en-GB"/>
              </w:rPr>
              <w:t>[PB: 1x(2x50”)]</w:t>
            </w:r>
          </w:p>
          <w:p w:rsidR="0031258E" w:rsidRPr="00ED19AF" w:rsidRDefault="0031258E" w:rsidP="000836DB">
            <w:pPr>
              <w:contextualSpacing/>
              <w:jc w:val="both"/>
              <w:rPr>
                <w:rFonts w:ascii="Times New Roman" w:eastAsia="Calibri" w:hAnsi="Times New Roman" w:cs="Times New Roman"/>
                <w:b/>
                <w:bCs/>
                <w:sz w:val="20"/>
                <w:szCs w:val="20"/>
                <w:lang w:val="en-GB"/>
              </w:rPr>
            </w:pPr>
          </w:p>
          <w:p w:rsidR="0031258E" w:rsidRPr="00ED19AF" w:rsidRDefault="0031258E" w:rsidP="000836DB">
            <w:pPr>
              <w:numPr>
                <w:ilvl w:val="0"/>
                <w:numId w:val="1"/>
              </w:num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b/>
                <w:bCs/>
                <w:sz w:val="20"/>
                <w:szCs w:val="20"/>
                <w:lang w:val="en-GB"/>
              </w:rPr>
              <w:t>Tugas-1</w:t>
            </w:r>
          </w:p>
          <w:p w:rsidR="0031258E" w:rsidRPr="00ED19AF" w:rsidRDefault="0031258E" w:rsidP="000836DB">
            <w:pPr>
              <w:ind w:left="360"/>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b/>
                <w:bCs/>
                <w:sz w:val="20"/>
                <w:szCs w:val="20"/>
                <w:lang w:val="en-GB"/>
              </w:rPr>
              <w:t>(Individu)</w:t>
            </w:r>
          </w:p>
          <w:p w:rsidR="0031258E" w:rsidRPr="00ED19AF" w:rsidRDefault="0031258E" w:rsidP="000836DB">
            <w:pPr>
              <w:ind w:left="236"/>
              <w:contextualSpacing/>
              <w:jc w:val="both"/>
              <w:rPr>
                <w:rFonts w:ascii="Times New Roman" w:eastAsia="Calibri" w:hAnsi="Times New Roman" w:cs="Times New Roman"/>
                <w:sz w:val="20"/>
                <w:szCs w:val="20"/>
                <w:lang w:val="en-GB"/>
              </w:rPr>
            </w:pPr>
            <w:r w:rsidRPr="00ED19AF">
              <w:rPr>
                <w:rFonts w:ascii="Times New Roman" w:eastAsia="Calibri" w:hAnsi="Times New Roman" w:cs="Times New Roman"/>
                <w:sz w:val="20"/>
                <w:szCs w:val="20"/>
                <w:lang w:val="en-GB"/>
              </w:rPr>
              <w:t>Membuat resume hasil kunjungan Perpustakaan</w:t>
            </w:r>
          </w:p>
          <w:p w:rsidR="0031258E" w:rsidRPr="00ED19AF" w:rsidRDefault="0031258E" w:rsidP="000836DB">
            <w:pPr>
              <w:numPr>
                <w:ilvl w:val="0"/>
                <w:numId w:val="1"/>
              </w:numPr>
              <w:ind w:left="204" w:hanging="204"/>
              <w:contextualSpacing/>
              <w:jc w:val="both"/>
              <w:rPr>
                <w:rFonts w:ascii="Times New Roman" w:eastAsia="Calibri" w:hAnsi="Times New Roman" w:cs="Times New Roman"/>
                <w:b/>
                <w:bCs/>
                <w:i/>
                <w:iCs/>
                <w:sz w:val="20"/>
                <w:szCs w:val="20"/>
              </w:rPr>
            </w:pPr>
            <w:r w:rsidRPr="00ED19AF">
              <w:rPr>
                <w:rFonts w:ascii="Times New Roman" w:eastAsia="Calibri" w:hAnsi="Times New Roman" w:cs="Times New Roman"/>
                <w:b/>
                <w:bCs/>
                <w:sz w:val="20"/>
                <w:szCs w:val="20"/>
              </w:rPr>
              <w:t xml:space="preserve">Tugas-2 (Kelompok) </w:t>
            </w:r>
          </w:p>
          <w:p w:rsidR="0031258E" w:rsidRPr="00ED19AF" w:rsidRDefault="0031258E" w:rsidP="000836DB">
            <w:pPr>
              <w:ind w:left="204"/>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sz w:val="20"/>
                <w:szCs w:val="20"/>
              </w:rPr>
              <w:t>Membuat Makalah</w:t>
            </w:r>
          </w:p>
          <w:p w:rsidR="0031258E" w:rsidRPr="00ED19AF" w:rsidRDefault="0031258E" w:rsidP="000836DB">
            <w:pPr>
              <w:ind w:left="204"/>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b/>
                <w:bCs/>
                <w:sz w:val="20"/>
                <w:szCs w:val="20"/>
                <w:lang w:val="en-GB"/>
              </w:rPr>
              <w:t xml:space="preserve"> [PT+KM:(1+1)x(2x60”)]</w:t>
            </w:r>
          </w:p>
          <w:p w:rsidR="0031258E" w:rsidRPr="00ED19AF" w:rsidRDefault="0031258E" w:rsidP="000836DB">
            <w:pPr>
              <w:contextualSpacing/>
              <w:rPr>
                <w:rFonts w:ascii="Times New Roman" w:eastAsia="Calibri" w:hAnsi="Times New Roman" w:cs="Times New Roman"/>
                <w:b/>
                <w:bCs/>
                <w:sz w:val="20"/>
                <w:szCs w:val="20"/>
                <w:lang w:val="id-ID"/>
              </w:rPr>
            </w:pPr>
          </w:p>
        </w:tc>
        <w:tc>
          <w:tcPr>
            <w:tcW w:w="1275" w:type="dxa"/>
            <w:shd w:val="clear" w:color="auto" w:fill="auto"/>
          </w:tcPr>
          <w:p w:rsidR="0031258E" w:rsidRPr="00ED19AF" w:rsidRDefault="0031258E" w:rsidP="000836DB">
            <w:pPr>
              <w:keepNext/>
              <w:keepLines/>
              <w:outlineLvl w:val="0"/>
              <w:rPr>
                <w:rFonts w:ascii="Times New Roman" w:eastAsia="Times New Roman" w:hAnsi="Times New Roman" w:cs="Times New Roman"/>
                <w:color w:val="000000"/>
                <w:sz w:val="20"/>
                <w:szCs w:val="20"/>
              </w:rPr>
            </w:pPr>
            <w:r w:rsidRPr="00ED19AF">
              <w:rPr>
                <w:rFonts w:ascii="Times New Roman" w:eastAsia="Times New Roman" w:hAnsi="Times New Roman" w:cs="Times New Roman"/>
                <w:color w:val="000000"/>
                <w:sz w:val="20"/>
                <w:szCs w:val="20"/>
              </w:rPr>
              <w:t>Bentuk: Kuliah Tatap Muka</w:t>
            </w:r>
          </w:p>
        </w:tc>
        <w:tc>
          <w:tcPr>
            <w:tcW w:w="2650" w:type="dxa"/>
            <w:shd w:val="clear" w:color="auto" w:fill="auto"/>
          </w:tcPr>
          <w:p w:rsidR="0031258E" w:rsidRPr="00ED19AF" w:rsidRDefault="0031258E" w:rsidP="000836DB">
            <w:pPr>
              <w:numPr>
                <w:ilvl w:val="0"/>
                <w:numId w:val="28"/>
              </w:numPr>
              <w:spacing w:line="276" w:lineRule="auto"/>
              <w:ind w:left="313"/>
              <w:contextualSpacing/>
              <w:rPr>
                <w:rFonts w:ascii="Times New Roman" w:eastAsia="Calibri" w:hAnsi="Times New Roman" w:cs="Times New Roman"/>
                <w:sz w:val="20"/>
                <w:szCs w:val="20"/>
              </w:rPr>
            </w:pPr>
            <w:r w:rsidRPr="00ED19AF">
              <w:rPr>
                <w:rFonts w:ascii="Times New Roman" w:hAnsi="Times New Roman" w:cs="Times New Roman"/>
                <w:sz w:val="20"/>
                <w:szCs w:val="20"/>
              </w:rPr>
              <w:t xml:space="preserve">Pengertian </w:t>
            </w:r>
            <w:r w:rsidRPr="00ED19AF">
              <w:rPr>
                <w:rFonts w:ascii="Times New Roman" w:hAnsi="Times New Roman" w:cs="Times New Roman"/>
                <w:color w:val="333333"/>
                <w:sz w:val="20"/>
                <w:szCs w:val="20"/>
              </w:rPr>
              <w:t>qiraat quran</w:t>
            </w:r>
            <w:r w:rsidRPr="00ED19AF">
              <w:rPr>
                <w:rFonts w:ascii="Times New Roman" w:hAnsi="Times New Roman" w:cs="Times New Roman"/>
                <w:sz w:val="20"/>
                <w:szCs w:val="20"/>
              </w:rPr>
              <w:t>,</w:t>
            </w:r>
          </w:p>
          <w:p w:rsidR="0031258E" w:rsidRPr="00ED19AF" w:rsidRDefault="0031258E" w:rsidP="000836DB">
            <w:pPr>
              <w:numPr>
                <w:ilvl w:val="0"/>
                <w:numId w:val="28"/>
              </w:numPr>
              <w:spacing w:line="276" w:lineRule="auto"/>
              <w:ind w:left="313"/>
              <w:contextualSpacing/>
              <w:rPr>
                <w:rFonts w:ascii="Times New Roman" w:eastAsia="Calibri" w:hAnsi="Times New Roman" w:cs="Times New Roman"/>
                <w:sz w:val="20"/>
                <w:szCs w:val="20"/>
              </w:rPr>
            </w:pPr>
            <w:r w:rsidRPr="00ED19AF">
              <w:rPr>
                <w:rFonts w:ascii="Times New Roman" w:hAnsi="Times New Roman" w:cs="Times New Roman"/>
                <w:spacing w:val="1"/>
                <w:sz w:val="20"/>
                <w:szCs w:val="20"/>
              </w:rPr>
              <w:t xml:space="preserve"> </w:t>
            </w:r>
            <w:r w:rsidRPr="00ED19AF">
              <w:rPr>
                <w:rFonts w:ascii="Times New Roman" w:hAnsi="Times New Roman" w:cs="Times New Roman"/>
                <w:spacing w:val="-1"/>
                <w:sz w:val="20"/>
                <w:szCs w:val="20"/>
              </w:rPr>
              <w:t xml:space="preserve">syarat-syarat </w:t>
            </w:r>
            <w:r w:rsidRPr="00ED19AF">
              <w:rPr>
                <w:rFonts w:ascii="Times New Roman" w:hAnsi="Times New Roman" w:cs="Times New Roman"/>
                <w:color w:val="333333"/>
                <w:sz w:val="20"/>
                <w:szCs w:val="20"/>
              </w:rPr>
              <w:t>qiraat quran</w:t>
            </w:r>
            <w:r w:rsidRPr="00ED19AF">
              <w:rPr>
                <w:rFonts w:ascii="Times New Roman" w:hAnsi="Times New Roman" w:cs="Times New Roman"/>
                <w:spacing w:val="-1"/>
                <w:sz w:val="20"/>
                <w:szCs w:val="20"/>
              </w:rPr>
              <w:t>,</w:t>
            </w:r>
            <w:r w:rsidRPr="00ED19AF">
              <w:rPr>
                <w:rFonts w:ascii="Times New Roman" w:hAnsi="Times New Roman" w:cs="Times New Roman"/>
                <w:sz w:val="20"/>
                <w:szCs w:val="20"/>
              </w:rPr>
              <w:t xml:space="preserve"> </w:t>
            </w:r>
          </w:p>
          <w:p w:rsidR="0031258E" w:rsidRPr="00ED19AF" w:rsidRDefault="0031258E" w:rsidP="000836DB">
            <w:pPr>
              <w:numPr>
                <w:ilvl w:val="0"/>
                <w:numId w:val="28"/>
              </w:numPr>
              <w:spacing w:line="276" w:lineRule="auto"/>
              <w:ind w:left="313"/>
              <w:contextualSpacing/>
              <w:rPr>
                <w:rFonts w:ascii="Times New Roman" w:eastAsia="Calibri" w:hAnsi="Times New Roman" w:cs="Times New Roman"/>
                <w:sz w:val="20"/>
                <w:szCs w:val="20"/>
              </w:rPr>
            </w:pPr>
            <w:r w:rsidRPr="00ED19AF">
              <w:rPr>
                <w:rFonts w:ascii="Times New Roman" w:hAnsi="Times New Roman" w:cs="Times New Roman"/>
                <w:sz w:val="20"/>
                <w:szCs w:val="20"/>
              </w:rPr>
              <w:t xml:space="preserve">macam-macam </w:t>
            </w:r>
            <w:r w:rsidRPr="00ED19AF">
              <w:rPr>
                <w:rFonts w:ascii="Times New Roman" w:hAnsi="Times New Roman" w:cs="Times New Roman"/>
                <w:color w:val="333333"/>
                <w:sz w:val="20"/>
                <w:szCs w:val="20"/>
              </w:rPr>
              <w:t>qiraat quran</w:t>
            </w:r>
            <w:r w:rsidRPr="00ED19AF">
              <w:rPr>
                <w:rFonts w:ascii="Times New Roman" w:hAnsi="Times New Roman" w:cs="Times New Roman"/>
                <w:sz w:val="20"/>
                <w:szCs w:val="20"/>
              </w:rPr>
              <w:t>,</w:t>
            </w:r>
            <w:r w:rsidRPr="00ED19AF">
              <w:rPr>
                <w:rFonts w:ascii="Times New Roman" w:hAnsi="Times New Roman" w:cs="Times New Roman"/>
                <w:spacing w:val="-12"/>
                <w:sz w:val="20"/>
                <w:szCs w:val="20"/>
              </w:rPr>
              <w:t xml:space="preserve"> </w:t>
            </w:r>
          </w:p>
          <w:p w:rsidR="0031258E" w:rsidRPr="00ED19AF" w:rsidRDefault="0031258E" w:rsidP="000836DB">
            <w:pPr>
              <w:numPr>
                <w:ilvl w:val="0"/>
                <w:numId w:val="28"/>
              </w:numPr>
              <w:spacing w:line="276" w:lineRule="auto"/>
              <w:ind w:left="313"/>
              <w:contextualSpacing/>
              <w:rPr>
                <w:rFonts w:ascii="Times New Roman" w:eastAsia="Calibri" w:hAnsi="Times New Roman" w:cs="Times New Roman"/>
                <w:sz w:val="20"/>
                <w:szCs w:val="20"/>
              </w:rPr>
            </w:pPr>
            <w:r w:rsidRPr="00ED19AF">
              <w:rPr>
                <w:rFonts w:ascii="Times New Roman" w:hAnsi="Times New Roman" w:cs="Times New Roman"/>
                <w:spacing w:val="-58"/>
                <w:sz w:val="20"/>
                <w:szCs w:val="20"/>
              </w:rPr>
              <w:t xml:space="preserve"> </w:t>
            </w:r>
            <w:r w:rsidRPr="00ED19AF">
              <w:rPr>
                <w:rFonts w:ascii="Times New Roman" w:hAnsi="Times New Roman" w:cs="Times New Roman"/>
                <w:sz w:val="20"/>
                <w:szCs w:val="20"/>
              </w:rPr>
              <w:t>sejarah</w:t>
            </w:r>
            <w:r w:rsidRPr="00ED19AF">
              <w:rPr>
                <w:rFonts w:ascii="Times New Roman" w:hAnsi="Times New Roman" w:cs="Times New Roman"/>
                <w:spacing w:val="-3"/>
                <w:sz w:val="20"/>
                <w:szCs w:val="20"/>
              </w:rPr>
              <w:t xml:space="preserve"> </w:t>
            </w:r>
            <w:r w:rsidRPr="00ED19AF">
              <w:rPr>
                <w:rFonts w:ascii="Times New Roman" w:hAnsi="Times New Roman" w:cs="Times New Roman"/>
                <w:sz w:val="20"/>
                <w:szCs w:val="20"/>
              </w:rPr>
              <w:t>qira'at al-qur'an</w:t>
            </w:r>
          </w:p>
        </w:tc>
        <w:tc>
          <w:tcPr>
            <w:tcW w:w="709"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3</w:t>
            </w:r>
          </w:p>
        </w:tc>
      </w:tr>
      <w:tr w:rsidR="0031258E" w:rsidRPr="00ED19AF" w:rsidTr="000836DB">
        <w:trPr>
          <w:trHeight w:val="304"/>
        </w:trPr>
        <w:tc>
          <w:tcPr>
            <w:tcW w:w="1135"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15</w:t>
            </w:r>
          </w:p>
        </w:tc>
        <w:tc>
          <w:tcPr>
            <w:tcW w:w="2126" w:type="dxa"/>
            <w:shd w:val="clear" w:color="auto" w:fill="auto"/>
          </w:tcPr>
          <w:p w:rsidR="0031258E" w:rsidRPr="00ED19AF" w:rsidRDefault="0031258E" w:rsidP="000836DB">
            <w:pPr>
              <w:spacing w:line="276" w:lineRule="auto"/>
              <w:contextualSpacing/>
              <w:jc w:val="both"/>
              <w:rPr>
                <w:rFonts w:ascii="Times New Roman" w:eastAsia="Calibri" w:hAnsi="Times New Roman" w:cs="Times New Roman"/>
                <w:b/>
                <w:sz w:val="20"/>
                <w:szCs w:val="20"/>
                <w:lang w:val="en-GB"/>
              </w:rPr>
            </w:pPr>
            <w:r w:rsidRPr="00ED19AF">
              <w:rPr>
                <w:rFonts w:ascii="Times New Roman" w:eastAsia="Calibri" w:hAnsi="Times New Roman" w:cs="Times New Roman"/>
                <w:b/>
                <w:sz w:val="20"/>
                <w:szCs w:val="20"/>
                <w:lang w:val="en-GB"/>
              </w:rPr>
              <w:t>Sub-CPMK15:</w:t>
            </w:r>
          </w:p>
          <w:p w:rsidR="0031258E" w:rsidRPr="00ED19AF" w:rsidRDefault="0031258E" w:rsidP="000836DB">
            <w:pPr>
              <w:spacing w:line="276" w:lineRule="auto"/>
              <w:contextualSpacing/>
              <w:jc w:val="both"/>
              <w:rPr>
                <w:rFonts w:ascii="Times New Roman" w:eastAsia="Calibri" w:hAnsi="Times New Roman" w:cs="Times New Roman"/>
                <w:b/>
                <w:sz w:val="20"/>
                <w:szCs w:val="20"/>
                <w:lang w:val="en-GB"/>
              </w:rPr>
            </w:pPr>
            <w:r w:rsidRPr="00ED19AF">
              <w:rPr>
                <w:rFonts w:ascii="Times New Roman" w:hAnsi="Times New Roman" w:cs="Times New Roman"/>
                <w:spacing w:val="-7"/>
                <w:sz w:val="20"/>
                <w:szCs w:val="20"/>
              </w:rPr>
              <w:t>Mahasiswa mampu menganalisis perbedaan Tafsir, Ta'wil dan Terjemah (CPMK 1, CPMK 2, CPMK 3, CPMK 4)</w:t>
            </w:r>
          </w:p>
        </w:tc>
        <w:tc>
          <w:tcPr>
            <w:tcW w:w="1843" w:type="dxa"/>
            <w:shd w:val="clear" w:color="auto" w:fill="auto"/>
          </w:tcPr>
          <w:p w:rsidR="0031258E" w:rsidRPr="00ED19AF" w:rsidRDefault="0031258E" w:rsidP="000836DB">
            <w:pPr>
              <w:spacing w:line="276" w:lineRule="auto"/>
              <w:contextualSpacing/>
              <w:rPr>
                <w:rFonts w:ascii="Times New Roman" w:eastAsia="Calibri" w:hAnsi="Times New Roman" w:cs="Times New Roman"/>
                <w:sz w:val="20"/>
                <w:szCs w:val="20"/>
              </w:rPr>
            </w:pPr>
            <w:r w:rsidRPr="00ED19AF">
              <w:rPr>
                <w:rFonts w:ascii="Times New Roman" w:eastAsia="Calibri" w:hAnsi="Times New Roman" w:cs="Times New Roman"/>
                <w:sz w:val="20"/>
                <w:szCs w:val="20"/>
              </w:rPr>
              <w:t>Setelah mengikuti perkuliahan mahasiswa diharapkan dapat memahami dan menjelaskan serta menetapkan  tentang</w:t>
            </w:r>
          </w:p>
          <w:p w:rsidR="0031258E" w:rsidRPr="00ED19AF" w:rsidRDefault="0031258E" w:rsidP="000836DB">
            <w:pPr>
              <w:pStyle w:val="TableParagraph"/>
              <w:numPr>
                <w:ilvl w:val="0"/>
                <w:numId w:val="7"/>
              </w:numPr>
              <w:tabs>
                <w:tab w:val="left" w:pos="1963"/>
              </w:tabs>
              <w:rPr>
                <w:sz w:val="20"/>
                <w:szCs w:val="20"/>
              </w:rPr>
            </w:pPr>
            <w:r w:rsidRPr="00ED19AF">
              <w:rPr>
                <w:color w:val="333333"/>
                <w:sz w:val="20"/>
                <w:szCs w:val="20"/>
              </w:rPr>
              <w:t>Mengetahui</w:t>
            </w:r>
            <w:r w:rsidRPr="00ED19AF">
              <w:rPr>
                <w:color w:val="333333"/>
                <w:spacing w:val="1"/>
                <w:sz w:val="20"/>
                <w:szCs w:val="20"/>
              </w:rPr>
              <w:t xml:space="preserve"> </w:t>
            </w:r>
            <w:r w:rsidRPr="00ED19AF">
              <w:rPr>
                <w:color w:val="333333"/>
                <w:sz w:val="20"/>
                <w:szCs w:val="20"/>
              </w:rPr>
              <w:t>pengertian</w:t>
            </w:r>
            <w:r w:rsidRPr="00ED19AF">
              <w:rPr>
                <w:color w:val="333333"/>
                <w:sz w:val="20"/>
                <w:szCs w:val="20"/>
                <w:lang w:val="en-US"/>
              </w:rPr>
              <w:t xml:space="preserve"> </w:t>
            </w:r>
            <w:r w:rsidRPr="00ED19AF">
              <w:rPr>
                <w:color w:val="333333"/>
                <w:spacing w:val="-2"/>
                <w:sz w:val="20"/>
                <w:szCs w:val="20"/>
              </w:rPr>
              <w:t>tafsir,</w:t>
            </w:r>
            <w:r w:rsidRPr="00ED19AF">
              <w:rPr>
                <w:color w:val="333333"/>
                <w:spacing w:val="-53"/>
                <w:sz w:val="20"/>
                <w:szCs w:val="20"/>
              </w:rPr>
              <w:t xml:space="preserve"> </w:t>
            </w:r>
            <w:r w:rsidRPr="00ED19AF">
              <w:rPr>
                <w:color w:val="333333"/>
                <w:sz w:val="20"/>
                <w:szCs w:val="20"/>
              </w:rPr>
              <w:t>takwil</w:t>
            </w:r>
            <w:r w:rsidRPr="00ED19AF">
              <w:rPr>
                <w:color w:val="333333"/>
                <w:spacing w:val="13"/>
                <w:sz w:val="20"/>
                <w:szCs w:val="20"/>
              </w:rPr>
              <w:t xml:space="preserve"> </w:t>
            </w:r>
            <w:r w:rsidRPr="00ED19AF">
              <w:rPr>
                <w:color w:val="333333"/>
                <w:sz w:val="20"/>
                <w:szCs w:val="20"/>
              </w:rPr>
              <w:t>dan</w:t>
            </w:r>
            <w:r w:rsidRPr="00ED19AF">
              <w:rPr>
                <w:color w:val="333333"/>
                <w:spacing w:val="13"/>
                <w:sz w:val="20"/>
                <w:szCs w:val="20"/>
              </w:rPr>
              <w:t xml:space="preserve"> </w:t>
            </w:r>
            <w:r w:rsidRPr="00ED19AF">
              <w:rPr>
                <w:color w:val="333333"/>
                <w:sz w:val="20"/>
                <w:szCs w:val="20"/>
              </w:rPr>
              <w:t>terjemah</w:t>
            </w:r>
            <w:r w:rsidRPr="00ED19AF">
              <w:rPr>
                <w:color w:val="333333"/>
                <w:spacing w:val="-53"/>
                <w:sz w:val="20"/>
                <w:szCs w:val="20"/>
              </w:rPr>
              <w:t xml:space="preserve"> </w:t>
            </w:r>
            <w:r w:rsidRPr="00ED19AF">
              <w:rPr>
                <w:color w:val="333333"/>
                <w:sz w:val="20"/>
                <w:szCs w:val="20"/>
              </w:rPr>
              <w:t>Quran</w:t>
            </w:r>
          </w:p>
          <w:p w:rsidR="0031258E" w:rsidRPr="00ED19AF" w:rsidRDefault="0031258E" w:rsidP="000836DB">
            <w:pPr>
              <w:pStyle w:val="TableParagraph"/>
              <w:numPr>
                <w:ilvl w:val="0"/>
                <w:numId w:val="7"/>
              </w:numPr>
              <w:tabs>
                <w:tab w:val="left" w:pos="1959"/>
              </w:tabs>
              <w:rPr>
                <w:color w:val="333333"/>
                <w:sz w:val="20"/>
                <w:szCs w:val="20"/>
              </w:rPr>
            </w:pPr>
            <w:r w:rsidRPr="00ED19AF">
              <w:rPr>
                <w:color w:val="333333"/>
                <w:sz w:val="20"/>
                <w:szCs w:val="20"/>
              </w:rPr>
              <w:lastRenderedPageBreak/>
              <w:t>Mengetahui perbedaan tafsir, takwil dan terjemah Quran</w:t>
            </w:r>
          </w:p>
          <w:p w:rsidR="0031258E" w:rsidRPr="00ED19AF" w:rsidRDefault="0031258E" w:rsidP="000836DB">
            <w:pPr>
              <w:pStyle w:val="TableParagraph"/>
              <w:numPr>
                <w:ilvl w:val="0"/>
                <w:numId w:val="7"/>
              </w:numPr>
              <w:tabs>
                <w:tab w:val="left" w:pos="1963"/>
              </w:tabs>
              <w:rPr>
                <w:color w:val="333333"/>
                <w:sz w:val="20"/>
                <w:szCs w:val="20"/>
              </w:rPr>
            </w:pPr>
            <w:r w:rsidRPr="00ED19AF">
              <w:rPr>
                <w:color w:val="333333"/>
                <w:sz w:val="20"/>
                <w:szCs w:val="20"/>
              </w:rPr>
              <w:t>Mengetahui fungsi tafsir, takwil dan terjemah Quran</w:t>
            </w:r>
          </w:p>
        </w:tc>
        <w:tc>
          <w:tcPr>
            <w:tcW w:w="2410" w:type="dxa"/>
            <w:shd w:val="clear" w:color="auto" w:fill="auto"/>
          </w:tcPr>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lastRenderedPageBreak/>
              <w:t>Kognitif: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tanya-jawab lisan, praktikum dan tugas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Kriteria: mampu menjawab pertanyaan dengan tepat dan melaksanakan praktikum dengan baik</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Afektif: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Absensi, Observasi aktifitas, hasil pengujian (Praktikum)</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lastRenderedPageBreak/>
              <w:t>Kriteria: Kehadiran, cermat, kerjasama, santun, menghargai, Keaktifan</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Psikomotor:</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Observasi langsung</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sz w:val="20"/>
                <w:szCs w:val="20"/>
              </w:rPr>
              <w:t>Kriteria: keaktifan</w:t>
            </w:r>
          </w:p>
        </w:tc>
        <w:tc>
          <w:tcPr>
            <w:tcW w:w="1985" w:type="dxa"/>
            <w:shd w:val="clear" w:color="auto" w:fill="auto"/>
          </w:tcPr>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lastRenderedPageBreak/>
              <w:t>Bentuk: Kuliah</w:t>
            </w:r>
          </w:p>
          <w:p w:rsidR="0031258E" w:rsidRPr="00ED19AF" w:rsidRDefault="0031258E" w:rsidP="000836DB">
            <w:pPr>
              <w:numPr>
                <w:ilvl w:val="0"/>
                <w:numId w:val="2"/>
              </w:numPr>
              <w:ind w:left="204" w:hanging="204"/>
              <w:contextualSpacing/>
              <w:rPr>
                <w:rFonts w:ascii="Times New Roman" w:eastAsia="Calibri" w:hAnsi="Times New Roman" w:cs="Times New Roman"/>
                <w:b/>
                <w:bCs/>
                <w:sz w:val="20"/>
                <w:szCs w:val="20"/>
                <w:lang w:val="id-ID"/>
              </w:rPr>
            </w:pPr>
            <w:r w:rsidRPr="00ED19AF">
              <w:rPr>
                <w:rFonts w:ascii="Times New Roman" w:eastAsia="Calibri" w:hAnsi="Times New Roman" w:cs="Times New Roman"/>
                <w:b/>
                <w:bCs/>
                <w:sz w:val="20"/>
                <w:szCs w:val="20"/>
                <w:lang w:val="id-ID"/>
              </w:rPr>
              <w:t xml:space="preserve">Metode: - </w:t>
            </w:r>
            <w:r w:rsidRPr="00ED19AF">
              <w:rPr>
                <w:rFonts w:ascii="Times New Roman" w:eastAsia="Calibri" w:hAnsi="Times New Roman" w:cs="Times New Roman"/>
                <w:iCs/>
                <w:sz w:val="20"/>
                <w:szCs w:val="20"/>
              </w:rPr>
              <w:t xml:space="preserve">Ceramah </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Cs/>
                <w:sz w:val="20"/>
                <w:szCs w:val="20"/>
                <w:lang w:val="id-ID"/>
              </w:rPr>
              <w:t xml:space="preserve">        - </w:t>
            </w:r>
            <w:r w:rsidRPr="00ED19AF">
              <w:rPr>
                <w:rFonts w:ascii="Times New Roman" w:eastAsia="Calibri" w:hAnsi="Times New Roman" w:cs="Times New Roman"/>
                <w:iCs/>
                <w:sz w:val="20"/>
                <w:szCs w:val="20"/>
              </w:rPr>
              <w:t>Diskusi</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
                <w:iCs/>
                <w:sz w:val="20"/>
                <w:szCs w:val="20"/>
                <w:lang w:val="id-ID"/>
              </w:rPr>
              <w:t xml:space="preserve">        - </w:t>
            </w:r>
            <w:r w:rsidRPr="00ED19AF">
              <w:rPr>
                <w:rFonts w:ascii="Times New Roman" w:eastAsia="Calibri" w:hAnsi="Times New Roman" w:cs="Times New Roman"/>
                <w:i/>
                <w:iCs/>
                <w:sz w:val="20"/>
                <w:szCs w:val="20"/>
              </w:rPr>
              <w:t>Self study</w:t>
            </w:r>
          </w:p>
          <w:p w:rsidR="0031258E" w:rsidRPr="00ED19AF" w:rsidRDefault="0031258E" w:rsidP="000836DB">
            <w:p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i/>
                <w:iCs/>
                <w:sz w:val="20"/>
                <w:szCs w:val="20"/>
              </w:rPr>
              <w:t xml:space="preserve">       - Praktikum</w:t>
            </w:r>
          </w:p>
          <w:p w:rsidR="0031258E" w:rsidRPr="00ED19AF" w:rsidRDefault="0031258E" w:rsidP="000836DB">
            <w:pPr>
              <w:contextualSpacing/>
              <w:jc w:val="both"/>
              <w:rPr>
                <w:rFonts w:ascii="Times New Roman" w:eastAsia="Calibri" w:hAnsi="Times New Roman" w:cs="Times New Roman"/>
                <w:b/>
                <w:bCs/>
                <w:sz w:val="20"/>
                <w:szCs w:val="20"/>
                <w:lang w:val="en-GB"/>
              </w:rPr>
            </w:pPr>
            <w:r w:rsidRPr="00ED19AF">
              <w:rPr>
                <w:rFonts w:ascii="Times New Roman" w:eastAsia="Calibri" w:hAnsi="Times New Roman" w:cs="Times New Roman"/>
                <w:b/>
                <w:bCs/>
                <w:sz w:val="20"/>
                <w:szCs w:val="20"/>
                <w:lang w:val="en-GB"/>
              </w:rPr>
              <w:t>[PB: 1x(2x50”)]</w:t>
            </w:r>
          </w:p>
          <w:p w:rsidR="0031258E" w:rsidRPr="00ED19AF" w:rsidRDefault="0031258E" w:rsidP="000836DB">
            <w:pPr>
              <w:contextualSpacing/>
              <w:jc w:val="both"/>
              <w:rPr>
                <w:rFonts w:ascii="Times New Roman" w:eastAsia="Calibri" w:hAnsi="Times New Roman" w:cs="Times New Roman"/>
                <w:b/>
                <w:bCs/>
                <w:sz w:val="20"/>
                <w:szCs w:val="20"/>
                <w:lang w:val="en-GB"/>
              </w:rPr>
            </w:pPr>
          </w:p>
          <w:p w:rsidR="0031258E" w:rsidRPr="00ED19AF" w:rsidRDefault="0031258E" w:rsidP="000836DB">
            <w:pPr>
              <w:numPr>
                <w:ilvl w:val="0"/>
                <w:numId w:val="1"/>
              </w:numPr>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b/>
                <w:bCs/>
                <w:sz w:val="20"/>
                <w:szCs w:val="20"/>
                <w:lang w:val="en-GB"/>
              </w:rPr>
              <w:t>Tugas-1</w:t>
            </w:r>
          </w:p>
          <w:p w:rsidR="0031258E" w:rsidRPr="00ED19AF" w:rsidRDefault="0031258E" w:rsidP="000836DB">
            <w:pPr>
              <w:ind w:left="360"/>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b/>
                <w:bCs/>
                <w:sz w:val="20"/>
                <w:szCs w:val="20"/>
                <w:lang w:val="en-GB"/>
              </w:rPr>
              <w:t>(Individu)</w:t>
            </w:r>
          </w:p>
          <w:p w:rsidR="0031258E" w:rsidRPr="00ED19AF" w:rsidRDefault="0031258E" w:rsidP="000836DB">
            <w:pPr>
              <w:ind w:left="236"/>
              <w:contextualSpacing/>
              <w:jc w:val="both"/>
              <w:rPr>
                <w:rFonts w:ascii="Times New Roman" w:eastAsia="Calibri" w:hAnsi="Times New Roman" w:cs="Times New Roman"/>
                <w:sz w:val="20"/>
                <w:szCs w:val="20"/>
                <w:lang w:val="en-GB"/>
              </w:rPr>
            </w:pPr>
            <w:r w:rsidRPr="00ED19AF">
              <w:rPr>
                <w:rFonts w:ascii="Times New Roman" w:eastAsia="Calibri" w:hAnsi="Times New Roman" w:cs="Times New Roman"/>
                <w:sz w:val="20"/>
                <w:szCs w:val="20"/>
                <w:lang w:val="en-GB"/>
              </w:rPr>
              <w:t>Membuat resume hasil kunjungan Perpustakaan</w:t>
            </w:r>
          </w:p>
          <w:p w:rsidR="0031258E" w:rsidRPr="00ED19AF" w:rsidRDefault="0031258E" w:rsidP="000836DB">
            <w:pPr>
              <w:numPr>
                <w:ilvl w:val="0"/>
                <w:numId w:val="1"/>
              </w:numPr>
              <w:ind w:left="204" w:hanging="204"/>
              <w:contextualSpacing/>
              <w:jc w:val="both"/>
              <w:rPr>
                <w:rFonts w:ascii="Times New Roman" w:eastAsia="Calibri" w:hAnsi="Times New Roman" w:cs="Times New Roman"/>
                <w:b/>
                <w:bCs/>
                <w:i/>
                <w:iCs/>
                <w:sz w:val="20"/>
                <w:szCs w:val="20"/>
              </w:rPr>
            </w:pPr>
            <w:r w:rsidRPr="00ED19AF">
              <w:rPr>
                <w:rFonts w:ascii="Times New Roman" w:eastAsia="Calibri" w:hAnsi="Times New Roman" w:cs="Times New Roman"/>
                <w:b/>
                <w:bCs/>
                <w:sz w:val="20"/>
                <w:szCs w:val="20"/>
              </w:rPr>
              <w:lastRenderedPageBreak/>
              <w:t xml:space="preserve">Tugas-2 (Kelompok) </w:t>
            </w:r>
          </w:p>
          <w:p w:rsidR="0031258E" w:rsidRPr="00ED19AF" w:rsidRDefault="0031258E" w:rsidP="000836DB">
            <w:pPr>
              <w:ind w:left="204"/>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sz w:val="20"/>
                <w:szCs w:val="20"/>
              </w:rPr>
              <w:t>Membuat Makalah</w:t>
            </w:r>
          </w:p>
          <w:p w:rsidR="0031258E" w:rsidRPr="00ED19AF" w:rsidRDefault="0031258E" w:rsidP="000836DB">
            <w:pPr>
              <w:ind w:left="204"/>
              <w:contextualSpacing/>
              <w:jc w:val="both"/>
              <w:rPr>
                <w:rFonts w:ascii="Times New Roman" w:eastAsia="Calibri" w:hAnsi="Times New Roman" w:cs="Times New Roman"/>
                <w:i/>
                <w:iCs/>
                <w:sz w:val="20"/>
                <w:szCs w:val="20"/>
              </w:rPr>
            </w:pPr>
            <w:r w:rsidRPr="00ED19AF">
              <w:rPr>
                <w:rFonts w:ascii="Times New Roman" w:eastAsia="Calibri" w:hAnsi="Times New Roman" w:cs="Times New Roman"/>
                <w:b/>
                <w:bCs/>
                <w:sz w:val="20"/>
                <w:szCs w:val="20"/>
                <w:lang w:val="en-GB"/>
              </w:rPr>
              <w:t xml:space="preserve"> [PT+KM:(1+1)x(2x60”)]</w:t>
            </w:r>
          </w:p>
          <w:p w:rsidR="0031258E" w:rsidRPr="00ED19AF" w:rsidRDefault="0031258E" w:rsidP="000836DB">
            <w:pPr>
              <w:contextualSpacing/>
              <w:rPr>
                <w:rFonts w:ascii="Times New Roman" w:eastAsia="Calibri" w:hAnsi="Times New Roman" w:cs="Times New Roman"/>
                <w:b/>
                <w:bCs/>
                <w:sz w:val="20"/>
                <w:szCs w:val="20"/>
                <w:lang w:val="id-ID"/>
              </w:rPr>
            </w:pPr>
          </w:p>
        </w:tc>
        <w:tc>
          <w:tcPr>
            <w:tcW w:w="1275" w:type="dxa"/>
            <w:shd w:val="clear" w:color="auto" w:fill="auto"/>
          </w:tcPr>
          <w:p w:rsidR="0031258E" w:rsidRPr="00ED19AF" w:rsidRDefault="0031258E" w:rsidP="000836DB">
            <w:pPr>
              <w:keepNext/>
              <w:keepLines/>
              <w:outlineLvl w:val="0"/>
              <w:rPr>
                <w:rFonts w:ascii="Times New Roman" w:eastAsia="Times New Roman" w:hAnsi="Times New Roman" w:cs="Times New Roman"/>
                <w:color w:val="000000"/>
                <w:sz w:val="20"/>
                <w:szCs w:val="20"/>
              </w:rPr>
            </w:pPr>
            <w:r w:rsidRPr="00ED19AF">
              <w:rPr>
                <w:rFonts w:ascii="Times New Roman" w:eastAsia="Times New Roman" w:hAnsi="Times New Roman" w:cs="Times New Roman"/>
                <w:color w:val="000000"/>
                <w:sz w:val="20"/>
                <w:szCs w:val="20"/>
              </w:rPr>
              <w:lastRenderedPageBreak/>
              <w:t>Bentuk: Kuliah Tatap Muka</w:t>
            </w:r>
          </w:p>
        </w:tc>
        <w:tc>
          <w:tcPr>
            <w:tcW w:w="2650" w:type="dxa"/>
            <w:shd w:val="clear" w:color="auto" w:fill="auto"/>
          </w:tcPr>
          <w:p w:rsidR="0031258E" w:rsidRPr="00ED19AF" w:rsidRDefault="0031258E" w:rsidP="000836DB">
            <w:pPr>
              <w:pStyle w:val="ListParagraph"/>
              <w:numPr>
                <w:ilvl w:val="0"/>
                <w:numId w:val="9"/>
              </w:numPr>
              <w:autoSpaceDE w:val="0"/>
              <w:autoSpaceDN w:val="0"/>
              <w:adjustRightInd w:val="0"/>
              <w:rPr>
                <w:rFonts w:ascii="Times New Roman" w:hAnsi="Times New Roman" w:cs="Times New Roman"/>
                <w:color w:val="000000" w:themeColor="text1"/>
                <w:sz w:val="20"/>
                <w:szCs w:val="20"/>
                <w:lang w:val="id-ID"/>
              </w:rPr>
            </w:pPr>
            <w:r w:rsidRPr="00ED19AF">
              <w:rPr>
                <w:rFonts w:ascii="Times New Roman" w:hAnsi="Times New Roman" w:cs="Times New Roman"/>
                <w:sz w:val="20"/>
                <w:szCs w:val="20"/>
              </w:rPr>
              <w:t xml:space="preserve">Pengertian Tafsir, </w:t>
            </w:r>
            <w:r w:rsidRPr="00ED19AF">
              <w:rPr>
                <w:rFonts w:ascii="Times New Roman" w:hAnsi="Times New Roman" w:cs="Times New Roman"/>
                <w:spacing w:val="-3"/>
                <w:sz w:val="20"/>
                <w:szCs w:val="20"/>
              </w:rPr>
              <w:t>Ta'wil dan Terjemah</w:t>
            </w:r>
            <w:r w:rsidRPr="00ED19AF">
              <w:rPr>
                <w:rFonts w:ascii="Times New Roman" w:hAnsi="Times New Roman" w:cs="Times New Roman"/>
                <w:spacing w:val="-59"/>
                <w:sz w:val="20"/>
                <w:szCs w:val="20"/>
              </w:rPr>
              <w:t xml:space="preserve"> </w:t>
            </w:r>
          </w:p>
          <w:p w:rsidR="0031258E" w:rsidRPr="00ED19AF" w:rsidRDefault="0031258E" w:rsidP="000836DB">
            <w:pPr>
              <w:pStyle w:val="ListParagraph"/>
              <w:numPr>
                <w:ilvl w:val="0"/>
                <w:numId w:val="9"/>
              </w:numPr>
              <w:autoSpaceDE w:val="0"/>
              <w:autoSpaceDN w:val="0"/>
              <w:adjustRightInd w:val="0"/>
              <w:rPr>
                <w:rFonts w:ascii="Times New Roman" w:hAnsi="Times New Roman" w:cs="Times New Roman"/>
                <w:color w:val="000000" w:themeColor="text1"/>
                <w:sz w:val="20"/>
                <w:szCs w:val="20"/>
                <w:lang w:val="id-ID"/>
              </w:rPr>
            </w:pPr>
            <w:r w:rsidRPr="00ED19AF">
              <w:rPr>
                <w:rFonts w:ascii="Times New Roman" w:hAnsi="Times New Roman" w:cs="Times New Roman"/>
                <w:sz w:val="20"/>
                <w:szCs w:val="20"/>
              </w:rPr>
              <w:t>Fungsi tafsir, ta'wil</w:t>
            </w:r>
            <w:r w:rsidRPr="00ED19AF">
              <w:rPr>
                <w:rFonts w:ascii="Times New Roman" w:hAnsi="Times New Roman" w:cs="Times New Roman"/>
                <w:spacing w:val="1"/>
                <w:sz w:val="20"/>
                <w:szCs w:val="20"/>
              </w:rPr>
              <w:t xml:space="preserve"> </w:t>
            </w:r>
            <w:r w:rsidRPr="00ED19AF">
              <w:rPr>
                <w:rFonts w:ascii="Times New Roman" w:hAnsi="Times New Roman" w:cs="Times New Roman"/>
                <w:sz w:val="20"/>
                <w:szCs w:val="20"/>
              </w:rPr>
              <w:t>dan</w:t>
            </w:r>
            <w:r w:rsidRPr="00ED19AF">
              <w:rPr>
                <w:rFonts w:ascii="Times New Roman" w:hAnsi="Times New Roman" w:cs="Times New Roman"/>
                <w:spacing w:val="-2"/>
                <w:sz w:val="20"/>
                <w:szCs w:val="20"/>
              </w:rPr>
              <w:t xml:space="preserve"> </w:t>
            </w:r>
            <w:r w:rsidRPr="00ED19AF">
              <w:rPr>
                <w:rFonts w:ascii="Times New Roman" w:hAnsi="Times New Roman" w:cs="Times New Roman"/>
                <w:sz w:val="20"/>
                <w:szCs w:val="20"/>
              </w:rPr>
              <w:t>terjemah</w:t>
            </w:r>
            <w:r w:rsidRPr="00ED19AF">
              <w:rPr>
                <w:rFonts w:ascii="Times New Roman" w:eastAsia="Calibri" w:hAnsi="Times New Roman" w:cs="Times New Roman"/>
                <w:sz w:val="20"/>
                <w:szCs w:val="20"/>
              </w:rPr>
              <w:t xml:space="preserve"> </w:t>
            </w:r>
          </w:p>
          <w:p w:rsidR="0031258E" w:rsidRPr="00ED19AF" w:rsidRDefault="0031258E" w:rsidP="000836DB">
            <w:pPr>
              <w:pStyle w:val="ListParagraph"/>
              <w:numPr>
                <w:ilvl w:val="0"/>
                <w:numId w:val="9"/>
              </w:numPr>
              <w:autoSpaceDE w:val="0"/>
              <w:autoSpaceDN w:val="0"/>
              <w:adjustRightInd w:val="0"/>
              <w:rPr>
                <w:rFonts w:ascii="Times New Roman" w:hAnsi="Times New Roman" w:cs="Times New Roman"/>
                <w:color w:val="000000" w:themeColor="text1"/>
                <w:sz w:val="20"/>
                <w:szCs w:val="20"/>
                <w:lang w:val="id-ID"/>
              </w:rPr>
            </w:pPr>
            <w:r w:rsidRPr="00ED19AF">
              <w:rPr>
                <w:rFonts w:ascii="Times New Roman" w:eastAsia="Calibri" w:hAnsi="Times New Roman" w:cs="Times New Roman"/>
                <w:sz w:val="20"/>
                <w:szCs w:val="20"/>
              </w:rPr>
              <w:t xml:space="preserve">Perbedaan </w:t>
            </w:r>
            <w:r w:rsidRPr="00ED19AF">
              <w:rPr>
                <w:rFonts w:ascii="Times New Roman" w:hAnsi="Times New Roman" w:cs="Times New Roman"/>
                <w:sz w:val="20"/>
                <w:szCs w:val="20"/>
              </w:rPr>
              <w:t>tafsir, ta'wil</w:t>
            </w:r>
            <w:r w:rsidRPr="00ED19AF">
              <w:rPr>
                <w:rFonts w:ascii="Times New Roman" w:hAnsi="Times New Roman" w:cs="Times New Roman"/>
                <w:spacing w:val="1"/>
                <w:sz w:val="20"/>
                <w:szCs w:val="20"/>
              </w:rPr>
              <w:t xml:space="preserve"> </w:t>
            </w:r>
            <w:r w:rsidRPr="00ED19AF">
              <w:rPr>
                <w:rFonts w:ascii="Times New Roman" w:hAnsi="Times New Roman" w:cs="Times New Roman"/>
                <w:sz w:val="20"/>
                <w:szCs w:val="20"/>
              </w:rPr>
              <w:t>dan</w:t>
            </w:r>
            <w:r w:rsidRPr="00ED19AF">
              <w:rPr>
                <w:rFonts w:ascii="Times New Roman" w:hAnsi="Times New Roman" w:cs="Times New Roman"/>
                <w:spacing w:val="-2"/>
                <w:sz w:val="20"/>
                <w:szCs w:val="20"/>
              </w:rPr>
              <w:t xml:space="preserve"> </w:t>
            </w:r>
            <w:r w:rsidRPr="00ED19AF">
              <w:rPr>
                <w:rFonts w:ascii="Times New Roman" w:hAnsi="Times New Roman" w:cs="Times New Roman"/>
                <w:sz w:val="20"/>
                <w:szCs w:val="20"/>
              </w:rPr>
              <w:t>terjemah</w:t>
            </w:r>
          </w:p>
        </w:tc>
        <w:tc>
          <w:tcPr>
            <w:tcW w:w="709"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3</w:t>
            </w:r>
          </w:p>
        </w:tc>
      </w:tr>
      <w:bookmarkEnd w:id="3"/>
      <w:tr w:rsidR="0031258E" w:rsidRPr="00ED19AF" w:rsidTr="000836DB">
        <w:trPr>
          <w:trHeight w:val="304"/>
        </w:trPr>
        <w:tc>
          <w:tcPr>
            <w:tcW w:w="1135"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lastRenderedPageBreak/>
              <w:t>16</w:t>
            </w:r>
          </w:p>
        </w:tc>
        <w:tc>
          <w:tcPr>
            <w:tcW w:w="2126" w:type="dxa"/>
            <w:shd w:val="clear" w:color="auto" w:fill="auto"/>
          </w:tcPr>
          <w:p w:rsidR="0031258E" w:rsidRPr="00ED19AF" w:rsidRDefault="0031258E" w:rsidP="000836DB">
            <w:pPr>
              <w:spacing w:line="276" w:lineRule="auto"/>
              <w:contextualSpacing/>
              <w:rPr>
                <w:rFonts w:ascii="Times New Roman" w:eastAsia="Calibri" w:hAnsi="Times New Roman" w:cs="Times New Roman"/>
                <w:b/>
                <w:sz w:val="20"/>
                <w:szCs w:val="20"/>
                <w:lang w:val="en-GB"/>
              </w:rPr>
            </w:pPr>
            <w:r w:rsidRPr="00ED19AF">
              <w:rPr>
                <w:rFonts w:ascii="Times New Roman" w:eastAsia="Calibri" w:hAnsi="Times New Roman" w:cs="Times New Roman"/>
                <w:b/>
                <w:sz w:val="20"/>
                <w:szCs w:val="20"/>
                <w:lang w:val="en-GB"/>
              </w:rPr>
              <w:t>Ujian Akhir  Semester</w:t>
            </w:r>
          </w:p>
        </w:tc>
        <w:tc>
          <w:tcPr>
            <w:tcW w:w="1843" w:type="dxa"/>
            <w:shd w:val="clear" w:color="auto" w:fill="auto"/>
          </w:tcPr>
          <w:p w:rsidR="0031258E" w:rsidRPr="00ED19AF" w:rsidRDefault="0031258E" w:rsidP="000836DB">
            <w:pPr>
              <w:spacing w:line="276" w:lineRule="auto"/>
              <w:contextualSpacing/>
              <w:rPr>
                <w:rFonts w:ascii="Times New Roman" w:eastAsia="Calibri" w:hAnsi="Times New Roman" w:cs="Times New Roman"/>
                <w:sz w:val="20"/>
                <w:szCs w:val="20"/>
              </w:rPr>
            </w:pPr>
            <w:r w:rsidRPr="00ED19AF">
              <w:rPr>
                <w:rFonts w:ascii="Times New Roman" w:eastAsia="Calibri" w:hAnsi="Times New Roman" w:cs="Times New Roman"/>
                <w:sz w:val="20"/>
                <w:szCs w:val="20"/>
              </w:rPr>
              <w:t xml:space="preserve">Ketepatan dalam menjawab soal  </w:t>
            </w:r>
          </w:p>
        </w:tc>
        <w:tc>
          <w:tcPr>
            <w:tcW w:w="2410" w:type="dxa"/>
            <w:shd w:val="clear" w:color="auto" w:fill="auto"/>
          </w:tcPr>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Kognitif: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tanya-jawab lisan dan tugas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Kriteria: mampu menjawab pertanyaan dengan tepat</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Afektif:</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Absensi, Observasi aktifitas</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 xml:space="preserve">Kriteria: Kehadiran, cermat, kerjasama, santun, menghargai, </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Psikomotor:</w:t>
            </w:r>
          </w:p>
          <w:p w:rsidR="0031258E" w:rsidRPr="00ED19AF" w:rsidRDefault="0031258E" w:rsidP="000836DB">
            <w:pPr>
              <w:rPr>
                <w:rFonts w:ascii="Times New Roman" w:eastAsia="Calibri" w:hAnsi="Times New Roman" w:cs="Times New Roman"/>
                <w:sz w:val="20"/>
                <w:szCs w:val="20"/>
              </w:rPr>
            </w:pPr>
            <w:r w:rsidRPr="00ED19AF">
              <w:rPr>
                <w:rFonts w:ascii="Times New Roman" w:eastAsia="Calibri" w:hAnsi="Times New Roman" w:cs="Times New Roman"/>
                <w:sz w:val="20"/>
                <w:szCs w:val="20"/>
              </w:rPr>
              <w:t>Penilaian: Observasi langsung</w:t>
            </w:r>
          </w:p>
          <w:p w:rsidR="0031258E" w:rsidRPr="00ED19AF" w:rsidRDefault="0031258E" w:rsidP="000836DB">
            <w:pPr>
              <w:rPr>
                <w:rFonts w:ascii="Times New Roman" w:eastAsia="Calibri" w:hAnsi="Times New Roman" w:cs="Times New Roman"/>
                <w:b/>
                <w:bCs/>
                <w:sz w:val="20"/>
                <w:szCs w:val="20"/>
              </w:rPr>
            </w:pPr>
            <w:r w:rsidRPr="00ED19AF">
              <w:rPr>
                <w:rFonts w:ascii="Times New Roman" w:eastAsia="Calibri" w:hAnsi="Times New Roman" w:cs="Times New Roman"/>
                <w:sz w:val="20"/>
                <w:szCs w:val="20"/>
              </w:rPr>
              <w:t>Kriteria: keaktifan</w:t>
            </w:r>
          </w:p>
        </w:tc>
        <w:tc>
          <w:tcPr>
            <w:tcW w:w="1985" w:type="dxa"/>
            <w:shd w:val="clear" w:color="auto" w:fill="auto"/>
          </w:tcPr>
          <w:p w:rsidR="0031258E" w:rsidRPr="00ED19AF" w:rsidRDefault="0031258E" w:rsidP="000836DB">
            <w:pPr>
              <w:numPr>
                <w:ilvl w:val="0"/>
                <w:numId w:val="3"/>
              </w:numPr>
              <w:ind w:left="177" w:hanging="177"/>
              <w:rPr>
                <w:rFonts w:ascii="Times New Roman" w:eastAsia="Calibri" w:hAnsi="Times New Roman" w:cs="Times New Roman"/>
                <w:sz w:val="20"/>
                <w:szCs w:val="20"/>
              </w:rPr>
            </w:pPr>
            <w:r w:rsidRPr="00ED19AF">
              <w:rPr>
                <w:rFonts w:ascii="Times New Roman" w:eastAsia="Calibri" w:hAnsi="Times New Roman" w:cs="Times New Roman"/>
                <w:sz w:val="20"/>
                <w:szCs w:val="20"/>
              </w:rPr>
              <w:t>Pembelajaran mandiri materi dari pertemuan 9-15</w:t>
            </w:r>
          </w:p>
          <w:p w:rsidR="0031258E" w:rsidRPr="00ED19AF" w:rsidRDefault="0031258E" w:rsidP="000836DB">
            <w:pPr>
              <w:numPr>
                <w:ilvl w:val="0"/>
                <w:numId w:val="3"/>
              </w:numPr>
              <w:ind w:left="177" w:hanging="177"/>
              <w:rPr>
                <w:rFonts w:ascii="Times New Roman" w:eastAsia="Calibri" w:hAnsi="Times New Roman" w:cs="Times New Roman"/>
                <w:sz w:val="20"/>
                <w:szCs w:val="20"/>
              </w:rPr>
            </w:pPr>
            <w:r w:rsidRPr="00ED19AF">
              <w:rPr>
                <w:rFonts w:ascii="Times New Roman" w:eastAsia="Calibri" w:hAnsi="Times New Roman" w:cs="Times New Roman"/>
                <w:sz w:val="20"/>
                <w:szCs w:val="20"/>
              </w:rPr>
              <w:t>Ujian tertulis</w:t>
            </w:r>
          </w:p>
          <w:p w:rsidR="0031258E" w:rsidRPr="00ED19AF" w:rsidRDefault="0031258E" w:rsidP="000836DB">
            <w:pPr>
              <w:contextualSpacing/>
              <w:rPr>
                <w:rFonts w:ascii="Times New Roman" w:eastAsia="Calibri" w:hAnsi="Times New Roman" w:cs="Times New Roman"/>
                <w:b/>
                <w:bCs/>
                <w:sz w:val="20"/>
                <w:szCs w:val="20"/>
                <w:lang w:val="id-ID"/>
              </w:rPr>
            </w:pPr>
          </w:p>
        </w:tc>
        <w:tc>
          <w:tcPr>
            <w:tcW w:w="1275" w:type="dxa"/>
            <w:shd w:val="clear" w:color="auto" w:fill="auto"/>
          </w:tcPr>
          <w:p w:rsidR="0031258E" w:rsidRPr="00ED19AF" w:rsidRDefault="0031258E" w:rsidP="000836DB">
            <w:pPr>
              <w:keepNext/>
              <w:keepLines/>
              <w:outlineLvl w:val="0"/>
              <w:rPr>
                <w:rFonts w:ascii="Times New Roman" w:eastAsia="Times New Roman" w:hAnsi="Times New Roman" w:cs="Times New Roman"/>
                <w:color w:val="000000"/>
                <w:sz w:val="20"/>
                <w:szCs w:val="20"/>
              </w:rPr>
            </w:pPr>
            <w:r w:rsidRPr="00ED19AF">
              <w:rPr>
                <w:rFonts w:ascii="Times New Roman" w:eastAsia="Times New Roman" w:hAnsi="Times New Roman" w:cs="Times New Roman"/>
                <w:color w:val="000000"/>
                <w:sz w:val="20"/>
                <w:szCs w:val="20"/>
              </w:rPr>
              <w:t>Bentuk: Kuliah Tatap Muka</w:t>
            </w:r>
          </w:p>
        </w:tc>
        <w:tc>
          <w:tcPr>
            <w:tcW w:w="2650" w:type="dxa"/>
            <w:shd w:val="clear" w:color="auto" w:fill="auto"/>
          </w:tcPr>
          <w:p w:rsidR="0031258E" w:rsidRPr="00ED19AF" w:rsidRDefault="0031258E" w:rsidP="000836DB">
            <w:pPr>
              <w:spacing w:line="276" w:lineRule="auto"/>
              <w:rPr>
                <w:rFonts w:ascii="Times New Roman" w:eastAsia="Calibri" w:hAnsi="Times New Roman" w:cs="Times New Roman"/>
                <w:b/>
                <w:sz w:val="20"/>
                <w:szCs w:val="20"/>
              </w:rPr>
            </w:pPr>
            <w:r w:rsidRPr="00ED19AF">
              <w:rPr>
                <w:rFonts w:ascii="Times New Roman" w:eastAsia="Calibri" w:hAnsi="Times New Roman" w:cs="Times New Roman"/>
                <w:b/>
                <w:sz w:val="20"/>
                <w:szCs w:val="20"/>
              </w:rPr>
              <w:t>Materi Pertemnuan 9-15</w:t>
            </w:r>
          </w:p>
        </w:tc>
        <w:tc>
          <w:tcPr>
            <w:tcW w:w="709" w:type="dxa"/>
            <w:shd w:val="clear" w:color="auto" w:fill="auto"/>
          </w:tcPr>
          <w:p w:rsidR="0031258E" w:rsidRPr="00ED19AF" w:rsidRDefault="0031258E" w:rsidP="000836DB">
            <w:pPr>
              <w:spacing w:line="276" w:lineRule="auto"/>
              <w:contextualSpacing/>
              <w:jc w:val="center"/>
              <w:rPr>
                <w:rFonts w:ascii="Times New Roman" w:eastAsia="Calibri" w:hAnsi="Times New Roman" w:cs="Times New Roman"/>
                <w:b/>
                <w:bCs/>
                <w:sz w:val="20"/>
                <w:szCs w:val="20"/>
              </w:rPr>
            </w:pPr>
            <w:r w:rsidRPr="00ED19AF">
              <w:rPr>
                <w:rFonts w:ascii="Times New Roman" w:eastAsia="Calibri" w:hAnsi="Times New Roman" w:cs="Times New Roman"/>
                <w:b/>
                <w:bCs/>
                <w:sz w:val="20"/>
                <w:szCs w:val="20"/>
              </w:rPr>
              <w:t>35</w:t>
            </w:r>
          </w:p>
        </w:tc>
      </w:tr>
    </w:tbl>
    <w:bookmarkEnd w:id="2"/>
    <w:p w:rsidR="0031258E" w:rsidRDefault="0031258E" w:rsidP="0031258E">
      <w:pPr>
        <w:rPr>
          <w:rFonts w:asciiTheme="majorBidi" w:hAnsiTheme="majorBidi" w:cstheme="majorBidi"/>
          <w:sz w:val="24"/>
          <w:szCs w:val="24"/>
        </w:rPr>
      </w:pPr>
      <w:r>
        <w:rPr>
          <w:rFonts w:asciiTheme="majorBidi" w:hAnsiTheme="majorBidi" w:cstheme="majorBidi"/>
          <w:sz w:val="24"/>
          <w:szCs w:val="24"/>
        </w:rPr>
        <w:t xml:space="preserve">Ket: </w:t>
      </w:r>
      <w:r w:rsidRPr="00A86102">
        <w:rPr>
          <w:rFonts w:ascii="Times New Roman" w:hAnsi="Times New Roman" w:cs="Times New Roman"/>
          <w:b/>
          <w:sz w:val="24"/>
          <w:szCs w:val="24"/>
        </w:rPr>
        <w:t>PB</w:t>
      </w:r>
      <w:r w:rsidRPr="00A86102">
        <w:rPr>
          <w:rFonts w:ascii="Times New Roman" w:hAnsi="Times New Roman" w:cs="Times New Roman"/>
          <w:sz w:val="24"/>
          <w:szCs w:val="24"/>
        </w:rPr>
        <w:t>=Proses</w:t>
      </w:r>
      <w:r w:rsidRPr="00A86102">
        <w:rPr>
          <w:rFonts w:ascii="Times New Roman" w:hAnsi="Times New Roman" w:cs="Times New Roman"/>
          <w:spacing w:val="-2"/>
          <w:sz w:val="24"/>
          <w:szCs w:val="24"/>
        </w:rPr>
        <w:t xml:space="preserve"> </w:t>
      </w:r>
      <w:r w:rsidRPr="00A86102">
        <w:rPr>
          <w:rFonts w:ascii="Times New Roman" w:hAnsi="Times New Roman" w:cs="Times New Roman"/>
          <w:sz w:val="24"/>
          <w:szCs w:val="24"/>
        </w:rPr>
        <w:t xml:space="preserve">Belajar, </w:t>
      </w:r>
      <w:r w:rsidRPr="00A86102">
        <w:rPr>
          <w:rFonts w:ascii="Times New Roman" w:hAnsi="Times New Roman" w:cs="Times New Roman"/>
          <w:b/>
          <w:sz w:val="24"/>
          <w:szCs w:val="24"/>
        </w:rPr>
        <w:t>PT</w:t>
      </w:r>
      <w:r w:rsidRPr="00A86102">
        <w:rPr>
          <w:rFonts w:ascii="Times New Roman" w:hAnsi="Times New Roman" w:cs="Times New Roman"/>
          <w:sz w:val="24"/>
          <w:szCs w:val="24"/>
        </w:rPr>
        <w:t>=Penugasan</w:t>
      </w:r>
      <w:r w:rsidRPr="00A86102">
        <w:rPr>
          <w:rFonts w:ascii="Times New Roman" w:hAnsi="Times New Roman" w:cs="Times New Roman"/>
          <w:spacing w:val="-2"/>
          <w:sz w:val="24"/>
          <w:szCs w:val="24"/>
        </w:rPr>
        <w:t xml:space="preserve"> </w:t>
      </w:r>
      <w:r w:rsidRPr="00A86102">
        <w:rPr>
          <w:rFonts w:ascii="Times New Roman" w:hAnsi="Times New Roman" w:cs="Times New Roman"/>
          <w:sz w:val="24"/>
          <w:szCs w:val="24"/>
        </w:rPr>
        <w:t>Terstruktur,</w:t>
      </w:r>
      <w:r w:rsidRPr="00A86102">
        <w:rPr>
          <w:rFonts w:ascii="Times New Roman" w:hAnsi="Times New Roman" w:cs="Times New Roman"/>
          <w:spacing w:val="-2"/>
          <w:sz w:val="24"/>
          <w:szCs w:val="24"/>
        </w:rPr>
        <w:t xml:space="preserve"> </w:t>
      </w:r>
      <w:r w:rsidRPr="00A86102">
        <w:rPr>
          <w:rFonts w:ascii="Times New Roman" w:hAnsi="Times New Roman" w:cs="Times New Roman"/>
          <w:b/>
          <w:sz w:val="24"/>
          <w:szCs w:val="24"/>
        </w:rPr>
        <w:t>KM</w:t>
      </w:r>
      <w:r w:rsidRPr="00A86102">
        <w:rPr>
          <w:rFonts w:ascii="Times New Roman" w:hAnsi="Times New Roman" w:cs="Times New Roman"/>
          <w:sz w:val="24"/>
          <w:szCs w:val="24"/>
        </w:rPr>
        <w:t>=Kegiatan</w:t>
      </w:r>
      <w:r w:rsidRPr="00A86102">
        <w:rPr>
          <w:rFonts w:ascii="Times New Roman" w:hAnsi="Times New Roman" w:cs="Times New Roman"/>
          <w:spacing w:val="-4"/>
          <w:sz w:val="24"/>
          <w:szCs w:val="24"/>
        </w:rPr>
        <w:t xml:space="preserve"> </w:t>
      </w:r>
      <w:r w:rsidRPr="00A86102">
        <w:rPr>
          <w:rFonts w:ascii="Times New Roman" w:hAnsi="Times New Roman" w:cs="Times New Roman"/>
          <w:sz w:val="24"/>
          <w:szCs w:val="24"/>
        </w:rPr>
        <w:t>Mandiri</w:t>
      </w:r>
    </w:p>
    <w:p w:rsidR="0031258E" w:rsidRDefault="0031258E" w:rsidP="0031258E">
      <w:pPr>
        <w:jc w:val="center"/>
        <w:rPr>
          <w:rFonts w:asciiTheme="majorBidi" w:hAnsiTheme="majorBidi" w:cstheme="majorBidi"/>
          <w:b/>
          <w:bCs/>
          <w:sz w:val="24"/>
          <w:szCs w:val="24"/>
        </w:rPr>
      </w:pPr>
      <w:r w:rsidRPr="00AF7C42">
        <w:rPr>
          <w:rFonts w:asciiTheme="majorBidi" w:hAnsiTheme="majorBidi" w:cstheme="majorBidi"/>
          <w:b/>
          <w:bCs/>
          <w:sz w:val="24"/>
          <w:szCs w:val="24"/>
        </w:rPr>
        <w:t>Portofolio</w:t>
      </w:r>
      <w:r w:rsidRPr="00AF7C42">
        <w:rPr>
          <w:rFonts w:asciiTheme="majorBidi" w:hAnsiTheme="majorBidi" w:cstheme="majorBidi"/>
          <w:b/>
          <w:bCs/>
          <w:spacing w:val="-2"/>
          <w:sz w:val="24"/>
          <w:szCs w:val="24"/>
        </w:rPr>
        <w:t xml:space="preserve"> </w:t>
      </w:r>
      <w:r w:rsidRPr="00AF7C42">
        <w:rPr>
          <w:rFonts w:asciiTheme="majorBidi" w:hAnsiTheme="majorBidi" w:cstheme="majorBidi"/>
          <w:b/>
          <w:bCs/>
          <w:sz w:val="24"/>
          <w:szCs w:val="24"/>
        </w:rPr>
        <w:t>Penilaian</w:t>
      </w:r>
      <w:r w:rsidRPr="00AF7C42">
        <w:rPr>
          <w:rFonts w:asciiTheme="majorBidi" w:hAnsiTheme="majorBidi" w:cstheme="majorBidi"/>
          <w:b/>
          <w:bCs/>
          <w:spacing w:val="1"/>
          <w:sz w:val="24"/>
          <w:szCs w:val="24"/>
        </w:rPr>
        <w:t xml:space="preserve"> </w:t>
      </w:r>
      <w:r w:rsidRPr="00AF7C42">
        <w:rPr>
          <w:rFonts w:asciiTheme="majorBidi" w:hAnsiTheme="majorBidi" w:cstheme="majorBidi"/>
          <w:b/>
          <w:bCs/>
          <w:sz w:val="24"/>
          <w:szCs w:val="24"/>
        </w:rPr>
        <w:t>dan</w:t>
      </w:r>
      <w:r w:rsidRPr="00AF7C42">
        <w:rPr>
          <w:rFonts w:asciiTheme="majorBidi" w:hAnsiTheme="majorBidi" w:cstheme="majorBidi"/>
          <w:b/>
          <w:bCs/>
          <w:spacing w:val="-1"/>
          <w:sz w:val="24"/>
          <w:szCs w:val="24"/>
        </w:rPr>
        <w:t xml:space="preserve"> </w:t>
      </w:r>
      <w:r w:rsidRPr="00AF7C42">
        <w:rPr>
          <w:rFonts w:asciiTheme="majorBidi" w:hAnsiTheme="majorBidi" w:cstheme="majorBidi"/>
          <w:b/>
          <w:bCs/>
          <w:sz w:val="24"/>
          <w:szCs w:val="24"/>
        </w:rPr>
        <w:t>Evaluasi</w:t>
      </w:r>
      <w:r w:rsidRPr="00AF7C42">
        <w:rPr>
          <w:rFonts w:asciiTheme="majorBidi" w:hAnsiTheme="majorBidi" w:cstheme="majorBidi"/>
          <w:b/>
          <w:bCs/>
          <w:spacing w:val="-3"/>
          <w:sz w:val="24"/>
          <w:szCs w:val="24"/>
        </w:rPr>
        <w:t xml:space="preserve"> </w:t>
      </w:r>
      <w:r w:rsidRPr="00AF7C42">
        <w:rPr>
          <w:rFonts w:asciiTheme="majorBidi" w:hAnsiTheme="majorBidi" w:cstheme="majorBidi"/>
          <w:b/>
          <w:bCs/>
          <w:sz w:val="24"/>
          <w:szCs w:val="24"/>
        </w:rPr>
        <w:t>Ketercapaian</w:t>
      </w:r>
      <w:r w:rsidRPr="00AF7C42">
        <w:rPr>
          <w:rFonts w:asciiTheme="majorBidi" w:hAnsiTheme="majorBidi" w:cstheme="majorBidi"/>
          <w:b/>
          <w:bCs/>
          <w:spacing w:val="-1"/>
          <w:sz w:val="24"/>
          <w:szCs w:val="24"/>
        </w:rPr>
        <w:t xml:space="preserve"> </w:t>
      </w:r>
      <w:r w:rsidRPr="00AF7C42">
        <w:rPr>
          <w:rFonts w:asciiTheme="majorBidi" w:hAnsiTheme="majorBidi" w:cstheme="majorBidi"/>
          <w:b/>
          <w:bCs/>
          <w:sz w:val="24"/>
          <w:szCs w:val="24"/>
        </w:rPr>
        <w:t>CPL</w:t>
      </w:r>
      <w:r w:rsidRPr="00AF7C42">
        <w:rPr>
          <w:rFonts w:asciiTheme="majorBidi" w:hAnsiTheme="majorBidi" w:cstheme="majorBidi"/>
          <w:b/>
          <w:bCs/>
          <w:spacing w:val="-1"/>
          <w:sz w:val="24"/>
          <w:szCs w:val="24"/>
        </w:rPr>
        <w:t xml:space="preserve"> </w:t>
      </w:r>
      <w:r w:rsidRPr="00AF7C42">
        <w:rPr>
          <w:rFonts w:asciiTheme="majorBidi" w:hAnsiTheme="majorBidi" w:cstheme="majorBidi"/>
          <w:b/>
          <w:bCs/>
          <w:sz w:val="24"/>
          <w:szCs w:val="24"/>
        </w:rPr>
        <w:t>Mahasiswa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425"/>
        <w:gridCol w:w="8789"/>
      </w:tblGrid>
      <w:tr w:rsidR="0031258E" w:rsidTr="000836DB">
        <w:trPr>
          <w:trHeight w:val="318"/>
        </w:trPr>
        <w:tc>
          <w:tcPr>
            <w:tcW w:w="3686" w:type="dxa"/>
          </w:tcPr>
          <w:p w:rsidR="0031258E" w:rsidRDefault="0031258E" w:rsidP="000836DB">
            <w:pPr>
              <w:pStyle w:val="TableParagraph"/>
              <w:ind w:left="106"/>
              <w:rPr>
                <w:b/>
                <w:sz w:val="24"/>
              </w:rPr>
            </w:pPr>
            <w:r>
              <w:rPr>
                <w:b/>
                <w:sz w:val="24"/>
              </w:rPr>
              <w:t>Program</w:t>
            </w:r>
            <w:r>
              <w:rPr>
                <w:b/>
                <w:spacing w:val="-1"/>
                <w:sz w:val="24"/>
              </w:rPr>
              <w:t xml:space="preserve"> </w:t>
            </w:r>
            <w:r>
              <w:rPr>
                <w:b/>
                <w:sz w:val="24"/>
              </w:rPr>
              <w:t>Studi</w:t>
            </w:r>
          </w:p>
        </w:tc>
        <w:tc>
          <w:tcPr>
            <w:tcW w:w="425" w:type="dxa"/>
          </w:tcPr>
          <w:p w:rsidR="0031258E" w:rsidRDefault="0031258E" w:rsidP="000836DB">
            <w:pPr>
              <w:pStyle w:val="TableParagraph"/>
              <w:ind w:left="109"/>
              <w:rPr>
                <w:sz w:val="24"/>
              </w:rPr>
            </w:pPr>
            <w:r>
              <w:rPr>
                <w:sz w:val="24"/>
              </w:rPr>
              <w:t>:</w:t>
            </w:r>
          </w:p>
        </w:tc>
        <w:tc>
          <w:tcPr>
            <w:tcW w:w="8789" w:type="dxa"/>
          </w:tcPr>
          <w:p w:rsidR="0031258E" w:rsidRDefault="0031258E" w:rsidP="000836DB">
            <w:pPr>
              <w:pStyle w:val="TableParagraph"/>
              <w:ind w:left="108"/>
              <w:rPr>
                <w:b/>
                <w:sz w:val="24"/>
              </w:rPr>
            </w:pPr>
            <w:r>
              <w:rPr>
                <w:b/>
                <w:sz w:val="24"/>
                <w:lang w:val="en-US"/>
              </w:rPr>
              <w:t>Pendidikan Agama Islam</w:t>
            </w:r>
            <w:r>
              <w:rPr>
                <w:b/>
                <w:sz w:val="24"/>
              </w:rPr>
              <w:t xml:space="preserve"> (</w:t>
            </w:r>
            <w:r>
              <w:rPr>
                <w:b/>
                <w:sz w:val="24"/>
                <w:lang w:val="en-US"/>
              </w:rPr>
              <w:t>PAI</w:t>
            </w:r>
            <w:r>
              <w:rPr>
                <w:b/>
                <w:sz w:val="24"/>
              </w:rPr>
              <w:t>)</w:t>
            </w:r>
          </w:p>
        </w:tc>
      </w:tr>
      <w:tr w:rsidR="0031258E" w:rsidTr="000836DB">
        <w:trPr>
          <w:trHeight w:val="317"/>
        </w:trPr>
        <w:tc>
          <w:tcPr>
            <w:tcW w:w="3686" w:type="dxa"/>
          </w:tcPr>
          <w:p w:rsidR="0031258E" w:rsidRDefault="0031258E" w:rsidP="000836DB">
            <w:pPr>
              <w:pStyle w:val="TableParagraph"/>
              <w:ind w:left="106"/>
              <w:rPr>
                <w:b/>
                <w:sz w:val="24"/>
              </w:rPr>
            </w:pPr>
            <w:r>
              <w:rPr>
                <w:b/>
                <w:sz w:val="24"/>
              </w:rPr>
              <w:t>Mata</w:t>
            </w:r>
            <w:r>
              <w:rPr>
                <w:b/>
                <w:spacing w:val="-2"/>
                <w:sz w:val="24"/>
              </w:rPr>
              <w:t xml:space="preserve"> </w:t>
            </w:r>
            <w:r>
              <w:rPr>
                <w:b/>
                <w:sz w:val="24"/>
              </w:rPr>
              <w:t>Kuliah</w:t>
            </w:r>
          </w:p>
        </w:tc>
        <w:tc>
          <w:tcPr>
            <w:tcW w:w="425" w:type="dxa"/>
          </w:tcPr>
          <w:p w:rsidR="0031258E" w:rsidRDefault="0031258E" w:rsidP="000836DB">
            <w:pPr>
              <w:pStyle w:val="TableParagraph"/>
              <w:ind w:left="109"/>
              <w:rPr>
                <w:sz w:val="24"/>
              </w:rPr>
            </w:pPr>
            <w:r>
              <w:rPr>
                <w:sz w:val="24"/>
              </w:rPr>
              <w:t>:</w:t>
            </w:r>
          </w:p>
        </w:tc>
        <w:tc>
          <w:tcPr>
            <w:tcW w:w="8789" w:type="dxa"/>
          </w:tcPr>
          <w:p w:rsidR="0031258E" w:rsidRPr="00A86102" w:rsidRDefault="0031258E" w:rsidP="000836DB">
            <w:pPr>
              <w:pStyle w:val="TableParagraph"/>
              <w:ind w:left="108"/>
              <w:rPr>
                <w:b/>
                <w:sz w:val="24"/>
                <w:lang w:val="en-US"/>
              </w:rPr>
            </w:pPr>
            <w:r>
              <w:rPr>
                <w:b/>
                <w:sz w:val="24"/>
                <w:lang w:val="en-US"/>
              </w:rPr>
              <w:t>Ulumul Qur’an</w:t>
            </w:r>
          </w:p>
        </w:tc>
      </w:tr>
      <w:tr w:rsidR="0031258E" w:rsidTr="000836DB">
        <w:trPr>
          <w:trHeight w:val="330"/>
        </w:trPr>
        <w:tc>
          <w:tcPr>
            <w:tcW w:w="3686" w:type="dxa"/>
          </w:tcPr>
          <w:p w:rsidR="0031258E" w:rsidRDefault="0031258E" w:rsidP="000836DB">
            <w:pPr>
              <w:pStyle w:val="TableParagraph"/>
              <w:tabs>
                <w:tab w:val="left" w:pos="1384"/>
              </w:tabs>
              <w:ind w:left="106"/>
              <w:rPr>
                <w:b/>
                <w:sz w:val="24"/>
              </w:rPr>
            </w:pPr>
            <w:r>
              <w:rPr>
                <w:b/>
                <w:sz w:val="24"/>
              </w:rPr>
              <w:t>Kode Mata Kuliah</w:t>
            </w:r>
          </w:p>
        </w:tc>
        <w:tc>
          <w:tcPr>
            <w:tcW w:w="425" w:type="dxa"/>
          </w:tcPr>
          <w:p w:rsidR="0031258E" w:rsidRDefault="0031258E" w:rsidP="000836DB">
            <w:pPr>
              <w:pStyle w:val="TableParagraph"/>
              <w:ind w:left="109"/>
              <w:rPr>
                <w:sz w:val="24"/>
              </w:rPr>
            </w:pPr>
            <w:r>
              <w:rPr>
                <w:sz w:val="24"/>
              </w:rPr>
              <w:t>:</w:t>
            </w:r>
          </w:p>
        </w:tc>
        <w:tc>
          <w:tcPr>
            <w:tcW w:w="8789" w:type="dxa"/>
          </w:tcPr>
          <w:p w:rsidR="0031258E" w:rsidRPr="00A86102" w:rsidRDefault="0031258E" w:rsidP="000836DB">
            <w:pPr>
              <w:pStyle w:val="TableParagraph"/>
              <w:ind w:left="108"/>
              <w:rPr>
                <w:b/>
                <w:bCs/>
                <w:sz w:val="24"/>
                <w:lang w:val="en-US"/>
              </w:rPr>
            </w:pPr>
            <w:r>
              <w:rPr>
                <w:rFonts w:asciiTheme="majorBidi" w:hAnsiTheme="majorBidi" w:cstheme="majorBidi"/>
                <w:b/>
                <w:bCs/>
                <w:sz w:val="24"/>
                <w:szCs w:val="24"/>
                <w:lang w:val="en-US"/>
              </w:rPr>
              <w:t>PAI 30013</w:t>
            </w:r>
          </w:p>
        </w:tc>
      </w:tr>
      <w:tr w:rsidR="0031258E" w:rsidTr="000836DB">
        <w:trPr>
          <w:trHeight w:val="318"/>
        </w:trPr>
        <w:tc>
          <w:tcPr>
            <w:tcW w:w="3686" w:type="dxa"/>
          </w:tcPr>
          <w:p w:rsidR="0031258E" w:rsidRDefault="0031258E" w:rsidP="000836DB">
            <w:pPr>
              <w:pStyle w:val="TableParagraph"/>
              <w:ind w:left="106"/>
              <w:rPr>
                <w:b/>
                <w:sz w:val="24"/>
              </w:rPr>
            </w:pPr>
            <w:r>
              <w:rPr>
                <w:b/>
                <w:sz w:val="24"/>
              </w:rPr>
              <w:t>Semester</w:t>
            </w:r>
          </w:p>
        </w:tc>
        <w:tc>
          <w:tcPr>
            <w:tcW w:w="425" w:type="dxa"/>
          </w:tcPr>
          <w:p w:rsidR="0031258E" w:rsidRDefault="0031258E" w:rsidP="000836DB">
            <w:pPr>
              <w:pStyle w:val="TableParagraph"/>
              <w:ind w:left="109"/>
              <w:rPr>
                <w:sz w:val="24"/>
              </w:rPr>
            </w:pPr>
            <w:r>
              <w:rPr>
                <w:sz w:val="24"/>
              </w:rPr>
              <w:t>:</w:t>
            </w:r>
          </w:p>
        </w:tc>
        <w:tc>
          <w:tcPr>
            <w:tcW w:w="8789" w:type="dxa"/>
          </w:tcPr>
          <w:p w:rsidR="0031258E" w:rsidRDefault="0031258E" w:rsidP="000836DB">
            <w:pPr>
              <w:pStyle w:val="TableParagraph"/>
              <w:ind w:left="108"/>
              <w:rPr>
                <w:b/>
                <w:sz w:val="24"/>
              </w:rPr>
            </w:pPr>
            <w:r>
              <w:rPr>
                <w:b/>
                <w:sz w:val="24"/>
              </w:rPr>
              <w:t>3</w:t>
            </w:r>
          </w:p>
        </w:tc>
      </w:tr>
      <w:tr w:rsidR="0031258E" w:rsidTr="000836DB">
        <w:trPr>
          <w:trHeight w:val="315"/>
        </w:trPr>
        <w:tc>
          <w:tcPr>
            <w:tcW w:w="3686" w:type="dxa"/>
          </w:tcPr>
          <w:p w:rsidR="0031258E" w:rsidRDefault="0031258E" w:rsidP="000836DB">
            <w:pPr>
              <w:pStyle w:val="TableParagraph"/>
              <w:ind w:left="106"/>
              <w:rPr>
                <w:b/>
                <w:sz w:val="24"/>
              </w:rPr>
            </w:pPr>
            <w:r>
              <w:rPr>
                <w:b/>
                <w:sz w:val="24"/>
              </w:rPr>
              <w:t>Nama</w:t>
            </w:r>
            <w:r>
              <w:rPr>
                <w:b/>
                <w:spacing w:val="-1"/>
                <w:sz w:val="24"/>
              </w:rPr>
              <w:t xml:space="preserve"> </w:t>
            </w:r>
            <w:r>
              <w:rPr>
                <w:b/>
                <w:sz w:val="24"/>
              </w:rPr>
              <w:t>Mahasiswa</w:t>
            </w:r>
          </w:p>
        </w:tc>
        <w:tc>
          <w:tcPr>
            <w:tcW w:w="425" w:type="dxa"/>
          </w:tcPr>
          <w:p w:rsidR="0031258E" w:rsidRDefault="0031258E" w:rsidP="000836DB">
            <w:pPr>
              <w:pStyle w:val="TableParagraph"/>
              <w:ind w:left="109"/>
              <w:rPr>
                <w:sz w:val="24"/>
              </w:rPr>
            </w:pPr>
            <w:r>
              <w:rPr>
                <w:sz w:val="24"/>
              </w:rPr>
              <w:t>:</w:t>
            </w:r>
          </w:p>
        </w:tc>
        <w:tc>
          <w:tcPr>
            <w:tcW w:w="8789" w:type="dxa"/>
          </w:tcPr>
          <w:p w:rsidR="0031258E" w:rsidRDefault="0031258E" w:rsidP="000836DB">
            <w:pPr>
              <w:pStyle w:val="TableParagraph"/>
              <w:ind w:left="108"/>
              <w:rPr>
                <w:sz w:val="24"/>
              </w:rPr>
            </w:pPr>
            <w:r>
              <w:rPr>
                <w:sz w:val="24"/>
              </w:rPr>
              <w:t>……………………….</w:t>
            </w:r>
          </w:p>
        </w:tc>
      </w:tr>
      <w:tr w:rsidR="0031258E" w:rsidTr="000836DB">
        <w:trPr>
          <w:trHeight w:val="318"/>
        </w:trPr>
        <w:tc>
          <w:tcPr>
            <w:tcW w:w="3686" w:type="dxa"/>
          </w:tcPr>
          <w:p w:rsidR="0031258E" w:rsidRDefault="0031258E" w:rsidP="000836DB">
            <w:pPr>
              <w:pStyle w:val="TableParagraph"/>
              <w:ind w:left="106"/>
              <w:rPr>
                <w:b/>
                <w:sz w:val="24"/>
              </w:rPr>
            </w:pPr>
            <w:r>
              <w:rPr>
                <w:b/>
                <w:sz w:val="24"/>
              </w:rPr>
              <w:t>NIM</w:t>
            </w:r>
          </w:p>
        </w:tc>
        <w:tc>
          <w:tcPr>
            <w:tcW w:w="425" w:type="dxa"/>
          </w:tcPr>
          <w:p w:rsidR="0031258E" w:rsidRDefault="0031258E" w:rsidP="000836DB">
            <w:pPr>
              <w:pStyle w:val="TableParagraph"/>
              <w:ind w:left="109"/>
              <w:rPr>
                <w:sz w:val="24"/>
              </w:rPr>
            </w:pPr>
            <w:r>
              <w:rPr>
                <w:sz w:val="24"/>
              </w:rPr>
              <w:t>:</w:t>
            </w:r>
          </w:p>
        </w:tc>
        <w:tc>
          <w:tcPr>
            <w:tcW w:w="8789" w:type="dxa"/>
          </w:tcPr>
          <w:p w:rsidR="0031258E" w:rsidRDefault="0031258E" w:rsidP="000836DB">
            <w:pPr>
              <w:pStyle w:val="TableParagraph"/>
              <w:ind w:left="108"/>
              <w:rPr>
                <w:sz w:val="24"/>
              </w:rPr>
            </w:pPr>
            <w:r>
              <w:rPr>
                <w:sz w:val="24"/>
              </w:rPr>
              <w:t>………………………</w:t>
            </w:r>
          </w:p>
        </w:tc>
      </w:tr>
    </w:tbl>
    <w:p w:rsidR="0031258E" w:rsidRDefault="0031258E" w:rsidP="0031258E">
      <w:pPr>
        <w:rPr>
          <w:rFonts w:asciiTheme="majorBidi" w:hAnsiTheme="majorBidi" w:cstheme="majorBidi"/>
          <w:b/>
          <w:bCs/>
          <w:sz w:val="24"/>
          <w:szCs w:val="24"/>
        </w:rPr>
      </w:pPr>
    </w:p>
    <w:tbl>
      <w:tblPr>
        <w:tblStyle w:val="TableGrid"/>
        <w:tblW w:w="0" w:type="auto"/>
        <w:tblLayout w:type="fixed"/>
        <w:tblLook w:val="04A0" w:firstRow="1" w:lastRow="0" w:firstColumn="1" w:lastColumn="0" w:noHBand="0" w:noVBand="1"/>
      </w:tblPr>
      <w:tblGrid>
        <w:gridCol w:w="773"/>
        <w:gridCol w:w="795"/>
        <w:gridCol w:w="767"/>
        <w:gridCol w:w="1398"/>
        <w:gridCol w:w="985"/>
        <w:gridCol w:w="2053"/>
        <w:gridCol w:w="1134"/>
        <w:gridCol w:w="1275"/>
        <w:gridCol w:w="1276"/>
        <w:gridCol w:w="1418"/>
        <w:gridCol w:w="1302"/>
      </w:tblGrid>
      <w:tr w:rsidR="0031258E" w:rsidTr="000836DB">
        <w:trPr>
          <w:trHeight w:val="1003"/>
        </w:trPr>
        <w:tc>
          <w:tcPr>
            <w:tcW w:w="773" w:type="dxa"/>
            <w:shd w:val="clear" w:color="auto" w:fill="00B0F0"/>
          </w:tcPr>
          <w:p w:rsidR="0031258E" w:rsidRPr="00577147" w:rsidRDefault="0031258E" w:rsidP="000836DB">
            <w:pPr>
              <w:pStyle w:val="TableParagraph"/>
              <w:ind w:right="126"/>
              <w:rPr>
                <w:b/>
                <w:sz w:val="16"/>
                <w:szCs w:val="16"/>
              </w:rPr>
            </w:pPr>
            <w:r w:rsidRPr="00577147">
              <w:rPr>
                <w:b/>
                <w:sz w:val="16"/>
                <w:szCs w:val="16"/>
              </w:rPr>
              <w:lastRenderedPageBreak/>
              <w:t>Mg</w:t>
            </w:r>
          </w:p>
        </w:tc>
        <w:tc>
          <w:tcPr>
            <w:tcW w:w="795" w:type="dxa"/>
            <w:shd w:val="clear" w:color="auto" w:fill="00B0F0"/>
          </w:tcPr>
          <w:p w:rsidR="0031258E" w:rsidRPr="00577147" w:rsidRDefault="0031258E" w:rsidP="000836DB">
            <w:pPr>
              <w:pStyle w:val="TableParagraph"/>
              <w:rPr>
                <w:b/>
                <w:sz w:val="16"/>
                <w:szCs w:val="16"/>
              </w:rPr>
            </w:pPr>
            <w:r w:rsidRPr="00577147">
              <w:rPr>
                <w:b/>
                <w:sz w:val="16"/>
                <w:szCs w:val="16"/>
              </w:rPr>
              <w:t>CPL</w:t>
            </w:r>
          </w:p>
        </w:tc>
        <w:tc>
          <w:tcPr>
            <w:tcW w:w="767" w:type="dxa"/>
            <w:shd w:val="clear" w:color="auto" w:fill="00B0F0"/>
          </w:tcPr>
          <w:p w:rsidR="0031258E" w:rsidRPr="00577147" w:rsidRDefault="0031258E" w:rsidP="000836DB">
            <w:pPr>
              <w:pStyle w:val="TableParagraph"/>
              <w:spacing w:before="141"/>
              <w:rPr>
                <w:b/>
                <w:sz w:val="16"/>
                <w:szCs w:val="16"/>
              </w:rPr>
            </w:pPr>
            <w:r w:rsidRPr="00577147">
              <w:rPr>
                <w:b/>
                <w:sz w:val="16"/>
                <w:szCs w:val="16"/>
              </w:rPr>
              <w:t>CPMK</w:t>
            </w:r>
            <w:r w:rsidRPr="00577147">
              <w:rPr>
                <w:b/>
                <w:spacing w:val="-48"/>
                <w:sz w:val="16"/>
                <w:szCs w:val="16"/>
              </w:rPr>
              <w:t xml:space="preserve"> </w:t>
            </w:r>
            <w:r w:rsidRPr="00577147">
              <w:rPr>
                <w:b/>
                <w:sz w:val="16"/>
                <w:szCs w:val="16"/>
              </w:rPr>
              <w:t>(CLO)</w:t>
            </w:r>
          </w:p>
        </w:tc>
        <w:tc>
          <w:tcPr>
            <w:tcW w:w="1398" w:type="dxa"/>
            <w:shd w:val="clear" w:color="auto" w:fill="00B0F0"/>
          </w:tcPr>
          <w:p w:rsidR="0031258E" w:rsidRPr="00577147" w:rsidRDefault="0031258E" w:rsidP="000836DB">
            <w:pPr>
              <w:pStyle w:val="TableParagraph"/>
              <w:spacing w:before="9"/>
              <w:rPr>
                <w:b/>
                <w:sz w:val="16"/>
                <w:szCs w:val="16"/>
              </w:rPr>
            </w:pPr>
            <w:r w:rsidRPr="00577147">
              <w:rPr>
                <w:b/>
                <w:sz w:val="16"/>
                <w:szCs w:val="16"/>
              </w:rPr>
              <w:t>Sub-CPMK</w:t>
            </w:r>
            <w:r w:rsidRPr="00577147">
              <w:rPr>
                <w:b/>
                <w:spacing w:val="-48"/>
                <w:sz w:val="16"/>
                <w:szCs w:val="16"/>
              </w:rPr>
              <w:t xml:space="preserve"> </w:t>
            </w:r>
            <w:r w:rsidRPr="00577147">
              <w:rPr>
                <w:b/>
                <w:sz w:val="16"/>
                <w:szCs w:val="16"/>
              </w:rPr>
              <w:t>(LLO)</w:t>
            </w:r>
          </w:p>
        </w:tc>
        <w:tc>
          <w:tcPr>
            <w:tcW w:w="985" w:type="dxa"/>
            <w:shd w:val="clear" w:color="auto" w:fill="00B0F0"/>
          </w:tcPr>
          <w:p w:rsidR="0031258E" w:rsidRPr="00577147" w:rsidRDefault="0031258E" w:rsidP="000836DB">
            <w:pPr>
              <w:pStyle w:val="TableParagraph"/>
              <w:rPr>
                <w:b/>
                <w:sz w:val="16"/>
                <w:szCs w:val="16"/>
              </w:rPr>
            </w:pPr>
            <w:r w:rsidRPr="00577147">
              <w:rPr>
                <w:b/>
                <w:sz w:val="16"/>
                <w:szCs w:val="16"/>
              </w:rPr>
              <w:t>Indikator</w:t>
            </w:r>
          </w:p>
        </w:tc>
        <w:tc>
          <w:tcPr>
            <w:tcW w:w="2053" w:type="dxa"/>
            <w:shd w:val="clear" w:color="auto" w:fill="00B0F0"/>
          </w:tcPr>
          <w:p w:rsidR="0031258E" w:rsidRPr="00577147" w:rsidRDefault="0031258E" w:rsidP="000836DB">
            <w:pPr>
              <w:pStyle w:val="TableParagraph"/>
              <w:spacing w:before="141"/>
              <w:ind w:right="299"/>
              <w:rPr>
                <w:b/>
                <w:sz w:val="16"/>
                <w:szCs w:val="16"/>
              </w:rPr>
            </w:pPr>
            <w:r w:rsidRPr="00577147">
              <w:rPr>
                <w:b/>
                <w:sz w:val="16"/>
                <w:szCs w:val="16"/>
              </w:rPr>
              <w:t>Bentuk Soal –</w:t>
            </w:r>
            <w:r w:rsidRPr="00577147">
              <w:rPr>
                <w:b/>
                <w:spacing w:val="-47"/>
                <w:sz w:val="16"/>
                <w:szCs w:val="16"/>
              </w:rPr>
              <w:t xml:space="preserve"> </w:t>
            </w:r>
            <w:r w:rsidRPr="00577147">
              <w:rPr>
                <w:b/>
                <w:sz w:val="16"/>
                <w:szCs w:val="16"/>
              </w:rPr>
              <w:t>Bobot</w:t>
            </w:r>
            <w:r w:rsidRPr="00577147">
              <w:rPr>
                <w:b/>
                <w:spacing w:val="-1"/>
                <w:sz w:val="16"/>
                <w:szCs w:val="16"/>
              </w:rPr>
              <w:t xml:space="preserve"> </w:t>
            </w:r>
            <w:r w:rsidRPr="00577147">
              <w:rPr>
                <w:b/>
                <w:sz w:val="16"/>
                <w:szCs w:val="16"/>
              </w:rPr>
              <w:t>(%)*</w:t>
            </w:r>
          </w:p>
        </w:tc>
        <w:tc>
          <w:tcPr>
            <w:tcW w:w="1134" w:type="dxa"/>
            <w:shd w:val="clear" w:color="auto" w:fill="00B0F0"/>
          </w:tcPr>
          <w:p w:rsidR="0031258E" w:rsidRPr="00577147" w:rsidRDefault="0031258E" w:rsidP="000836DB">
            <w:pPr>
              <w:pStyle w:val="TableParagraph"/>
              <w:spacing w:before="141"/>
              <w:ind w:right="192"/>
              <w:rPr>
                <w:b/>
                <w:sz w:val="16"/>
                <w:szCs w:val="16"/>
              </w:rPr>
            </w:pPr>
            <w:r w:rsidRPr="00577147">
              <w:rPr>
                <w:b/>
                <w:sz w:val="16"/>
                <w:szCs w:val="16"/>
              </w:rPr>
              <w:t>Bobot (%)</w:t>
            </w:r>
            <w:r w:rsidRPr="00577147">
              <w:rPr>
                <w:b/>
                <w:spacing w:val="1"/>
                <w:sz w:val="16"/>
                <w:szCs w:val="16"/>
              </w:rPr>
              <w:t xml:space="preserve"> </w:t>
            </w:r>
            <w:r w:rsidRPr="00577147">
              <w:rPr>
                <w:b/>
                <w:sz w:val="16"/>
                <w:szCs w:val="16"/>
              </w:rPr>
              <w:t>Sub-CPMK</w:t>
            </w:r>
          </w:p>
        </w:tc>
        <w:tc>
          <w:tcPr>
            <w:tcW w:w="1275" w:type="dxa"/>
            <w:shd w:val="clear" w:color="auto" w:fill="00B0F0"/>
          </w:tcPr>
          <w:p w:rsidR="0031258E" w:rsidRPr="00577147" w:rsidRDefault="0031258E" w:rsidP="000836DB">
            <w:pPr>
              <w:pStyle w:val="TableParagraph"/>
              <w:spacing w:before="9"/>
              <w:ind w:right="220"/>
              <w:rPr>
                <w:b/>
                <w:sz w:val="16"/>
                <w:szCs w:val="16"/>
              </w:rPr>
            </w:pPr>
            <w:r w:rsidRPr="00577147">
              <w:rPr>
                <w:b/>
                <w:sz w:val="16"/>
                <w:szCs w:val="16"/>
              </w:rPr>
              <w:t>Nilai</w:t>
            </w:r>
          </w:p>
          <w:p w:rsidR="0031258E" w:rsidRPr="00577147" w:rsidRDefault="0031258E" w:rsidP="000836DB">
            <w:pPr>
              <w:pStyle w:val="TableParagraph"/>
              <w:spacing w:before="5"/>
              <w:ind w:right="220"/>
              <w:rPr>
                <w:b/>
                <w:sz w:val="16"/>
                <w:szCs w:val="16"/>
              </w:rPr>
            </w:pPr>
            <w:r w:rsidRPr="00577147">
              <w:rPr>
                <w:b/>
                <w:sz w:val="16"/>
                <w:szCs w:val="16"/>
              </w:rPr>
              <w:t>Mahasiswa</w:t>
            </w:r>
            <w:r w:rsidRPr="00577147">
              <w:rPr>
                <w:b/>
                <w:spacing w:val="-48"/>
                <w:sz w:val="16"/>
                <w:szCs w:val="16"/>
              </w:rPr>
              <w:t xml:space="preserve"> </w:t>
            </w:r>
            <w:r w:rsidRPr="00577147">
              <w:rPr>
                <w:b/>
                <w:sz w:val="16"/>
                <w:szCs w:val="16"/>
              </w:rPr>
              <w:t>(0-100)</w:t>
            </w:r>
          </w:p>
        </w:tc>
        <w:tc>
          <w:tcPr>
            <w:tcW w:w="1276" w:type="dxa"/>
            <w:shd w:val="clear" w:color="auto" w:fill="00B0F0"/>
          </w:tcPr>
          <w:p w:rsidR="0031258E" w:rsidRPr="00577147" w:rsidRDefault="0031258E" w:rsidP="000836DB">
            <w:pPr>
              <w:pStyle w:val="TableParagraph"/>
              <w:spacing w:before="1"/>
              <w:rPr>
                <w:b/>
                <w:sz w:val="16"/>
                <w:szCs w:val="16"/>
              </w:rPr>
            </w:pPr>
            <w:r w:rsidRPr="00577147">
              <w:rPr>
                <w:rFonts w:ascii="Symbol" w:hAnsi="Symbol"/>
                <w:sz w:val="16"/>
                <w:szCs w:val="16"/>
              </w:rPr>
              <w:t></w:t>
            </w:r>
            <w:r w:rsidRPr="00577147">
              <w:rPr>
                <w:b/>
                <w:sz w:val="16"/>
                <w:szCs w:val="16"/>
              </w:rPr>
              <w:t xml:space="preserve">((Nilai </w:t>
            </w:r>
            <w:r w:rsidRPr="00577147">
              <w:rPr>
                <w:b/>
                <w:spacing w:val="-1"/>
                <w:sz w:val="16"/>
                <w:szCs w:val="16"/>
              </w:rPr>
              <w:t xml:space="preserve">Mahasiswa) </w:t>
            </w:r>
            <w:r w:rsidRPr="00577147">
              <w:rPr>
                <w:b/>
                <w:sz w:val="16"/>
                <w:szCs w:val="16"/>
              </w:rPr>
              <w:t>x</w:t>
            </w:r>
            <w:r w:rsidRPr="00577147">
              <w:rPr>
                <w:b/>
                <w:spacing w:val="-47"/>
                <w:sz w:val="16"/>
                <w:szCs w:val="16"/>
              </w:rPr>
              <w:t xml:space="preserve"> </w:t>
            </w:r>
            <w:r w:rsidRPr="00577147">
              <w:rPr>
                <w:b/>
                <w:sz w:val="16"/>
                <w:szCs w:val="16"/>
              </w:rPr>
              <w:t>(Bobot%)*)</w:t>
            </w:r>
          </w:p>
        </w:tc>
        <w:tc>
          <w:tcPr>
            <w:tcW w:w="1418" w:type="dxa"/>
            <w:shd w:val="clear" w:color="auto" w:fill="00B0F0"/>
          </w:tcPr>
          <w:p w:rsidR="0031258E" w:rsidRPr="00577147" w:rsidRDefault="0031258E" w:rsidP="000836DB">
            <w:pPr>
              <w:pStyle w:val="TableParagraph"/>
              <w:spacing w:before="9"/>
              <w:ind w:right="137"/>
              <w:rPr>
                <w:b/>
                <w:sz w:val="16"/>
                <w:szCs w:val="16"/>
              </w:rPr>
            </w:pPr>
            <w:r w:rsidRPr="00577147">
              <w:rPr>
                <w:b/>
                <w:sz w:val="16"/>
                <w:szCs w:val="16"/>
              </w:rPr>
              <w:t>Ketercapaian CPL pada MK</w:t>
            </w:r>
            <w:r w:rsidRPr="00577147">
              <w:rPr>
                <w:b/>
                <w:spacing w:val="-47"/>
                <w:sz w:val="16"/>
                <w:szCs w:val="16"/>
              </w:rPr>
              <w:t xml:space="preserve"> </w:t>
            </w:r>
            <w:r w:rsidRPr="00577147">
              <w:rPr>
                <w:b/>
                <w:sz w:val="16"/>
                <w:szCs w:val="16"/>
              </w:rPr>
              <w:t>(%)</w:t>
            </w:r>
          </w:p>
        </w:tc>
        <w:tc>
          <w:tcPr>
            <w:tcW w:w="1302" w:type="dxa"/>
            <w:shd w:val="clear" w:color="auto" w:fill="00B0F0"/>
          </w:tcPr>
          <w:p w:rsidR="0031258E" w:rsidRPr="00577147" w:rsidRDefault="0031258E" w:rsidP="000836DB">
            <w:pPr>
              <w:pStyle w:val="TableParagraph"/>
              <w:rPr>
                <w:b/>
                <w:sz w:val="16"/>
                <w:szCs w:val="16"/>
              </w:rPr>
            </w:pPr>
            <w:r w:rsidRPr="00577147">
              <w:rPr>
                <w:b/>
                <w:sz w:val="16"/>
                <w:szCs w:val="16"/>
              </w:rPr>
              <w:t>Perbaikan</w:t>
            </w:r>
          </w:p>
          <w:p w:rsidR="0031258E" w:rsidRPr="00577147" w:rsidRDefault="0031258E" w:rsidP="000836DB">
            <w:pPr>
              <w:pStyle w:val="TableParagraph"/>
              <w:spacing w:before="6"/>
              <w:ind w:right="258"/>
              <w:rPr>
                <w:b/>
                <w:sz w:val="16"/>
                <w:szCs w:val="16"/>
              </w:rPr>
            </w:pPr>
            <w:r w:rsidRPr="00577147">
              <w:rPr>
                <w:b/>
                <w:sz w:val="16"/>
                <w:szCs w:val="16"/>
              </w:rPr>
              <w:t>Pencapaian</w:t>
            </w:r>
            <w:r w:rsidRPr="00577147">
              <w:rPr>
                <w:b/>
                <w:spacing w:val="-48"/>
                <w:sz w:val="16"/>
                <w:szCs w:val="16"/>
              </w:rPr>
              <w:t xml:space="preserve"> </w:t>
            </w:r>
            <w:r w:rsidRPr="00577147">
              <w:rPr>
                <w:b/>
                <w:sz w:val="16"/>
                <w:szCs w:val="16"/>
              </w:rPr>
              <w:t>CPMK</w:t>
            </w:r>
          </w:p>
        </w:tc>
      </w:tr>
      <w:tr w:rsidR="0031258E" w:rsidTr="000836DB">
        <w:tc>
          <w:tcPr>
            <w:tcW w:w="773" w:type="dxa"/>
          </w:tcPr>
          <w:p w:rsidR="0031258E" w:rsidRPr="0008124E" w:rsidRDefault="0031258E" w:rsidP="000836DB">
            <w:pPr>
              <w:rPr>
                <w:rFonts w:asciiTheme="majorBidi" w:hAnsiTheme="majorBidi" w:cstheme="majorBidi"/>
                <w:sz w:val="20"/>
                <w:szCs w:val="20"/>
              </w:rPr>
            </w:pPr>
            <w:r w:rsidRPr="0008124E">
              <w:rPr>
                <w:rFonts w:asciiTheme="majorBidi" w:hAnsiTheme="majorBidi" w:cstheme="majorBidi"/>
                <w:sz w:val="20"/>
                <w:szCs w:val="20"/>
              </w:rPr>
              <w:t>1</w:t>
            </w:r>
          </w:p>
        </w:tc>
        <w:tc>
          <w:tcPr>
            <w:tcW w:w="795" w:type="dxa"/>
          </w:tcPr>
          <w:p w:rsidR="0031258E" w:rsidRPr="00FC6836" w:rsidRDefault="0031258E" w:rsidP="000836DB">
            <w:pPr>
              <w:rPr>
                <w:rFonts w:asciiTheme="majorBidi" w:hAnsiTheme="majorBidi" w:cstheme="majorBidi"/>
                <w:sz w:val="18"/>
                <w:szCs w:val="18"/>
              </w:rPr>
            </w:pPr>
          </w:p>
        </w:tc>
        <w:tc>
          <w:tcPr>
            <w:tcW w:w="767" w:type="dxa"/>
          </w:tcPr>
          <w:p w:rsidR="0031258E" w:rsidRPr="00FC6836" w:rsidRDefault="0031258E" w:rsidP="000836DB">
            <w:pPr>
              <w:rPr>
                <w:rFonts w:asciiTheme="majorBidi" w:hAnsiTheme="majorBidi" w:cstheme="majorBidi"/>
                <w:sz w:val="18"/>
                <w:szCs w:val="18"/>
              </w:rPr>
            </w:pPr>
          </w:p>
        </w:tc>
        <w:tc>
          <w:tcPr>
            <w:tcW w:w="1398" w:type="dxa"/>
          </w:tcPr>
          <w:p w:rsidR="0031258E" w:rsidRPr="00FC6836" w:rsidRDefault="0031258E" w:rsidP="000836DB">
            <w:pPr>
              <w:rPr>
                <w:rFonts w:asciiTheme="majorBidi" w:hAnsiTheme="majorBidi" w:cstheme="majorBidi"/>
                <w:sz w:val="18"/>
                <w:szCs w:val="18"/>
              </w:rPr>
            </w:pPr>
            <w:r w:rsidRPr="00FC6836">
              <w:rPr>
                <w:rFonts w:asciiTheme="majorBidi" w:hAnsiTheme="majorBidi" w:cstheme="majorBidi"/>
                <w:sz w:val="18"/>
                <w:szCs w:val="18"/>
              </w:rPr>
              <w:t>Sub-CPMK 1</w:t>
            </w:r>
          </w:p>
        </w:tc>
        <w:tc>
          <w:tcPr>
            <w:tcW w:w="985" w:type="dxa"/>
          </w:tcPr>
          <w:p w:rsidR="0031258E" w:rsidRPr="004D06E1" w:rsidRDefault="0031258E" w:rsidP="000836DB">
            <w:pPr>
              <w:rPr>
                <w:rFonts w:asciiTheme="majorBidi" w:hAnsiTheme="majorBidi" w:cstheme="majorBidi"/>
                <w:sz w:val="18"/>
                <w:szCs w:val="18"/>
              </w:rPr>
            </w:pPr>
            <w:r w:rsidRPr="004D06E1">
              <w:rPr>
                <w:rFonts w:asciiTheme="majorBidi" w:hAnsiTheme="majorBidi" w:cstheme="majorBidi"/>
                <w:sz w:val="18"/>
                <w:szCs w:val="18"/>
              </w:rPr>
              <w:t>1.1</w:t>
            </w:r>
          </w:p>
          <w:p w:rsidR="0031258E" w:rsidRPr="004D06E1" w:rsidRDefault="0031258E" w:rsidP="000836DB">
            <w:pPr>
              <w:rPr>
                <w:rFonts w:asciiTheme="majorBidi" w:hAnsiTheme="majorBidi" w:cstheme="majorBidi"/>
                <w:sz w:val="18"/>
                <w:szCs w:val="18"/>
              </w:rPr>
            </w:pPr>
            <w:r w:rsidRPr="004D06E1">
              <w:rPr>
                <w:rFonts w:asciiTheme="majorBidi" w:hAnsiTheme="majorBidi" w:cstheme="majorBidi"/>
                <w:sz w:val="18"/>
                <w:szCs w:val="18"/>
              </w:rPr>
              <w:t>1.2</w:t>
            </w:r>
          </w:p>
        </w:tc>
        <w:tc>
          <w:tcPr>
            <w:tcW w:w="2053" w:type="dxa"/>
          </w:tcPr>
          <w:p w:rsidR="0031258E" w:rsidRPr="004D06E1" w:rsidRDefault="0031258E" w:rsidP="000836DB">
            <w:pPr>
              <w:rPr>
                <w:rFonts w:asciiTheme="majorBidi" w:hAnsiTheme="majorBidi" w:cstheme="majorBidi"/>
                <w:sz w:val="18"/>
                <w:szCs w:val="18"/>
              </w:rPr>
            </w:pPr>
            <w:r w:rsidRPr="004D06E1">
              <w:rPr>
                <w:rFonts w:asciiTheme="majorBidi" w:hAnsiTheme="majorBidi" w:cstheme="majorBidi"/>
                <w:sz w:val="18"/>
                <w:szCs w:val="18"/>
              </w:rPr>
              <w:t>Tugas 1</w:t>
            </w:r>
            <w:r>
              <w:rPr>
                <w:rFonts w:asciiTheme="majorBidi" w:hAnsiTheme="majorBidi" w:cstheme="majorBidi"/>
                <w:sz w:val="18"/>
                <w:szCs w:val="18"/>
              </w:rPr>
              <w:t xml:space="preserve"> (2)</w:t>
            </w:r>
          </w:p>
        </w:tc>
        <w:tc>
          <w:tcPr>
            <w:tcW w:w="1134" w:type="dxa"/>
          </w:tcPr>
          <w:p w:rsidR="0031258E" w:rsidRPr="00FC6836" w:rsidRDefault="0031258E" w:rsidP="000836DB">
            <w:pPr>
              <w:rPr>
                <w:rFonts w:asciiTheme="majorBidi" w:hAnsiTheme="majorBidi" w:cstheme="majorBidi"/>
                <w:sz w:val="18"/>
                <w:szCs w:val="18"/>
              </w:rPr>
            </w:pPr>
            <w:r>
              <w:rPr>
                <w:rFonts w:asciiTheme="majorBidi" w:hAnsiTheme="majorBidi" w:cstheme="majorBidi"/>
                <w:sz w:val="18"/>
                <w:szCs w:val="18"/>
              </w:rPr>
              <w:t>2</w:t>
            </w:r>
          </w:p>
        </w:tc>
        <w:tc>
          <w:tcPr>
            <w:tcW w:w="1275" w:type="dxa"/>
          </w:tcPr>
          <w:p w:rsidR="0031258E" w:rsidRDefault="0031258E" w:rsidP="000836DB">
            <w:pPr>
              <w:rPr>
                <w:rFonts w:asciiTheme="majorBidi" w:hAnsiTheme="majorBidi" w:cstheme="majorBidi"/>
                <w:b/>
                <w:bCs/>
              </w:rPr>
            </w:pPr>
          </w:p>
        </w:tc>
        <w:tc>
          <w:tcPr>
            <w:tcW w:w="1276" w:type="dxa"/>
          </w:tcPr>
          <w:p w:rsidR="0031258E" w:rsidRDefault="0031258E" w:rsidP="000836DB">
            <w:pPr>
              <w:rPr>
                <w:rFonts w:asciiTheme="majorBidi" w:hAnsiTheme="majorBidi" w:cstheme="majorBidi"/>
                <w:b/>
                <w:bCs/>
              </w:rPr>
            </w:pPr>
          </w:p>
        </w:tc>
        <w:tc>
          <w:tcPr>
            <w:tcW w:w="1418" w:type="dxa"/>
          </w:tcPr>
          <w:p w:rsidR="0031258E" w:rsidRDefault="0031258E" w:rsidP="000836DB">
            <w:pPr>
              <w:rPr>
                <w:rFonts w:asciiTheme="majorBidi" w:hAnsiTheme="majorBidi" w:cstheme="majorBidi"/>
                <w:b/>
                <w:bCs/>
              </w:rPr>
            </w:pPr>
          </w:p>
        </w:tc>
        <w:tc>
          <w:tcPr>
            <w:tcW w:w="1302" w:type="dxa"/>
          </w:tcPr>
          <w:p w:rsidR="0031258E" w:rsidRDefault="0031258E" w:rsidP="000836DB">
            <w:pPr>
              <w:rPr>
                <w:rFonts w:asciiTheme="majorBidi" w:hAnsiTheme="majorBidi" w:cstheme="majorBidi"/>
                <w:b/>
                <w:bCs/>
              </w:rPr>
            </w:pPr>
          </w:p>
        </w:tc>
      </w:tr>
      <w:tr w:rsidR="0031258E" w:rsidTr="000836DB">
        <w:tc>
          <w:tcPr>
            <w:tcW w:w="773" w:type="dxa"/>
          </w:tcPr>
          <w:p w:rsidR="0031258E" w:rsidRPr="0008124E" w:rsidRDefault="0031258E" w:rsidP="000836DB">
            <w:pPr>
              <w:rPr>
                <w:rFonts w:asciiTheme="majorBidi" w:hAnsiTheme="majorBidi" w:cstheme="majorBidi"/>
                <w:sz w:val="20"/>
                <w:szCs w:val="20"/>
              </w:rPr>
            </w:pPr>
            <w:r>
              <w:rPr>
                <w:rFonts w:asciiTheme="majorBidi" w:hAnsiTheme="majorBidi" w:cstheme="majorBidi"/>
                <w:sz w:val="20"/>
                <w:szCs w:val="20"/>
              </w:rPr>
              <w:t>2</w:t>
            </w:r>
          </w:p>
        </w:tc>
        <w:tc>
          <w:tcPr>
            <w:tcW w:w="795" w:type="dxa"/>
          </w:tcPr>
          <w:p w:rsidR="0031258E" w:rsidRPr="00FC6836" w:rsidRDefault="0031258E" w:rsidP="000836DB">
            <w:pPr>
              <w:rPr>
                <w:rFonts w:asciiTheme="majorBidi" w:hAnsiTheme="majorBidi" w:cstheme="majorBidi"/>
                <w:sz w:val="18"/>
                <w:szCs w:val="18"/>
              </w:rPr>
            </w:pPr>
          </w:p>
        </w:tc>
        <w:tc>
          <w:tcPr>
            <w:tcW w:w="767" w:type="dxa"/>
          </w:tcPr>
          <w:p w:rsidR="0031258E" w:rsidRPr="00FC6836" w:rsidRDefault="0031258E" w:rsidP="000836DB">
            <w:pPr>
              <w:rPr>
                <w:rFonts w:asciiTheme="majorBidi" w:hAnsiTheme="majorBidi" w:cstheme="majorBidi"/>
                <w:sz w:val="18"/>
                <w:szCs w:val="18"/>
              </w:rPr>
            </w:pPr>
          </w:p>
        </w:tc>
        <w:tc>
          <w:tcPr>
            <w:tcW w:w="1398" w:type="dxa"/>
          </w:tcPr>
          <w:p w:rsidR="0031258E" w:rsidRPr="00FC6836" w:rsidRDefault="0031258E" w:rsidP="000836DB">
            <w:pPr>
              <w:rPr>
                <w:rFonts w:asciiTheme="majorBidi" w:hAnsiTheme="majorBidi" w:cstheme="majorBidi"/>
                <w:sz w:val="18"/>
                <w:szCs w:val="18"/>
              </w:rPr>
            </w:pPr>
            <w:r>
              <w:rPr>
                <w:rFonts w:asciiTheme="majorBidi" w:hAnsiTheme="majorBidi" w:cstheme="majorBidi"/>
                <w:sz w:val="18"/>
                <w:szCs w:val="18"/>
              </w:rPr>
              <w:t>Sub-CPMK 2</w:t>
            </w:r>
          </w:p>
        </w:tc>
        <w:tc>
          <w:tcPr>
            <w:tcW w:w="985"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2.1</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2.2</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2.3</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2.4</w:t>
            </w:r>
          </w:p>
          <w:p w:rsidR="0031258E" w:rsidRPr="004D06E1" w:rsidRDefault="0031258E" w:rsidP="000836DB">
            <w:pPr>
              <w:rPr>
                <w:rFonts w:asciiTheme="majorBidi" w:hAnsiTheme="majorBidi" w:cstheme="majorBidi"/>
                <w:sz w:val="18"/>
                <w:szCs w:val="18"/>
              </w:rPr>
            </w:pPr>
            <w:r>
              <w:rPr>
                <w:rFonts w:asciiTheme="majorBidi" w:hAnsiTheme="majorBidi" w:cstheme="majorBidi"/>
                <w:sz w:val="18"/>
                <w:szCs w:val="18"/>
              </w:rPr>
              <w:t>2.5</w:t>
            </w:r>
          </w:p>
        </w:tc>
        <w:tc>
          <w:tcPr>
            <w:tcW w:w="2053" w:type="dxa"/>
          </w:tcPr>
          <w:p w:rsidR="0031258E" w:rsidRPr="004D06E1" w:rsidRDefault="0031258E" w:rsidP="000836DB">
            <w:pPr>
              <w:rPr>
                <w:rFonts w:asciiTheme="majorBidi" w:hAnsiTheme="majorBidi" w:cstheme="majorBidi"/>
                <w:sz w:val="18"/>
                <w:szCs w:val="18"/>
              </w:rPr>
            </w:pPr>
            <w:r>
              <w:rPr>
                <w:rFonts w:asciiTheme="majorBidi" w:hAnsiTheme="majorBidi" w:cstheme="majorBidi"/>
                <w:sz w:val="18"/>
                <w:szCs w:val="18"/>
              </w:rPr>
              <w:t>Tugas 1 (2)</w:t>
            </w:r>
          </w:p>
        </w:tc>
        <w:tc>
          <w:tcPr>
            <w:tcW w:w="1134" w:type="dxa"/>
          </w:tcPr>
          <w:p w:rsidR="0031258E" w:rsidRPr="00FC6836" w:rsidRDefault="0031258E" w:rsidP="000836DB">
            <w:pPr>
              <w:rPr>
                <w:rFonts w:asciiTheme="majorBidi" w:hAnsiTheme="majorBidi" w:cstheme="majorBidi"/>
                <w:sz w:val="18"/>
                <w:szCs w:val="18"/>
              </w:rPr>
            </w:pPr>
            <w:r>
              <w:rPr>
                <w:rFonts w:asciiTheme="majorBidi" w:hAnsiTheme="majorBidi" w:cstheme="majorBidi"/>
                <w:sz w:val="18"/>
                <w:szCs w:val="18"/>
              </w:rPr>
              <w:t>2</w:t>
            </w:r>
          </w:p>
        </w:tc>
        <w:tc>
          <w:tcPr>
            <w:tcW w:w="1275" w:type="dxa"/>
          </w:tcPr>
          <w:p w:rsidR="0031258E" w:rsidRDefault="0031258E" w:rsidP="000836DB">
            <w:pPr>
              <w:rPr>
                <w:rFonts w:asciiTheme="majorBidi" w:hAnsiTheme="majorBidi" w:cstheme="majorBidi"/>
                <w:b/>
                <w:bCs/>
              </w:rPr>
            </w:pPr>
          </w:p>
        </w:tc>
        <w:tc>
          <w:tcPr>
            <w:tcW w:w="1276" w:type="dxa"/>
          </w:tcPr>
          <w:p w:rsidR="0031258E" w:rsidRDefault="0031258E" w:rsidP="000836DB">
            <w:pPr>
              <w:rPr>
                <w:rFonts w:asciiTheme="majorBidi" w:hAnsiTheme="majorBidi" w:cstheme="majorBidi"/>
                <w:b/>
                <w:bCs/>
              </w:rPr>
            </w:pPr>
          </w:p>
        </w:tc>
        <w:tc>
          <w:tcPr>
            <w:tcW w:w="1418" w:type="dxa"/>
          </w:tcPr>
          <w:p w:rsidR="0031258E" w:rsidRDefault="0031258E" w:rsidP="000836DB">
            <w:pPr>
              <w:rPr>
                <w:rFonts w:asciiTheme="majorBidi" w:hAnsiTheme="majorBidi" w:cstheme="majorBidi"/>
                <w:b/>
                <w:bCs/>
              </w:rPr>
            </w:pPr>
          </w:p>
        </w:tc>
        <w:tc>
          <w:tcPr>
            <w:tcW w:w="1302" w:type="dxa"/>
          </w:tcPr>
          <w:p w:rsidR="0031258E" w:rsidRDefault="0031258E" w:rsidP="000836DB">
            <w:pPr>
              <w:rPr>
                <w:rFonts w:asciiTheme="majorBidi" w:hAnsiTheme="majorBidi" w:cstheme="majorBidi"/>
                <w:b/>
                <w:bCs/>
              </w:rPr>
            </w:pPr>
          </w:p>
        </w:tc>
      </w:tr>
      <w:tr w:rsidR="0031258E" w:rsidTr="000836DB">
        <w:tc>
          <w:tcPr>
            <w:tcW w:w="773" w:type="dxa"/>
          </w:tcPr>
          <w:p w:rsidR="0031258E" w:rsidRPr="0008124E" w:rsidRDefault="0031258E" w:rsidP="000836DB">
            <w:pPr>
              <w:rPr>
                <w:rFonts w:asciiTheme="majorBidi" w:hAnsiTheme="majorBidi" w:cstheme="majorBidi"/>
                <w:sz w:val="20"/>
                <w:szCs w:val="20"/>
              </w:rPr>
            </w:pPr>
            <w:r>
              <w:rPr>
                <w:rFonts w:asciiTheme="majorBidi" w:hAnsiTheme="majorBidi" w:cstheme="majorBidi"/>
                <w:sz w:val="20"/>
                <w:szCs w:val="20"/>
              </w:rPr>
              <w:t>3</w:t>
            </w:r>
          </w:p>
        </w:tc>
        <w:tc>
          <w:tcPr>
            <w:tcW w:w="795" w:type="dxa"/>
          </w:tcPr>
          <w:p w:rsidR="0031258E" w:rsidRPr="00FC6836" w:rsidRDefault="0031258E" w:rsidP="000836DB">
            <w:pPr>
              <w:rPr>
                <w:rFonts w:asciiTheme="majorBidi" w:hAnsiTheme="majorBidi" w:cstheme="majorBidi"/>
                <w:sz w:val="18"/>
                <w:szCs w:val="18"/>
              </w:rPr>
            </w:pPr>
          </w:p>
        </w:tc>
        <w:tc>
          <w:tcPr>
            <w:tcW w:w="767" w:type="dxa"/>
          </w:tcPr>
          <w:p w:rsidR="0031258E" w:rsidRPr="00FC6836" w:rsidRDefault="0031258E" w:rsidP="000836DB">
            <w:pPr>
              <w:rPr>
                <w:rFonts w:asciiTheme="majorBidi" w:hAnsiTheme="majorBidi" w:cstheme="majorBidi"/>
                <w:sz w:val="18"/>
                <w:szCs w:val="18"/>
              </w:rPr>
            </w:pPr>
          </w:p>
        </w:tc>
        <w:tc>
          <w:tcPr>
            <w:tcW w:w="1398" w:type="dxa"/>
          </w:tcPr>
          <w:p w:rsidR="0031258E" w:rsidRPr="00FC6836" w:rsidRDefault="0031258E" w:rsidP="000836DB">
            <w:pPr>
              <w:rPr>
                <w:rFonts w:asciiTheme="majorBidi" w:hAnsiTheme="majorBidi" w:cstheme="majorBidi"/>
                <w:sz w:val="18"/>
                <w:szCs w:val="18"/>
              </w:rPr>
            </w:pPr>
            <w:r>
              <w:rPr>
                <w:rFonts w:asciiTheme="majorBidi" w:hAnsiTheme="majorBidi" w:cstheme="majorBidi"/>
                <w:sz w:val="18"/>
                <w:szCs w:val="18"/>
              </w:rPr>
              <w:t>Sub-CPMK 3</w:t>
            </w:r>
          </w:p>
        </w:tc>
        <w:tc>
          <w:tcPr>
            <w:tcW w:w="985"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3.1</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3.2</w:t>
            </w:r>
          </w:p>
          <w:p w:rsidR="0031258E" w:rsidRPr="004D06E1" w:rsidRDefault="0031258E" w:rsidP="000836DB">
            <w:pPr>
              <w:rPr>
                <w:rFonts w:asciiTheme="majorBidi" w:hAnsiTheme="majorBidi" w:cstheme="majorBidi"/>
                <w:sz w:val="18"/>
                <w:szCs w:val="18"/>
              </w:rPr>
            </w:pPr>
            <w:r>
              <w:rPr>
                <w:rFonts w:asciiTheme="majorBidi" w:hAnsiTheme="majorBidi" w:cstheme="majorBidi"/>
                <w:sz w:val="18"/>
                <w:szCs w:val="18"/>
              </w:rPr>
              <w:t>3.3</w:t>
            </w:r>
          </w:p>
        </w:tc>
        <w:tc>
          <w:tcPr>
            <w:tcW w:w="2053"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Tugas 3 (1,5)</w:t>
            </w:r>
          </w:p>
          <w:p w:rsidR="0031258E" w:rsidRPr="004D06E1" w:rsidRDefault="0031258E" w:rsidP="000836DB">
            <w:pPr>
              <w:rPr>
                <w:rFonts w:asciiTheme="majorBidi" w:hAnsiTheme="majorBidi" w:cstheme="majorBidi"/>
                <w:sz w:val="18"/>
                <w:szCs w:val="18"/>
              </w:rPr>
            </w:pPr>
            <w:r>
              <w:rPr>
                <w:rFonts w:asciiTheme="majorBidi" w:hAnsiTheme="majorBidi" w:cstheme="majorBidi"/>
                <w:sz w:val="18"/>
                <w:szCs w:val="18"/>
              </w:rPr>
              <w:t>Tugas 4 (1,5)</w:t>
            </w:r>
          </w:p>
        </w:tc>
        <w:tc>
          <w:tcPr>
            <w:tcW w:w="1134" w:type="dxa"/>
          </w:tcPr>
          <w:p w:rsidR="0031258E" w:rsidRPr="00FC6836" w:rsidRDefault="0031258E" w:rsidP="000836DB">
            <w:pPr>
              <w:rPr>
                <w:rFonts w:asciiTheme="majorBidi" w:hAnsiTheme="majorBidi" w:cstheme="majorBidi"/>
                <w:sz w:val="18"/>
                <w:szCs w:val="18"/>
              </w:rPr>
            </w:pPr>
            <w:r>
              <w:rPr>
                <w:rFonts w:asciiTheme="majorBidi" w:hAnsiTheme="majorBidi" w:cstheme="majorBidi"/>
                <w:sz w:val="18"/>
                <w:szCs w:val="18"/>
              </w:rPr>
              <w:t>3</w:t>
            </w:r>
          </w:p>
        </w:tc>
        <w:tc>
          <w:tcPr>
            <w:tcW w:w="1275" w:type="dxa"/>
          </w:tcPr>
          <w:p w:rsidR="0031258E" w:rsidRDefault="0031258E" w:rsidP="000836DB">
            <w:pPr>
              <w:rPr>
                <w:rFonts w:asciiTheme="majorBidi" w:hAnsiTheme="majorBidi" w:cstheme="majorBidi"/>
                <w:b/>
                <w:bCs/>
              </w:rPr>
            </w:pPr>
          </w:p>
        </w:tc>
        <w:tc>
          <w:tcPr>
            <w:tcW w:w="1276" w:type="dxa"/>
          </w:tcPr>
          <w:p w:rsidR="0031258E" w:rsidRDefault="0031258E" w:rsidP="000836DB">
            <w:pPr>
              <w:rPr>
                <w:rFonts w:asciiTheme="majorBidi" w:hAnsiTheme="majorBidi" w:cstheme="majorBidi"/>
                <w:b/>
                <w:bCs/>
              </w:rPr>
            </w:pPr>
          </w:p>
        </w:tc>
        <w:tc>
          <w:tcPr>
            <w:tcW w:w="1418" w:type="dxa"/>
          </w:tcPr>
          <w:p w:rsidR="0031258E" w:rsidRDefault="0031258E" w:rsidP="000836DB">
            <w:pPr>
              <w:rPr>
                <w:rFonts w:asciiTheme="majorBidi" w:hAnsiTheme="majorBidi" w:cstheme="majorBidi"/>
                <w:b/>
                <w:bCs/>
              </w:rPr>
            </w:pPr>
          </w:p>
        </w:tc>
        <w:tc>
          <w:tcPr>
            <w:tcW w:w="1302" w:type="dxa"/>
          </w:tcPr>
          <w:p w:rsidR="0031258E" w:rsidRDefault="0031258E" w:rsidP="000836DB">
            <w:pPr>
              <w:rPr>
                <w:rFonts w:asciiTheme="majorBidi" w:hAnsiTheme="majorBidi" w:cstheme="majorBidi"/>
                <w:b/>
                <w:bCs/>
              </w:rPr>
            </w:pPr>
          </w:p>
        </w:tc>
      </w:tr>
      <w:tr w:rsidR="0031258E" w:rsidTr="000836DB">
        <w:tc>
          <w:tcPr>
            <w:tcW w:w="773" w:type="dxa"/>
          </w:tcPr>
          <w:p w:rsidR="0031258E" w:rsidRPr="0008124E" w:rsidRDefault="0031258E" w:rsidP="000836DB">
            <w:pPr>
              <w:rPr>
                <w:rFonts w:asciiTheme="majorBidi" w:hAnsiTheme="majorBidi" w:cstheme="majorBidi"/>
                <w:sz w:val="20"/>
                <w:szCs w:val="20"/>
              </w:rPr>
            </w:pPr>
            <w:r>
              <w:rPr>
                <w:rFonts w:asciiTheme="majorBidi" w:hAnsiTheme="majorBidi" w:cstheme="majorBidi"/>
                <w:sz w:val="20"/>
                <w:szCs w:val="20"/>
              </w:rPr>
              <w:t>4</w:t>
            </w:r>
          </w:p>
        </w:tc>
        <w:tc>
          <w:tcPr>
            <w:tcW w:w="795" w:type="dxa"/>
          </w:tcPr>
          <w:p w:rsidR="0031258E" w:rsidRPr="00FC6836" w:rsidRDefault="0031258E" w:rsidP="000836DB">
            <w:pPr>
              <w:rPr>
                <w:rFonts w:asciiTheme="majorBidi" w:hAnsiTheme="majorBidi" w:cstheme="majorBidi"/>
                <w:sz w:val="18"/>
                <w:szCs w:val="18"/>
              </w:rPr>
            </w:pPr>
          </w:p>
        </w:tc>
        <w:tc>
          <w:tcPr>
            <w:tcW w:w="767" w:type="dxa"/>
          </w:tcPr>
          <w:p w:rsidR="0031258E" w:rsidRPr="00FC6836" w:rsidRDefault="0031258E" w:rsidP="000836DB">
            <w:pPr>
              <w:rPr>
                <w:rFonts w:asciiTheme="majorBidi" w:hAnsiTheme="majorBidi" w:cstheme="majorBidi"/>
                <w:sz w:val="18"/>
                <w:szCs w:val="18"/>
              </w:rPr>
            </w:pPr>
          </w:p>
        </w:tc>
        <w:tc>
          <w:tcPr>
            <w:tcW w:w="1398"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Sub-CPMK 4</w:t>
            </w:r>
          </w:p>
        </w:tc>
        <w:tc>
          <w:tcPr>
            <w:tcW w:w="985"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4.1</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4.2</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4.3</w:t>
            </w:r>
          </w:p>
        </w:tc>
        <w:tc>
          <w:tcPr>
            <w:tcW w:w="2053"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Tugas 5 (1,5)</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Tugas 6 (1,5)</w:t>
            </w:r>
          </w:p>
        </w:tc>
        <w:tc>
          <w:tcPr>
            <w:tcW w:w="1134"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3</w:t>
            </w:r>
          </w:p>
        </w:tc>
        <w:tc>
          <w:tcPr>
            <w:tcW w:w="1275" w:type="dxa"/>
          </w:tcPr>
          <w:p w:rsidR="0031258E" w:rsidRDefault="0031258E" w:rsidP="000836DB">
            <w:pPr>
              <w:rPr>
                <w:rFonts w:asciiTheme="majorBidi" w:hAnsiTheme="majorBidi" w:cstheme="majorBidi"/>
                <w:b/>
                <w:bCs/>
              </w:rPr>
            </w:pPr>
          </w:p>
        </w:tc>
        <w:tc>
          <w:tcPr>
            <w:tcW w:w="1276" w:type="dxa"/>
          </w:tcPr>
          <w:p w:rsidR="0031258E" w:rsidRDefault="0031258E" w:rsidP="000836DB">
            <w:pPr>
              <w:rPr>
                <w:rFonts w:asciiTheme="majorBidi" w:hAnsiTheme="majorBidi" w:cstheme="majorBidi"/>
                <w:b/>
                <w:bCs/>
              </w:rPr>
            </w:pPr>
          </w:p>
        </w:tc>
        <w:tc>
          <w:tcPr>
            <w:tcW w:w="1418" w:type="dxa"/>
          </w:tcPr>
          <w:p w:rsidR="0031258E" w:rsidRDefault="0031258E" w:rsidP="000836DB">
            <w:pPr>
              <w:rPr>
                <w:rFonts w:asciiTheme="majorBidi" w:hAnsiTheme="majorBidi" w:cstheme="majorBidi"/>
                <w:b/>
                <w:bCs/>
              </w:rPr>
            </w:pPr>
          </w:p>
        </w:tc>
        <w:tc>
          <w:tcPr>
            <w:tcW w:w="1302" w:type="dxa"/>
          </w:tcPr>
          <w:p w:rsidR="0031258E" w:rsidRDefault="0031258E" w:rsidP="000836DB">
            <w:pPr>
              <w:rPr>
                <w:rFonts w:asciiTheme="majorBidi" w:hAnsiTheme="majorBidi" w:cstheme="majorBidi"/>
                <w:b/>
                <w:bCs/>
              </w:rPr>
            </w:pPr>
          </w:p>
        </w:tc>
      </w:tr>
      <w:tr w:rsidR="0031258E" w:rsidTr="000836DB">
        <w:tc>
          <w:tcPr>
            <w:tcW w:w="773" w:type="dxa"/>
          </w:tcPr>
          <w:p w:rsidR="0031258E" w:rsidRPr="0008124E" w:rsidRDefault="0031258E" w:rsidP="000836DB">
            <w:pPr>
              <w:rPr>
                <w:rFonts w:asciiTheme="majorBidi" w:hAnsiTheme="majorBidi" w:cstheme="majorBidi"/>
                <w:sz w:val="20"/>
                <w:szCs w:val="20"/>
              </w:rPr>
            </w:pPr>
            <w:r>
              <w:rPr>
                <w:rFonts w:asciiTheme="majorBidi" w:hAnsiTheme="majorBidi" w:cstheme="majorBidi"/>
                <w:sz w:val="20"/>
                <w:szCs w:val="20"/>
              </w:rPr>
              <w:t>5</w:t>
            </w:r>
          </w:p>
        </w:tc>
        <w:tc>
          <w:tcPr>
            <w:tcW w:w="795" w:type="dxa"/>
          </w:tcPr>
          <w:p w:rsidR="0031258E" w:rsidRPr="00FC6836" w:rsidRDefault="0031258E" w:rsidP="000836DB">
            <w:pPr>
              <w:rPr>
                <w:rFonts w:asciiTheme="majorBidi" w:hAnsiTheme="majorBidi" w:cstheme="majorBidi"/>
                <w:sz w:val="18"/>
                <w:szCs w:val="18"/>
              </w:rPr>
            </w:pPr>
          </w:p>
        </w:tc>
        <w:tc>
          <w:tcPr>
            <w:tcW w:w="767" w:type="dxa"/>
          </w:tcPr>
          <w:p w:rsidR="0031258E" w:rsidRPr="00FC6836" w:rsidRDefault="0031258E" w:rsidP="000836DB">
            <w:pPr>
              <w:rPr>
                <w:rFonts w:asciiTheme="majorBidi" w:hAnsiTheme="majorBidi" w:cstheme="majorBidi"/>
                <w:sz w:val="18"/>
                <w:szCs w:val="18"/>
              </w:rPr>
            </w:pPr>
          </w:p>
        </w:tc>
        <w:tc>
          <w:tcPr>
            <w:tcW w:w="1398"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Sub-CPMK 5</w:t>
            </w:r>
          </w:p>
        </w:tc>
        <w:tc>
          <w:tcPr>
            <w:tcW w:w="985"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5.1</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5.2</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5.3</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5.4</w:t>
            </w:r>
          </w:p>
        </w:tc>
        <w:tc>
          <w:tcPr>
            <w:tcW w:w="2053"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Tugas 7 (1,5)</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Tugas 8 (1,5)</w:t>
            </w:r>
          </w:p>
        </w:tc>
        <w:tc>
          <w:tcPr>
            <w:tcW w:w="1134"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3</w:t>
            </w:r>
          </w:p>
        </w:tc>
        <w:tc>
          <w:tcPr>
            <w:tcW w:w="1275" w:type="dxa"/>
          </w:tcPr>
          <w:p w:rsidR="0031258E" w:rsidRDefault="0031258E" w:rsidP="000836DB">
            <w:pPr>
              <w:rPr>
                <w:rFonts w:asciiTheme="majorBidi" w:hAnsiTheme="majorBidi" w:cstheme="majorBidi"/>
                <w:b/>
                <w:bCs/>
              </w:rPr>
            </w:pPr>
          </w:p>
        </w:tc>
        <w:tc>
          <w:tcPr>
            <w:tcW w:w="1276" w:type="dxa"/>
          </w:tcPr>
          <w:p w:rsidR="0031258E" w:rsidRDefault="0031258E" w:rsidP="000836DB">
            <w:pPr>
              <w:rPr>
                <w:rFonts w:asciiTheme="majorBidi" w:hAnsiTheme="majorBidi" w:cstheme="majorBidi"/>
                <w:b/>
                <w:bCs/>
              </w:rPr>
            </w:pPr>
          </w:p>
        </w:tc>
        <w:tc>
          <w:tcPr>
            <w:tcW w:w="1418" w:type="dxa"/>
          </w:tcPr>
          <w:p w:rsidR="0031258E" w:rsidRDefault="0031258E" w:rsidP="000836DB">
            <w:pPr>
              <w:rPr>
                <w:rFonts w:asciiTheme="majorBidi" w:hAnsiTheme="majorBidi" w:cstheme="majorBidi"/>
                <w:b/>
                <w:bCs/>
              </w:rPr>
            </w:pPr>
          </w:p>
        </w:tc>
        <w:tc>
          <w:tcPr>
            <w:tcW w:w="1302" w:type="dxa"/>
          </w:tcPr>
          <w:p w:rsidR="0031258E" w:rsidRDefault="0031258E" w:rsidP="000836DB">
            <w:pPr>
              <w:rPr>
                <w:rFonts w:asciiTheme="majorBidi" w:hAnsiTheme="majorBidi" w:cstheme="majorBidi"/>
                <w:b/>
                <w:bCs/>
              </w:rPr>
            </w:pPr>
          </w:p>
        </w:tc>
      </w:tr>
      <w:tr w:rsidR="0031258E" w:rsidTr="000836DB">
        <w:tc>
          <w:tcPr>
            <w:tcW w:w="773" w:type="dxa"/>
          </w:tcPr>
          <w:p w:rsidR="0031258E" w:rsidRPr="0008124E" w:rsidRDefault="0031258E" w:rsidP="000836DB">
            <w:pPr>
              <w:rPr>
                <w:rFonts w:asciiTheme="majorBidi" w:hAnsiTheme="majorBidi" w:cstheme="majorBidi"/>
                <w:sz w:val="20"/>
                <w:szCs w:val="20"/>
              </w:rPr>
            </w:pPr>
            <w:r>
              <w:rPr>
                <w:rFonts w:asciiTheme="majorBidi" w:hAnsiTheme="majorBidi" w:cstheme="majorBidi"/>
                <w:sz w:val="20"/>
                <w:szCs w:val="20"/>
              </w:rPr>
              <w:t>6</w:t>
            </w:r>
          </w:p>
        </w:tc>
        <w:tc>
          <w:tcPr>
            <w:tcW w:w="795" w:type="dxa"/>
          </w:tcPr>
          <w:p w:rsidR="0031258E" w:rsidRPr="00FC6836" w:rsidRDefault="0031258E" w:rsidP="000836DB">
            <w:pPr>
              <w:rPr>
                <w:rFonts w:asciiTheme="majorBidi" w:hAnsiTheme="majorBidi" w:cstheme="majorBidi"/>
                <w:sz w:val="18"/>
                <w:szCs w:val="18"/>
              </w:rPr>
            </w:pPr>
          </w:p>
        </w:tc>
        <w:tc>
          <w:tcPr>
            <w:tcW w:w="767" w:type="dxa"/>
          </w:tcPr>
          <w:p w:rsidR="0031258E" w:rsidRPr="00FC6836" w:rsidRDefault="0031258E" w:rsidP="000836DB">
            <w:pPr>
              <w:rPr>
                <w:rFonts w:asciiTheme="majorBidi" w:hAnsiTheme="majorBidi" w:cstheme="majorBidi"/>
                <w:sz w:val="18"/>
                <w:szCs w:val="18"/>
              </w:rPr>
            </w:pPr>
          </w:p>
        </w:tc>
        <w:tc>
          <w:tcPr>
            <w:tcW w:w="1398"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Sub-CPMK 6</w:t>
            </w:r>
          </w:p>
        </w:tc>
        <w:tc>
          <w:tcPr>
            <w:tcW w:w="985"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6.1</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6.2</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6.3</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6.4</w:t>
            </w:r>
          </w:p>
        </w:tc>
        <w:tc>
          <w:tcPr>
            <w:tcW w:w="2053"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Tugas 9 (1,5)</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Tugas 10 (1,5)</w:t>
            </w:r>
          </w:p>
        </w:tc>
        <w:tc>
          <w:tcPr>
            <w:tcW w:w="1134"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3</w:t>
            </w:r>
          </w:p>
        </w:tc>
        <w:tc>
          <w:tcPr>
            <w:tcW w:w="1275" w:type="dxa"/>
          </w:tcPr>
          <w:p w:rsidR="0031258E" w:rsidRDefault="0031258E" w:rsidP="000836DB">
            <w:pPr>
              <w:rPr>
                <w:rFonts w:asciiTheme="majorBidi" w:hAnsiTheme="majorBidi" w:cstheme="majorBidi"/>
                <w:b/>
                <w:bCs/>
              </w:rPr>
            </w:pPr>
          </w:p>
        </w:tc>
        <w:tc>
          <w:tcPr>
            <w:tcW w:w="1276" w:type="dxa"/>
          </w:tcPr>
          <w:p w:rsidR="0031258E" w:rsidRDefault="0031258E" w:rsidP="000836DB">
            <w:pPr>
              <w:rPr>
                <w:rFonts w:asciiTheme="majorBidi" w:hAnsiTheme="majorBidi" w:cstheme="majorBidi"/>
                <w:b/>
                <w:bCs/>
              </w:rPr>
            </w:pPr>
          </w:p>
        </w:tc>
        <w:tc>
          <w:tcPr>
            <w:tcW w:w="1418" w:type="dxa"/>
          </w:tcPr>
          <w:p w:rsidR="0031258E" w:rsidRDefault="0031258E" w:rsidP="000836DB">
            <w:pPr>
              <w:rPr>
                <w:rFonts w:asciiTheme="majorBidi" w:hAnsiTheme="majorBidi" w:cstheme="majorBidi"/>
                <w:b/>
                <w:bCs/>
              </w:rPr>
            </w:pPr>
          </w:p>
        </w:tc>
        <w:tc>
          <w:tcPr>
            <w:tcW w:w="1302" w:type="dxa"/>
          </w:tcPr>
          <w:p w:rsidR="0031258E" w:rsidRDefault="0031258E" w:rsidP="000836DB">
            <w:pPr>
              <w:rPr>
                <w:rFonts w:asciiTheme="majorBidi" w:hAnsiTheme="majorBidi" w:cstheme="majorBidi"/>
                <w:b/>
                <w:bCs/>
              </w:rPr>
            </w:pPr>
          </w:p>
        </w:tc>
      </w:tr>
      <w:tr w:rsidR="0031258E" w:rsidTr="000836DB">
        <w:tc>
          <w:tcPr>
            <w:tcW w:w="773" w:type="dxa"/>
          </w:tcPr>
          <w:p w:rsidR="0031258E" w:rsidRPr="0008124E" w:rsidRDefault="0031258E" w:rsidP="000836DB">
            <w:pPr>
              <w:rPr>
                <w:rFonts w:asciiTheme="majorBidi" w:hAnsiTheme="majorBidi" w:cstheme="majorBidi"/>
                <w:sz w:val="20"/>
                <w:szCs w:val="20"/>
              </w:rPr>
            </w:pPr>
            <w:r>
              <w:rPr>
                <w:rFonts w:asciiTheme="majorBidi" w:hAnsiTheme="majorBidi" w:cstheme="majorBidi"/>
                <w:sz w:val="20"/>
                <w:szCs w:val="20"/>
              </w:rPr>
              <w:t>7</w:t>
            </w:r>
          </w:p>
        </w:tc>
        <w:tc>
          <w:tcPr>
            <w:tcW w:w="795" w:type="dxa"/>
          </w:tcPr>
          <w:p w:rsidR="0031258E" w:rsidRPr="00FC6836" w:rsidRDefault="0031258E" w:rsidP="000836DB">
            <w:pPr>
              <w:rPr>
                <w:rFonts w:asciiTheme="majorBidi" w:hAnsiTheme="majorBidi" w:cstheme="majorBidi"/>
                <w:sz w:val="18"/>
                <w:szCs w:val="18"/>
              </w:rPr>
            </w:pPr>
          </w:p>
        </w:tc>
        <w:tc>
          <w:tcPr>
            <w:tcW w:w="767" w:type="dxa"/>
          </w:tcPr>
          <w:p w:rsidR="0031258E" w:rsidRPr="00FC6836" w:rsidRDefault="0031258E" w:rsidP="000836DB">
            <w:pPr>
              <w:rPr>
                <w:rFonts w:asciiTheme="majorBidi" w:hAnsiTheme="majorBidi" w:cstheme="majorBidi"/>
                <w:sz w:val="18"/>
                <w:szCs w:val="18"/>
              </w:rPr>
            </w:pPr>
          </w:p>
        </w:tc>
        <w:tc>
          <w:tcPr>
            <w:tcW w:w="1398"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Sub-CPMK 7</w:t>
            </w:r>
          </w:p>
        </w:tc>
        <w:tc>
          <w:tcPr>
            <w:tcW w:w="985"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7.1</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7.2</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7.3</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7.4</w:t>
            </w:r>
          </w:p>
        </w:tc>
        <w:tc>
          <w:tcPr>
            <w:tcW w:w="2053"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Tugas 11 (1,5)</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Tugas 12 (1,5)</w:t>
            </w:r>
          </w:p>
        </w:tc>
        <w:tc>
          <w:tcPr>
            <w:tcW w:w="1134"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3</w:t>
            </w:r>
          </w:p>
        </w:tc>
        <w:tc>
          <w:tcPr>
            <w:tcW w:w="1275" w:type="dxa"/>
          </w:tcPr>
          <w:p w:rsidR="0031258E" w:rsidRDefault="0031258E" w:rsidP="000836DB">
            <w:pPr>
              <w:rPr>
                <w:rFonts w:asciiTheme="majorBidi" w:hAnsiTheme="majorBidi" w:cstheme="majorBidi"/>
                <w:b/>
                <w:bCs/>
              </w:rPr>
            </w:pPr>
          </w:p>
        </w:tc>
        <w:tc>
          <w:tcPr>
            <w:tcW w:w="1276" w:type="dxa"/>
          </w:tcPr>
          <w:p w:rsidR="0031258E" w:rsidRDefault="0031258E" w:rsidP="000836DB">
            <w:pPr>
              <w:rPr>
                <w:rFonts w:asciiTheme="majorBidi" w:hAnsiTheme="majorBidi" w:cstheme="majorBidi"/>
                <w:b/>
                <w:bCs/>
              </w:rPr>
            </w:pPr>
          </w:p>
        </w:tc>
        <w:tc>
          <w:tcPr>
            <w:tcW w:w="1418" w:type="dxa"/>
          </w:tcPr>
          <w:p w:rsidR="0031258E" w:rsidRDefault="0031258E" w:rsidP="000836DB">
            <w:pPr>
              <w:rPr>
                <w:rFonts w:asciiTheme="majorBidi" w:hAnsiTheme="majorBidi" w:cstheme="majorBidi"/>
                <w:b/>
                <w:bCs/>
              </w:rPr>
            </w:pPr>
          </w:p>
        </w:tc>
        <w:tc>
          <w:tcPr>
            <w:tcW w:w="1302" w:type="dxa"/>
          </w:tcPr>
          <w:p w:rsidR="0031258E" w:rsidRDefault="0031258E" w:rsidP="000836DB">
            <w:pPr>
              <w:rPr>
                <w:rFonts w:asciiTheme="majorBidi" w:hAnsiTheme="majorBidi" w:cstheme="majorBidi"/>
                <w:b/>
                <w:bCs/>
              </w:rPr>
            </w:pPr>
          </w:p>
        </w:tc>
      </w:tr>
      <w:tr w:rsidR="0031258E" w:rsidTr="000836DB">
        <w:tc>
          <w:tcPr>
            <w:tcW w:w="13176" w:type="dxa"/>
            <w:gridSpan w:val="11"/>
            <w:shd w:val="clear" w:color="auto" w:fill="00B0F0"/>
          </w:tcPr>
          <w:p w:rsidR="0031258E" w:rsidRPr="0008124E" w:rsidRDefault="0031258E" w:rsidP="000836DB">
            <w:pPr>
              <w:rPr>
                <w:rFonts w:asciiTheme="majorBidi" w:hAnsiTheme="majorBidi" w:cstheme="majorBidi"/>
                <w:sz w:val="20"/>
                <w:szCs w:val="20"/>
              </w:rPr>
            </w:pPr>
            <w:r w:rsidRPr="0008124E">
              <w:rPr>
                <w:sz w:val="20"/>
                <w:szCs w:val="20"/>
              </w:rPr>
              <w:t>Evaluasi</w:t>
            </w:r>
            <w:r w:rsidRPr="0008124E">
              <w:rPr>
                <w:spacing w:val="-3"/>
                <w:sz w:val="20"/>
                <w:szCs w:val="20"/>
              </w:rPr>
              <w:t xml:space="preserve"> </w:t>
            </w:r>
            <w:r w:rsidRPr="0008124E">
              <w:rPr>
                <w:sz w:val="20"/>
                <w:szCs w:val="20"/>
              </w:rPr>
              <w:t>Tengah</w:t>
            </w:r>
            <w:r w:rsidRPr="0008124E">
              <w:rPr>
                <w:spacing w:val="-1"/>
                <w:sz w:val="20"/>
                <w:szCs w:val="20"/>
              </w:rPr>
              <w:t xml:space="preserve"> </w:t>
            </w:r>
            <w:r w:rsidRPr="0008124E">
              <w:rPr>
                <w:sz w:val="20"/>
                <w:szCs w:val="20"/>
              </w:rPr>
              <w:t>Semester</w:t>
            </w:r>
            <w:r w:rsidRPr="0008124E">
              <w:rPr>
                <w:spacing w:val="-2"/>
                <w:sz w:val="20"/>
                <w:szCs w:val="20"/>
              </w:rPr>
              <w:t xml:space="preserve"> </w:t>
            </w:r>
            <w:r w:rsidRPr="0008124E">
              <w:rPr>
                <w:sz w:val="20"/>
                <w:szCs w:val="20"/>
              </w:rPr>
              <w:t>(ETS)</w:t>
            </w:r>
          </w:p>
        </w:tc>
      </w:tr>
      <w:tr w:rsidR="0031258E" w:rsidTr="000836DB">
        <w:tc>
          <w:tcPr>
            <w:tcW w:w="773" w:type="dxa"/>
          </w:tcPr>
          <w:p w:rsidR="0031258E" w:rsidRPr="0008124E" w:rsidRDefault="0031258E" w:rsidP="000836DB">
            <w:pPr>
              <w:rPr>
                <w:rFonts w:asciiTheme="majorBidi" w:hAnsiTheme="majorBidi" w:cstheme="majorBidi"/>
                <w:sz w:val="20"/>
                <w:szCs w:val="20"/>
              </w:rPr>
            </w:pPr>
            <w:r w:rsidRPr="0008124E">
              <w:rPr>
                <w:rFonts w:asciiTheme="majorBidi" w:hAnsiTheme="majorBidi" w:cstheme="majorBidi"/>
                <w:sz w:val="20"/>
                <w:szCs w:val="20"/>
              </w:rPr>
              <w:t>9</w:t>
            </w:r>
          </w:p>
        </w:tc>
        <w:tc>
          <w:tcPr>
            <w:tcW w:w="795" w:type="dxa"/>
          </w:tcPr>
          <w:p w:rsidR="0031258E" w:rsidRPr="00FC6836" w:rsidRDefault="0031258E" w:rsidP="000836DB">
            <w:pPr>
              <w:rPr>
                <w:rFonts w:asciiTheme="majorBidi" w:hAnsiTheme="majorBidi" w:cstheme="majorBidi"/>
                <w:sz w:val="18"/>
                <w:szCs w:val="18"/>
              </w:rPr>
            </w:pPr>
          </w:p>
        </w:tc>
        <w:tc>
          <w:tcPr>
            <w:tcW w:w="767" w:type="dxa"/>
          </w:tcPr>
          <w:p w:rsidR="0031258E" w:rsidRPr="00FC6836" w:rsidRDefault="0031258E" w:rsidP="000836DB">
            <w:pPr>
              <w:rPr>
                <w:rFonts w:asciiTheme="majorBidi" w:hAnsiTheme="majorBidi" w:cstheme="majorBidi"/>
                <w:sz w:val="18"/>
                <w:szCs w:val="18"/>
              </w:rPr>
            </w:pPr>
          </w:p>
        </w:tc>
        <w:tc>
          <w:tcPr>
            <w:tcW w:w="1398" w:type="dxa"/>
          </w:tcPr>
          <w:p w:rsidR="0031258E" w:rsidRDefault="0031258E" w:rsidP="000836DB">
            <w:pPr>
              <w:rPr>
                <w:rFonts w:asciiTheme="majorBidi" w:hAnsiTheme="majorBidi" w:cstheme="majorBidi"/>
                <w:b/>
                <w:bCs/>
              </w:rPr>
            </w:pPr>
            <w:r>
              <w:rPr>
                <w:rFonts w:asciiTheme="majorBidi" w:hAnsiTheme="majorBidi" w:cstheme="majorBidi"/>
                <w:sz w:val="18"/>
                <w:szCs w:val="18"/>
              </w:rPr>
              <w:t>Sub-CPMK 8</w:t>
            </w:r>
          </w:p>
        </w:tc>
        <w:tc>
          <w:tcPr>
            <w:tcW w:w="985"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8.1</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8.2</w:t>
            </w:r>
          </w:p>
          <w:p w:rsidR="0031258E" w:rsidRPr="004D06E1" w:rsidRDefault="0031258E" w:rsidP="000836DB">
            <w:pPr>
              <w:rPr>
                <w:rFonts w:asciiTheme="majorBidi" w:hAnsiTheme="majorBidi" w:cstheme="majorBidi"/>
                <w:sz w:val="18"/>
                <w:szCs w:val="18"/>
              </w:rPr>
            </w:pPr>
            <w:r>
              <w:rPr>
                <w:rFonts w:asciiTheme="majorBidi" w:hAnsiTheme="majorBidi" w:cstheme="majorBidi"/>
                <w:sz w:val="18"/>
                <w:szCs w:val="18"/>
              </w:rPr>
              <w:t>8.3</w:t>
            </w:r>
          </w:p>
        </w:tc>
        <w:tc>
          <w:tcPr>
            <w:tcW w:w="2053"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Tugas 13 (1,5)</w:t>
            </w:r>
          </w:p>
          <w:p w:rsidR="0031258E" w:rsidRPr="004D06E1" w:rsidRDefault="0031258E" w:rsidP="000836DB">
            <w:pPr>
              <w:rPr>
                <w:rFonts w:asciiTheme="majorBidi" w:hAnsiTheme="majorBidi" w:cstheme="majorBidi"/>
                <w:sz w:val="18"/>
                <w:szCs w:val="18"/>
              </w:rPr>
            </w:pPr>
            <w:r>
              <w:rPr>
                <w:rFonts w:asciiTheme="majorBidi" w:hAnsiTheme="majorBidi" w:cstheme="majorBidi"/>
                <w:sz w:val="18"/>
                <w:szCs w:val="18"/>
              </w:rPr>
              <w:t>Tugas 14 (1,5)</w:t>
            </w:r>
          </w:p>
        </w:tc>
        <w:tc>
          <w:tcPr>
            <w:tcW w:w="1134" w:type="dxa"/>
          </w:tcPr>
          <w:p w:rsidR="0031258E" w:rsidRPr="00FC6836" w:rsidRDefault="0031258E" w:rsidP="000836DB">
            <w:pPr>
              <w:rPr>
                <w:rFonts w:asciiTheme="majorBidi" w:hAnsiTheme="majorBidi" w:cstheme="majorBidi"/>
                <w:sz w:val="18"/>
                <w:szCs w:val="18"/>
              </w:rPr>
            </w:pPr>
            <w:r>
              <w:rPr>
                <w:rFonts w:asciiTheme="majorBidi" w:hAnsiTheme="majorBidi" w:cstheme="majorBidi"/>
                <w:sz w:val="18"/>
                <w:szCs w:val="18"/>
              </w:rPr>
              <w:t>3</w:t>
            </w:r>
          </w:p>
        </w:tc>
        <w:tc>
          <w:tcPr>
            <w:tcW w:w="1275" w:type="dxa"/>
          </w:tcPr>
          <w:p w:rsidR="0031258E" w:rsidRDefault="0031258E" w:rsidP="000836DB">
            <w:pPr>
              <w:rPr>
                <w:rFonts w:asciiTheme="majorBidi" w:hAnsiTheme="majorBidi" w:cstheme="majorBidi"/>
                <w:b/>
                <w:bCs/>
              </w:rPr>
            </w:pPr>
          </w:p>
        </w:tc>
        <w:tc>
          <w:tcPr>
            <w:tcW w:w="1276" w:type="dxa"/>
          </w:tcPr>
          <w:p w:rsidR="0031258E" w:rsidRDefault="0031258E" w:rsidP="000836DB">
            <w:pPr>
              <w:rPr>
                <w:rFonts w:asciiTheme="majorBidi" w:hAnsiTheme="majorBidi" w:cstheme="majorBidi"/>
                <w:b/>
                <w:bCs/>
              </w:rPr>
            </w:pPr>
          </w:p>
        </w:tc>
        <w:tc>
          <w:tcPr>
            <w:tcW w:w="1418" w:type="dxa"/>
          </w:tcPr>
          <w:p w:rsidR="0031258E" w:rsidRDefault="0031258E" w:rsidP="000836DB">
            <w:pPr>
              <w:rPr>
                <w:rFonts w:asciiTheme="majorBidi" w:hAnsiTheme="majorBidi" w:cstheme="majorBidi"/>
                <w:b/>
                <w:bCs/>
              </w:rPr>
            </w:pPr>
          </w:p>
        </w:tc>
        <w:tc>
          <w:tcPr>
            <w:tcW w:w="1302" w:type="dxa"/>
          </w:tcPr>
          <w:p w:rsidR="0031258E" w:rsidRDefault="0031258E" w:rsidP="000836DB">
            <w:pPr>
              <w:rPr>
                <w:rFonts w:asciiTheme="majorBidi" w:hAnsiTheme="majorBidi" w:cstheme="majorBidi"/>
                <w:b/>
                <w:bCs/>
              </w:rPr>
            </w:pPr>
          </w:p>
        </w:tc>
      </w:tr>
      <w:tr w:rsidR="0031258E" w:rsidTr="000836DB">
        <w:tc>
          <w:tcPr>
            <w:tcW w:w="773" w:type="dxa"/>
          </w:tcPr>
          <w:p w:rsidR="0031258E" w:rsidRPr="0008124E" w:rsidRDefault="0031258E" w:rsidP="000836DB">
            <w:pPr>
              <w:rPr>
                <w:rFonts w:asciiTheme="majorBidi" w:hAnsiTheme="majorBidi" w:cstheme="majorBidi"/>
                <w:sz w:val="20"/>
                <w:szCs w:val="20"/>
              </w:rPr>
            </w:pPr>
            <w:r w:rsidRPr="0008124E">
              <w:rPr>
                <w:rFonts w:asciiTheme="majorBidi" w:hAnsiTheme="majorBidi" w:cstheme="majorBidi"/>
                <w:sz w:val="20"/>
                <w:szCs w:val="20"/>
              </w:rPr>
              <w:t>1</w:t>
            </w:r>
            <w:r>
              <w:rPr>
                <w:rFonts w:asciiTheme="majorBidi" w:hAnsiTheme="majorBidi" w:cstheme="majorBidi"/>
                <w:sz w:val="20"/>
                <w:szCs w:val="20"/>
              </w:rPr>
              <w:t>0</w:t>
            </w:r>
          </w:p>
        </w:tc>
        <w:tc>
          <w:tcPr>
            <w:tcW w:w="795" w:type="dxa"/>
          </w:tcPr>
          <w:p w:rsidR="0031258E" w:rsidRPr="00FC6836" w:rsidRDefault="0031258E" w:rsidP="000836DB">
            <w:pPr>
              <w:rPr>
                <w:rFonts w:asciiTheme="majorBidi" w:hAnsiTheme="majorBidi" w:cstheme="majorBidi"/>
                <w:sz w:val="18"/>
                <w:szCs w:val="18"/>
              </w:rPr>
            </w:pPr>
          </w:p>
        </w:tc>
        <w:tc>
          <w:tcPr>
            <w:tcW w:w="767" w:type="dxa"/>
          </w:tcPr>
          <w:p w:rsidR="0031258E" w:rsidRPr="00FC6836" w:rsidRDefault="0031258E" w:rsidP="000836DB">
            <w:pPr>
              <w:rPr>
                <w:rFonts w:asciiTheme="majorBidi" w:hAnsiTheme="majorBidi" w:cstheme="majorBidi"/>
                <w:sz w:val="18"/>
                <w:szCs w:val="18"/>
              </w:rPr>
            </w:pPr>
          </w:p>
        </w:tc>
        <w:tc>
          <w:tcPr>
            <w:tcW w:w="1398" w:type="dxa"/>
          </w:tcPr>
          <w:p w:rsidR="0031258E" w:rsidRDefault="0031258E" w:rsidP="000836DB">
            <w:pPr>
              <w:rPr>
                <w:rFonts w:asciiTheme="majorBidi" w:hAnsiTheme="majorBidi" w:cstheme="majorBidi"/>
                <w:b/>
                <w:bCs/>
              </w:rPr>
            </w:pPr>
            <w:r>
              <w:rPr>
                <w:rFonts w:asciiTheme="majorBidi" w:hAnsiTheme="majorBidi" w:cstheme="majorBidi"/>
                <w:sz w:val="18"/>
                <w:szCs w:val="18"/>
              </w:rPr>
              <w:t>Sub-CPMK 9</w:t>
            </w:r>
          </w:p>
        </w:tc>
        <w:tc>
          <w:tcPr>
            <w:tcW w:w="985"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9.1</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9.2</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9.3</w:t>
            </w:r>
          </w:p>
          <w:p w:rsidR="0031258E" w:rsidRPr="004D06E1" w:rsidRDefault="0031258E" w:rsidP="000836DB">
            <w:pPr>
              <w:rPr>
                <w:rFonts w:asciiTheme="majorBidi" w:hAnsiTheme="majorBidi" w:cstheme="majorBidi"/>
                <w:sz w:val="18"/>
                <w:szCs w:val="18"/>
              </w:rPr>
            </w:pPr>
            <w:r>
              <w:rPr>
                <w:rFonts w:asciiTheme="majorBidi" w:hAnsiTheme="majorBidi" w:cstheme="majorBidi"/>
                <w:sz w:val="18"/>
                <w:szCs w:val="18"/>
              </w:rPr>
              <w:t>9.4</w:t>
            </w:r>
          </w:p>
        </w:tc>
        <w:tc>
          <w:tcPr>
            <w:tcW w:w="2053"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Tugas 15 (1,5)</w:t>
            </w:r>
          </w:p>
          <w:p w:rsidR="0031258E" w:rsidRPr="004D06E1" w:rsidRDefault="0031258E" w:rsidP="000836DB">
            <w:pPr>
              <w:rPr>
                <w:rFonts w:asciiTheme="majorBidi" w:hAnsiTheme="majorBidi" w:cstheme="majorBidi"/>
                <w:sz w:val="18"/>
                <w:szCs w:val="18"/>
              </w:rPr>
            </w:pPr>
            <w:r>
              <w:rPr>
                <w:rFonts w:asciiTheme="majorBidi" w:hAnsiTheme="majorBidi" w:cstheme="majorBidi"/>
                <w:sz w:val="18"/>
                <w:szCs w:val="18"/>
              </w:rPr>
              <w:t>Tugas 16 (1,5)</w:t>
            </w:r>
          </w:p>
        </w:tc>
        <w:tc>
          <w:tcPr>
            <w:tcW w:w="1134" w:type="dxa"/>
          </w:tcPr>
          <w:p w:rsidR="0031258E" w:rsidRPr="00FC6836" w:rsidRDefault="0031258E" w:rsidP="000836DB">
            <w:pPr>
              <w:rPr>
                <w:rFonts w:asciiTheme="majorBidi" w:hAnsiTheme="majorBidi" w:cstheme="majorBidi"/>
                <w:sz w:val="18"/>
                <w:szCs w:val="18"/>
              </w:rPr>
            </w:pPr>
            <w:r>
              <w:rPr>
                <w:rFonts w:asciiTheme="majorBidi" w:hAnsiTheme="majorBidi" w:cstheme="majorBidi"/>
                <w:sz w:val="18"/>
                <w:szCs w:val="18"/>
              </w:rPr>
              <w:t>3</w:t>
            </w:r>
          </w:p>
        </w:tc>
        <w:tc>
          <w:tcPr>
            <w:tcW w:w="1275" w:type="dxa"/>
          </w:tcPr>
          <w:p w:rsidR="0031258E" w:rsidRDefault="0031258E" w:rsidP="000836DB">
            <w:pPr>
              <w:rPr>
                <w:rFonts w:asciiTheme="majorBidi" w:hAnsiTheme="majorBidi" w:cstheme="majorBidi"/>
                <w:b/>
                <w:bCs/>
              </w:rPr>
            </w:pPr>
          </w:p>
        </w:tc>
        <w:tc>
          <w:tcPr>
            <w:tcW w:w="1276" w:type="dxa"/>
          </w:tcPr>
          <w:p w:rsidR="0031258E" w:rsidRDefault="0031258E" w:rsidP="000836DB">
            <w:pPr>
              <w:rPr>
                <w:rFonts w:asciiTheme="majorBidi" w:hAnsiTheme="majorBidi" w:cstheme="majorBidi"/>
                <w:b/>
                <w:bCs/>
              </w:rPr>
            </w:pPr>
          </w:p>
        </w:tc>
        <w:tc>
          <w:tcPr>
            <w:tcW w:w="1418" w:type="dxa"/>
          </w:tcPr>
          <w:p w:rsidR="0031258E" w:rsidRDefault="0031258E" w:rsidP="000836DB">
            <w:pPr>
              <w:rPr>
                <w:rFonts w:asciiTheme="majorBidi" w:hAnsiTheme="majorBidi" w:cstheme="majorBidi"/>
                <w:b/>
                <w:bCs/>
              </w:rPr>
            </w:pPr>
          </w:p>
        </w:tc>
        <w:tc>
          <w:tcPr>
            <w:tcW w:w="1302" w:type="dxa"/>
          </w:tcPr>
          <w:p w:rsidR="0031258E" w:rsidRDefault="0031258E" w:rsidP="000836DB">
            <w:pPr>
              <w:rPr>
                <w:rFonts w:asciiTheme="majorBidi" w:hAnsiTheme="majorBidi" w:cstheme="majorBidi"/>
                <w:b/>
                <w:bCs/>
              </w:rPr>
            </w:pPr>
          </w:p>
        </w:tc>
      </w:tr>
      <w:tr w:rsidR="0031258E" w:rsidTr="000836DB">
        <w:tc>
          <w:tcPr>
            <w:tcW w:w="773" w:type="dxa"/>
          </w:tcPr>
          <w:p w:rsidR="0031258E" w:rsidRPr="0008124E" w:rsidRDefault="0031258E" w:rsidP="000836DB">
            <w:pPr>
              <w:rPr>
                <w:rFonts w:asciiTheme="majorBidi" w:hAnsiTheme="majorBidi" w:cstheme="majorBidi"/>
                <w:sz w:val="20"/>
                <w:szCs w:val="20"/>
              </w:rPr>
            </w:pPr>
            <w:r>
              <w:rPr>
                <w:rFonts w:asciiTheme="majorBidi" w:hAnsiTheme="majorBidi" w:cstheme="majorBidi"/>
                <w:sz w:val="20"/>
                <w:szCs w:val="20"/>
              </w:rPr>
              <w:t>11</w:t>
            </w:r>
          </w:p>
        </w:tc>
        <w:tc>
          <w:tcPr>
            <w:tcW w:w="795" w:type="dxa"/>
          </w:tcPr>
          <w:p w:rsidR="0031258E" w:rsidRPr="00FC6836" w:rsidRDefault="0031258E" w:rsidP="000836DB">
            <w:pPr>
              <w:rPr>
                <w:rFonts w:asciiTheme="majorBidi" w:hAnsiTheme="majorBidi" w:cstheme="majorBidi"/>
                <w:sz w:val="18"/>
                <w:szCs w:val="18"/>
              </w:rPr>
            </w:pPr>
          </w:p>
        </w:tc>
        <w:tc>
          <w:tcPr>
            <w:tcW w:w="767" w:type="dxa"/>
          </w:tcPr>
          <w:p w:rsidR="0031258E" w:rsidRPr="00FC6836" w:rsidRDefault="0031258E" w:rsidP="000836DB">
            <w:pPr>
              <w:rPr>
                <w:rFonts w:asciiTheme="majorBidi" w:hAnsiTheme="majorBidi" w:cstheme="majorBidi"/>
                <w:sz w:val="18"/>
                <w:szCs w:val="18"/>
              </w:rPr>
            </w:pPr>
          </w:p>
        </w:tc>
        <w:tc>
          <w:tcPr>
            <w:tcW w:w="1398" w:type="dxa"/>
          </w:tcPr>
          <w:p w:rsidR="0031258E" w:rsidRDefault="0031258E" w:rsidP="000836DB">
            <w:pPr>
              <w:rPr>
                <w:rFonts w:asciiTheme="majorBidi" w:hAnsiTheme="majorBidi" w:cstheme="majorBidi"/>
                <w:b/>
                <w:bCs/>
              </w:rPr>
            </w:pPr>
            <w:r>
              <w:rPr>
                <w:rFonts w:asciiTheme="majorBidi" w:hAnsiTheme="majorBidi" w:cstheme="majorBidi"/>
                <w:sz w:val="18"/>
                <w:szCs w:val="18"/>
              </w:rPr>
              <w:t>Sub-CPMK 10</w:t>
            </w:r>
          </w:p>
        </w:tc>
        <w:tc>
          <w:tcPr>
            <w:tcW w:w="985"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10.1</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10.2</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10.3</w:t>
            </w:r>
          </w:p>
          <w:p w:rsidR="0031258E" w:rsidRPr="004D06E1" w:rsidRDefault="0031258E" w:rsidP="000836DB">
            <w:pPr>
              <w:rPr>
                <w:rFonts w:asciiTheme="majorBidi" w:hAnsiTheme="majorBidi" w:cstheme="majorBidi"/>
                <w:sz w:val="18"/>
                <w:szCs w:val="18"/>
              </w:rPr>
            </w:pPr>
            <w:r>
              <w:rPr>
                <w:rFonts w:asciiTheme="majorBidi" w:hAnsiTheme="majorBidi" w:cstheme="majorBidi"/>
                <w:sz w:val="18"/>
                <w:szCs w:val="18"/>
              </w:rPr>
              <w:t>10.4</w:t>
            </w:r>
          </w:p>
        </w:tc>
        <w:tc>
          <w:tcPr>
            <w:tcW w:w="2053"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Tugas 17 (1,5)</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Tugas 18 (1,5)</w:t>
            </w:r>
          </w:p>
          <w:p w:rsidR="0031258E" w:rsidRPr="004D06E1" w:rsidRDefault="0031258E" w:rsidP="000836DB">
            <w:pPr>
              <w:rPr>
                <w:rFonts w:asciiTheme="majorBidi" w:hAnsiTheme="majorBidi" w:cstheme="majorBidi"/>
                <w:sz w:val="18"/>
                <w:szCs w:val="18"/>
              </w:rPr>
            </w:pPr>
          </w:p>
        </w:tc>
        <w:tc>
          <w:tcPr>
            <w:tcW w:w="1134" w:type="dxa"/>
          </w:tcPr>
          <w:p w:rsidR="0031258E" w:rsidRPr="00FC6836" w:rsidRDefault="0031258E" w:rsidP="000836DB">
            <w:pPr>
              <w:rPr>
                <w:rFonts w:asciiTheme="majorBidi" w:hAnsiTheme="majorBidi" w:cstheme="majorBidi"/>
                <w:sz w:val="18"/>
                <w:szCs w:val="18"/>
              </w:rPr>
            </w:pPr>
            <w:r>
              <w:rPr>
                <w:rFonts w:asciiTheme="majorBidi" w:hAnsiTheme="majorBidi" w:cstheme="majorBidi"/>
                <w:sz w:val="18"/>
                <w:szCs w:val="18"/>
              </w:rPr>
              <w:t>3</w:t>
            </w:r>
          </w:p>
        </w:tc>
        <w:tc>
          <w:tcPr>
            <w:tcW w:w="1275" w:type="dxa"/>
          </w:tcPr>
          <w:p w:rsidR="0031258E" w:rsidRDefault="0031258E" w:rsidP="000836DB">
            <w:pPr>
              <w:rPr>
                <w:rFonts w:asciiTheme="majorBidi" w:hAnsiTheme="majorBidi" w:cstheme="majorBidi"/>
                <w:b/>
                <w:bCs/>
              </w:rPr>
            </w:pPr>
          </w:p>
        </w:tc>
        <w:tc>
          <w:tcPr>
            <w:tcW w:w="1276" w:type="dxa"/>
          </w:tcPr>
          <w:p w:rsidR="0031258E" w:rsidRDefault="0031258E" w:rsidP="000836DB">
            <w:pPr>
              <w:rPr>
                <w:rFonts w:asciiTheme="majorBidi" w:hAnsiTheme="majorBidi" w:cstheme="majorBidi"/>
                <w:b/>
                <w:bCs/>
              </w:rPr>
            </w:pPr>
          </w:p>
        </w:tc>
        <w:tc>
          <w:tcPr>
            <w:tcW w:w="1418" w:type="dxa"/>
          </w:tcPr>
          <w:p w:rsidR="0031258E" w:rsidRDefault="0031258E" w:rsidP="000836DB">
            <w:pPr>
              <w:rPr>
                <w:rFonts w:asciiTheme="majorBidi" w:hAnsiTheme="majorBidi" w:cstheme="majorBidi"/>
                <w:b/>
                <w:bCs/>
              </w:rPr>
            </w:pPr>
          </w:p>
        </w:tc>
        <w:tc>
          <w:tcPr>
            <w:tcW w:w="1302" w:type="dxa"/>
          </w:tcPr>
          <w:p w:rsidR="0031258E" w:rsidRDefault="0031258E" w:rsidP="000836DB">
            <w:pPr>
              <w:rPr>
                <w:rFonts w:asciiTheme="majorBidi" w:hAnsiTheme="majorBidi" w:cstheme="majorBidi"/>
                <w:b/>
                <w:bCs/>
              </w:rPr>
            </w:pPr>
          </w:p>
        </w:tc>
      </w:tr>
      <w:tr w:rsidR="0031258E" w:rsidTr="000836DB">
        <w:tc>
          <w:tcPr>
            <w:tcW w:w="773" w:type="dxa"/>
          </w:tcPr>
          <w:p w:rsidR="0031258E" w:rsidRDefault="0031258E" w:rsidP="000836DB">
            <w:pPr>
              <w:rPr>
                <w:rFonts w:asciiTheme="majorBidi" w:hAnsiTheme="majorBidi" w:cstheme="majorBidi"/>
                <w:sz w:val="20"/>
                <w:szCs w:val="20"/>
              </w:rPr>
            </w:pPr>
            <w:r>
              <w:rPr>
                <w:rFonts w:asciiTheme="majorBidi" w:hAnsiTheme="majorBidi" w:cstheme="majorBidi"/>
                <w:sz w:val="20"/>
                <w:szCs w:val="20"/>
              </w:rPr>
              <w:t>12</w:t>
            </w:r>
          </w:p>
        </w:tc>
        <w:tc>
          <w:tcPr>
            <w:tcW w:w="795" w:type="dxa"/>
          </w:tcPr>
          <w:p w:rsidR="0031258E" w:rsidRPr="00FC6836" w:rsidRDefault="0031258E" w:rsidP="000836DB">
            <w:pPr>
              <w:rPr>
                <w:rFonts w:asciiTheme="majorBidi" w:hAnsiTheme="majorBidi" w:cstheme="majorBidi"/>
                <w:sz w:val="18"/>
                <w:szCs w:val="18"/>
              </w:rPr>
            </w:pPr>
          </w:p>
        </w:tc>
        <w:tc>
          <w:tcPr>
            <w:tcW w:w="767" w:type="dxa"/>
          </w:tcPr>
          <w:p w:rsidR="0031258E" w:rsidRPr="00FC6836" w:rsidRDefault="0031258E" w:rsidP="000836DB">
            <w:pPr>
              <w:rPr>
                <w:rFonts w:asciiTheme="majorBidi" w:hAnsiTheme="majorBidi" w:cstheme="majorBidi"/>
                <w:sz w:val="18"/>
                <w:szCs w:val="18"/>
              </w:rPr>
            </w:pPr>
          </w:p>
        </w:tc>
        <w:tc>
          <w:tcPr>
            <w:tcW w:w="1398"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Sub-CPMK 11</w:t>
            </w:r>
          </w:p>
        </w:tc>
        <w:tc>
          <w:tcPr>
            <w:tcW w:w="985"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11.1</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lastRenderedPageBreak/>
              <w:t>11.2</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11.3</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11.4</w:t>
            </w:r>
          </w:p>
        </w:tc>
        <w:tc>
          <w:tcPr>
            <w:tcW w:w="2053"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lastRenderedPageBreak/>
              <w:t>Tugas 19 (1,5)</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lastRenderedPageBreak/>
              <w:t>Tugas 20 (1,5)</w:t>
            </w:r>
          </w:p>
        </w:tc>
        <w:tc>
          <w:tcPr>
            <w:tcW w:w="1134" w:type="dxa"/>
          </w:tcPr>
          <w:p w:rsidR="0031258E" w:rsidRPr="00FC6836" w:rsidRDefault="0031258E" w:rsidP="000836DB">
            <w:pPr>
              <w:rPr>
                <w:rFonts w:asciiTheme="majorBidi" w:hAnsiTheme="majorBidi" w:cstheme="majorBidi"/>
                <w:sz w:val="18"/>
                <w:szCs w:val="18"/>
              </w:rPr>
            </w:pPr>
            <w:r>
              <w:rPr>
                <w:rFonts w:asciiTheme="majorBidi" w:hAnsiTheme="majorBidi" w:cstheme="majorBidi"/>
                <w:sz w:val="18"/>
                <w:szCs w:val="18"/>
              </w:rPr>
              <w:lastRenderedPageBreak/>
              <w:t>3</w:t>
            </w:r>
          </w:p>
        </w:tc>
        <w:tc>
          <w:tcPr>
            <w:tcW w:w="1275" w:type="dxa"/>
          </w:tcPr>
          <w:p w:rsidR="0031258E" w:rsidRDefault="0031258E" w:rsidP="000836DB">
            <w:pPr>
              <w:rPr>
                <w:rFonts w:asciiTheme="majorBidi" w:hAnsiTheme="majorBidi" w:cstheme="majorBidi"/>
                <w:b/>
                <w:bCs/>
              </w:rPr>
            </w:pPr>
          </w:p>
        </w:tc>
        <w:tc>
          <w:tcPr>
            <w:tcW w:w="1276" w:type="dxa"/>
          </w:tcPr>
          <w:p w:rsidR="0031258E" w:rsidRDefault="0031258E" w:rsidP="000836DB">
            <w:pPr>
              <w:rPr>
                <w:rFonts w:asciiTheme="majorBidi" w:hAnsiTheme="majorBidi" w:cstheme="majorBidi"/>
                <w:b/>
                <w:bCs/>
              </w:rPr>
            </w:pPr>
          </w:p>
        </w:tc>
        <w:tc>
          <w:tcPr>
            <w:tcW w:w="1418" w:type="dxa"/>
          </w:tcPr>
          <w:p w:rsidR="0031258E" w:rsidRDefault="0031258E" w:rsidP="000836DB">
            <w:pPr>
              <w:rPr>
                <w:rFonts w:asciiTheme="majorBidi" w:hAnsiTheme="majorBidi" w:cstheme="majorBidi"/>
                <w:b/>
                <w:bCs/>
              </w:rPr>
            </w:pPr>
          </w:p>
        </w:tc>
        <w:tc>
          <w:tcPr>
            <w:tcW w:w="1302" w:type="dxa"/>
          </w:tcPr>
          <w:p w:rsidR="0031258E" w:rsidRDefault="0031258E" w:rsidP="000836DB">
            <w:pPr>
              <w:rPr>
                <w:rFonts w:asciiTheme="majorBidi" w:hAnsiTheme="majorBidi" w:cstheme="majorBidi"/>
                <w:b/>
                <w:bCs/>
              </w:rPr>
            </w:pPr>
          </w:p>
        </w:tc>
      </w:tr>
      <w:tr w:rsidR="0031258E" w:rsidTr="000836DB">
        <w:tc>
          <w:tcPr>
            <w:tcW w:w="773" w:type="dxa"/>
          </w:tcPr>
          <w:p w:rsidR="0031258E" w:rsidRDefault="0031258E" w:rsidP="000836DB">
            <w:pPr>
              <w:rPr>
                <w:rFonts w:asciiTheme="majorBidi" w:hAnsiTheme="majorBidi" w:cstheme="majorBidi"/>
                <w:sz w:val="20"/>
                <w:szCs w:val="20"/>
              </w:rPr>
            </w:pPr>
            <w:r>
              <w:rPr>
                <w:rFonts w:asciiTheme="majorBidi" w:hAnsiTheme="majorBidi" w:cstheme="majorBidi"/>
                <w:sz w:val="20"/>
                <w:szCs w:val="20"/>
              </w:rPr>
              <w:lastRenderedPageBreak/>
              <w:t>13</w:t>
            </w:r>
          </w:p>
        </w:tc>
        <w:tc>
          <w:tcPr>
            <w:tcW w:w="795" w:type="dxa"/>
          </w:tcPr>
          <w:p w:rsidR="0031258E" w:rsidRPr="00FC6836" w:rsidRDefault="0031258E" w:rsidP="000836DB">
            <w:pPr>
              <w:rPr>
                <w:rFonts w:asciiTheme="majorBidi" w:hAnsiTheme="majorBidi" w:cstheme="majorBidi"/>
                <w:sz w:val="18"/>
                <w:szCs w:val="18"/>
              </w:rPr>
            </w:pPr>
          </w:p>
        </w:tc>
        <w:tc>
          <w:tcPr>
            <w:tcW w:w="767" w:type="dxa"/>
          </w:tcPr>
          <w:p w:rsidR="0031258E" w:rsidRPr="00FC6836" w:rsidRDefault="0031258E" w:rsidP="000836DB">
            <w:pPr>
              <w:rPr>
                <w:rFonts w:asciiTheme="majorBidi" w:hAnsiTheme="majorBidi" w:cstheme="majorBidi"/>
                <w:sz w:val="18"/>
                <w:szCs w:val="18"/>
              </w:rPr>
            </w:pPr>
          </w:p>
        </w:tc>
        <w:tc>
          <w:tcPr>
            <w:tcW w:w="1398"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Sub-CPMK 12</w:t>
            </w:r>
          </w:p>
        </w:tc>
        <w:tc>
          <w:tcPr>
            <w:tcW w:w="985"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12.1</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12.2</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12.3</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12.4</w:t>
            </w:r>
          </w:p>
        </w:tc>
        <w:tc>
          <w:tcPr>
            <w:tcW w:w="2053"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Tugas 21 (1,5)</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Tugas 22 (1,5)</w:t>
            </w:r>
          </w:p>
        </w:tc>
        <w:tc>
          <w:tcPr>
            <w:tcW w:w="1134" w:type="dxa"/>
          </w:tcPr>
          <w:p w:rsidR="0031258E" w:rsidRPr="00FC6836" w:rsidRDefault="0031258E" w:rsidP="000836DB">
            <w:pPr>
              <w:rPr>
                <w:rFonts w:asciiTheme="majorBidi" w:hAnsiTheme="majorBidi" w:cstheme="majorBidi"/>
                <w:sz w:val="18"/>
                <w:szCs w:val="18"/>
              </w:rPr>
            </w:pPr>
            <w:r>
              <w:rPr>
                <w:rFonts w:asciiTheme="majorBidi" w:hAnsiTheme="majorBidi" w:cstheme="majorBidi"/>
                <w:sz w:val="18"/>
                <w:szCs w:val="18"/>
              </w:rPr>
              <w:t>3</w:t>
            </w:r>
          </w:p>
        </w:tc>
        <w:tc>
          <w:tcPr>
            <w:tcW w:w="1275" w:type="dxa"/>
          </w:tcPr>
          <w:p w:rsidR="0031258E" w:rsidRDefault="0031258E" w:rsidP="000836DB">
            <w:pPr>
              <w:rPr>
                <w:rFonts w:asciiTheme="majorBidi" w:hAnsiTheme="majorBidi" w:cstheme="majorBidi"/>
                <w:b/>
                <w:bCs/>
              </w:rPr>
            </w:pPr>
          </w:p>
        </w:tc>
        <w:tc>
          <w:tcPr>
            <w:tcW w:w="1276" w:type="dxa"/>
          </w:tcPr>
          <w:p w:rsidR="0031258E" w:rsidRDefault="0031258E" w:rsidP="000836DB">
            <w:pPr>
              <w:rPr>
                <w:rFonts w:asciiTheme="majorBidi" w:hAnsiTheme="majorBidi" w:cstheme="majorBidi"/>
                <w:b/>
                <w:bCs/>
              </w:rPr>
            </w:pPr>
          </w:p>
        </w:tc>
        <w:tc>
          <w:tcPr>
            <w:tcW w:w="1418" w:type="dxa"/>
          </w:tcPr>
          <w:p w:rsidR="0031258E" w:rsidRDefault="0031258E" w:rsidP="000836DB">
            <w:pPr>
              <w:rPr>
                <w:rFonts w:asciiTheme="majorBidi" w:hAnsiTheme="majorBidi" w:cstheme="majorBidi"/>
                <w:b/>
                <w:bCs/>
              </w:rPr>
            </w:pPr>
          </w:p>
        </w:tc>
        <w:tc>
          <w:tcPr>
            <w:tcW w:w="1302" w:type="dxa"/>
          </w:tcPr>
          <w:p w:rsidR="0031258E" w:rsidRDefault="0031258E" w:rsidP="000836DB">
            <w:pPr>
              <w:rPr>
                <w:rFonts w:asciiTheme="majorBidi" w:hAnsiTheme="majorBidi" w:cstheme="majorBidi"/>
                <w:b/>
                <w:bCs/>
              </w:rPr>
            </w:pPr>
          </w:p>
        </w:tc>
      </w:tr>
      <w:tr w:rsidR="0031258E" w:rsidTr="000836DB">
        <w:tc>
          <w:tcPr>
            <w:tcW w:w="773" w:type="dxa"/>
          </w:tcPr>
          <w:p w:rsidR="0031258E" w:rsidRDefault="0031258E" w:rsidP="000836DB">
            <w:pPr>
              <w:rPr>
                <w:rFonts w:asciiTheme="majorBidi" w:hAnsiTheme="majorBidi" w:cstheme="majorBidi"/>
                <w:sz w:val="20"/>
                <w:szCs w:val="20"/>
              </w:rPr>
            </w:pPr>
            <w:r>
              <w:rPr>
                <w:rFonts w:asciiTheme="majorBidi" w:hAnsiTheme="majorBidi" w:cstheme="majorBidi"/>
                <w:sz w:val="20"/>
                <w:szCs w:val="20"/>
              </w:rPr>
              <w:t>14</w:t>
            </w:r>
          </w:p>
        </w:tc>
        <w:tc>
          <w:tcPr>
            <w:tcW w:w="795" w:type="dxa"/>
          </w:tcPr>
          <w:p w:rsidR="0031258E" w:rsidRPr="00FC6836" w:rsidRDefault="0031258E" w:rsidP="000836DB">
            <w:pPr>
              <w:rPr>
                <w:rFonts w:asciiTheme="majorBidi" w:hAnsiTheme="majorBidi" w:cstheme="majorBidi"/>
                <w:sz w:val="18"/>
                <w:szCs w:val="18"/>
              </w:rPr>
            </w:pPr>
          </w:p>
        </w:tc>
        <w:tc>
          <w:tcPr>
            <w:tcW w:w="767" w:type="dxa"/>
          </w:tcPr>
          <w:p w:rsidR="0031258E" w:rsidRPr="00FC6836" w:rsidRDefault="0031258E" w:rsidP="000836DB">
            <w:pPr>
              <w:rPr>
                <w:rFonts w:asciiTheme="majorBidi" w:hAnsiTheme="majorBidi" w:cstheme="majorBidi"/>
                <w:sz w:val="18"/>
                <w:szCs w:val="18"/>
              </w:rPr>
            </w:pPr>
          </w:p>
        </w:tc>
        <w:tc>
          <w:tcPr>
            <w:tcW w:w="1398"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Sub-CPMK 13</w:t>
            </w:r>
          </w:p>
        </w:tc>
        <w:tc>
          <w:tcPr>
            <w:tcW w:w="985"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13.1</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13.2</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13.3</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13.4</w:t>
            </w:r>
          </w:p>
        </w:tc>
        <w:tc>
          <w:tcPr>
            <w:tcW w:w="2053"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Tugas 23 (1,5)</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Tugas 24 (1,5)</w:t>
            </w:r>
          </w:p>
        </w:tc>
        <w:tc>
          <w:tcPr>
            <w:tcW w:w="1134" w:type="dxa"/>
          </w:tcPr>
          <w:p w:rsidR="0031258E" w:rsidRPr="00FC6836" w:rsidRDefault="0031258E" w:rsidP="000836DB">
            <w:pPr>
              <w:rPr>
                <w:rFonts w:asciiTheme="majorBidi" w:hAnsiTheme="majorBidi" w:cstheme="majorBidi"/>
                <w:sz w:val="18"/>
                <w:szCs w:val="18"/>
              </w:rPr>
            </w:pPr>
            <w:r>
              <w:rPr>
                <w:rFonts w:asciiTheme="majorBidi" w:hAnsiTheme="majorBidi" w:cstheme="majorBidi"/>
                <w:sz w:val="18"/>
                <w:szCs w:val="18"/>
              </w:rPr>
              <w:t>3</w:t>
            </w:r>
          </w:p>
        </w:tc>
        <w:tc>
          <w:tcPr>
            <w:tcW w:w="1275" w:type="dxa"/>
          </w:tcPr>
          <w:p w:rsidR="0031258E" w:rsidRDefault="0031258E" w:rsidP="000836DB">
            <w:pPr>
              <w:rPr>
                <w:rFonts w:asciiTheme="majorBidi" w:hAnsiTheme="majorBidi" w:cstheme="majorBidi"/>
                <w:b/>
                <w:bCs/>
              </w:rPr>
            </w:pPr>
          </w:p>
        </w:tc>
        <w:tc>
          <w:tcPr>
            <w:tcW w:w="1276" w:type="dxa"/>
          </w:tcPr>
          <w:p w:rsidR="0031258E" w:rsidRDefault="0031258E" w:rsidP="000836DB">
            <w:pPr>
              <w:rPr>
                <w:rFonts w:asciiTheme="majorBidi" w:hAnsiTheme="majorBidi" w:cstheme="majorBidi"/>
                <w:b/>
                <w:bCs/>
              </w:rPr>
            </w:pPr>
          </w:p>
        </w:tc>
        <w:tc>
          <w:tcPr>
            <w:tcW w:w="1418" w:type="dxa"/>
          </w:tcPr>
          <w:p w:rsidR="0031258E" w:rsidRDefault="0031258E" w:rsidP="000836DB">
            <w:pPr>
              <w:rPr>
                <w:rFonts w:asciiTheme="majorBidi" w:hAnsiTheme="majorBidi" w:cstheme="majorBidi"/>
                <w:b/>
                <w:bCs/>
              </w:rPr>
            </w:pPr>
          </w:p>
        </w:tc>
        <w:tc>
          <w:tcPr>
            <w:tcW w:w="1302" w:type="dxa"/>
          </w:tcPr>
          <w:p w:rsidR="0031258E" w:rsidRDefault="0031258E" w:rsidP="000836DB">
            <w:pPr>
              <w:rPr>
                <w:rFonts w:asciiTheme="majorBidi" w:hAnsiTheme="majorBidi" w:cstheme="majorBidi"/>
                <w:b/>
                <w:bCs/>
              </w:rPr>
            </w:pPr>
          </w:p>
        </w:tc>
      </w:tr>
      <w:tr w:rsidR="0031258E" w:rsidTr="000836DB">
        <w:tc>
          <w:tcPr>
            <w:tcW w:w="773" w:type="dxa"/>
          </w:tcPr>
          <w:p w:rsidR="0031258E" w:rsidRDefault="0031258E" w:rsidP="000836DB">
            <w:pPr>
              <w:rPr>
                <w:rFonts w:asciiTheme="majorBidi" w:hAnsiTheme="majorBidi" w:cstheme="majorBidi"/>
                <w:sz w:val="20"/>
                <w:szCs w:val="20"/>
              </w:rPr>
            </w:pPr>
            <w:r>
              <w:rPr>
                <w:rFonts w:asciiTheme="majorBidi" w:hAnsiTheme="majorBidi" w:cstheme="majorBidi"/>
                <w:sz w:val="20"/>
                <w:szCs w:val="20"/>
              </w:rPr>
              <w:t>15</w:t>
            </w:r>
          </w:p>
        </w:tc>
        <w:tc>
          <w:tcPr>
            <w:tcW w:w="795" w:type="dxa"/>
          </w:tcPr>
          <w:p w:rsidR="0031258E" w:rsidRPr="00FC6836" w:rsidRDefault="0031258E" w:rsidP="000836DB">
            <w:pPr>
              <w:rPr>
                <w:rFonts w:asciiTheme="majorBidi" w:hAnsiTheme="majorBidi" w:cstheme="majorBidi"/>
                <w:sz w:val="18"/>
                <w:szCs w:val="18"/>
              </w:rPr>
            </w:pPr>
          </w:p>
        </w:tc>
        <w:tc>
          <w:tcPr>
            <w:tcW w:w="767" w:type="dxa"/>
          </w:tcPr>
          <w:p w:rsidR="0031258E" w:rsidRPr="00FC6836" w:rsidRDefault="0031258E" w:rsidP="000836DB">
            <w:pPr>
              <w:rPr>
                <w:rFonts w:asciiTheme="majorBidi" w:hAnsiTheme="majorBidi" w:cstheme="majorBidi"/>
                <w:sz w:val="18"/>
                <w:szCs w:val="18"/>
              </w:rPr>
            </w:pPr>
          </w:p>
        </w:tc>
        <w:tc>
          <w:tcPr>
            <w:tcW w:w="1398"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Sub-CPMK 14</w:t>
            </w:r>
          </w:p>
        </w:tc>
        <w:tc>
          <w:tcPr>
            <w:tcW w:w="985"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14.1</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14.2</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14.3</w:t>
            </w:r>
          </w:p>
        </w:tc>
        <w:tc>
          <w:tcPr>
            <w:tcW w:w="2053" w:type="dxa"/>
          </w:tcPr>
          <w:p w:rsidR="0031258E" w:rsidRDefault="0031258E" w:rsidP="000836DB">
            <w:pPr>
              <w:rPr>
                <w:rFonts w:asciiTheme="majorBidi" w:hAnsiTheme="majorBidi" w:cstheme="majorBidi"/>
                <w:sz w:val="18"/>
                <w:szCs w:val="18"/>
              </w:rPr>
            </w:pPr>
            <w:r>
              <w:rPr>
                <w:rFonts w:asciiTheme="majorBidi" w:hAnsiTheme="majorBidi" w:cstheme="majorBidi"/>
                <w:sz w:val="18"/>
                <w:szCs w:val="18"/>
              </w:rPr>
              <w:t>Tugas 25 (1,5)</w:t>
            </w:r>
          </w:p>
          <w:p w:rsidR="0031258E" w:rsidRDefault="0031258E" w:rsidP="000836DB">
            <w:pPr>
              <w:rPr>
                <w:rFonts w:asciiTheme="majorBidi" w:hAnsiTheme="majorBidi" w:cstheme="majorBidi"/>
                <w:sz w:val="18"/>
                <w:szCs w:val="18"/>
              </w:rPr>
            </w:pPr>
            <w:r>
              <w:rPr>
                <w:rFonts w:asciiTheme="majorBidi" w:hAnsiTheme="majorBidi" w:cstheme="majorBidi"/>
                <w:sz w:val="18"/>
                <w:szCs w:val="18"/>
              </w:rPr>
              <w:t>Tugas 16 (1,5)</w:t>
            </w:r>
          </w:p>
        </w:tc>
        <w:tc>
          <w:tcPr>
            <w:tcW w:w="1134" w:type="dxa"/>
          </w:tcPr>
          <w:p w:rsidR="0031258E" w:rsidRPr="00FC6836" w:rsidRDefault="0031258E" w:rsidP="000836DB">
            <w:pPr>
              <w:rPr>
                <w:rFonts w:asciiTheme="majorBidi" w:hAnsiTheme="majorBidi" w:cstheme="majorBidi"/>
                <w:sz w:val="18"/>
                <w:szCs w:val="18"/>
              </w:rPr>
            </w:pPr>
            <w:r>
              <w:rPr>
                <w:rFonts w:asciiTheme="majorBidi" w:hAnsiTheme="majorBidi" w:cstheme="majorBidi"/>
                <w:sz w:val="18"/>
                <w:szCs w:val="18"/>
              </w:rPr>
              <w:t>3</w:t>
            </w:r>
          </w:p>
        </w:tc>
        <w:tc>
          <w:tcPr>
            <w:tcW w:w="1275" w:type="dxa"/>
          </w:tcPr>
          <w:p w:rsidR="0031258E" w:rsidRDefault="0031258E" w:rsidP="000836DB">
            <w:pPr>
              <w:rPr>
                <w:rFonts w:asciiTheme="majorBidi" w:hAnsiTheme="majorBidi" w:cstheme="majorBidi"/>
                <w:b/>
                <w:bCs/>
              </w:rPr>
            </w:pPr>
          </w:p>
        </w:tc>
        <w:tc>
          <w:tcPr>
            <w:tcW w:w="1276" w:type="dxa"/>
          </w:tcPr>
          <w:p w:rsidR="0031258E" w:rsidRDefault="0031258E" w:rsidP="000836DB">
            <w:pPr>
              <w:rPr>
                <w:rFonts w:asciiTheme="majorBidi" w:hAnsiTheme="majorBidi" w:cstheme="majorBidi"/>
                <w:b/>
                <w:bCs/>
              </w:rPr>
            </w:pPr>
          </w:p>
        </w:tc>
        <w:tc>
          <w:tcPr>
            <w:tcW w:w="1418" w:type="dxa"/>
          </w:tcPr>
          <w:p w:rsidR="0031258E" w:rsidRDefault="0031258E" w:rsidP="000836DB">
            <w:pPr>
              <w:rPr>
                <w:rFonts w:asciiTheme="majorBidi" w:hAnsiTheme="majorBidi" w:cstheme="majorBidi"/>
                <w:b/>
                <w:bCs/>
              </w:rPr>
            </w:pPr>
          </w:p>
        </w:tc>
        <w:tc>
          <w:tcPr>
            <w:tcW w:w="1302" w:type="dxa"/>
          </w:tcPr>
          <w:p w:rsidR="0031258E" w:rsidRDefault="0031258E" w:rsidP="000836DB">
            <w:pPr>
              <w:rPr>
                <w:rFonts w:asciiTheme="majorBidi" w:hAnsiTheme="majorBidi" w:cstheme="majorBidi"/>
                <w:b/>
                <w:bCs/>
              </w:rPr>
            </w:pPr>
          </w:p>
        </w:tc>
      </w:tr>
      <w:tr w:rsidR="0031258E" w:rsidTr="000836DB">
        <w:tc>
          <w:tcPr>
            <w:tcW w:w="13176" w:type="dxa"/>
            <w:gridSpan w:val="11"/>
            <w:shd w:val="clear" w:color="auto" w:fill="00B0F0"/>
          </w:tcPr>
          <w:p w:rsidR="0031258E" w:rsidRDefault="0031258E" w:rsidP="000836DB">
            <w:pPr>
              <w:rPr>
                <w:rFonts w:asciiTheme="majorBidi" w:hAnsiTheme="majorBidi" w:cstheme="majorBidi"/>
                <w:b/>
                <w:bCs/>
              </w:rPr>
            </w:pPr>
            <w:r w:rsidRPr="0008124E">
              <w:rPr>
                <w:rFonts w:asciiTheme="majorBidi" w:hAnsiTheme="majorBidi" w:cstheme="majorBidi"/>
                <w:sz w:val="20"/>
                <w:szCs w:val="20"/>
              </w:rPr>
              <w:t>16</w:t>
            </w:r>
          </w:p>
        </w:tc>
      </w:tr>
      <w:tr w:rsidR="0031258E" w:rsidTr="000836DB">
        <w:tc>
          <w:tcPr>
            <w:tcW w:w="4718" w:type="dxa"/>
            <w:gridSpan w:val="5"/>
          </w:tcPr>
          <w:p w:rsidR="0031258E" w:rsidRDefault="0031258E" w:rsidP="000836DB">
            <w:pPr>
              <w:rPr>
                <w:rFonts w:asciiTheme="majorBidi" w:hAnsiTheme="majorBidi" w:cstheme="majorBidi"/>
                <w:b/>
                <w:bCs/>
              </w:rPr>
            </w:pPr>
            <w:r>
              <w:rPr>
                <w:b/>
                <w:sz w:val="20"/>
              </w:rPr>
              <w:t>Total</w:t>
            </w:r>
            <w:r>
              <w:rPr>
                <w:b/>
                <w:spacing w:val="-1"/>
                <w:sz w:val="20"/>
              </w:rPr>
              <w:t xml:space="preserve"> </w:t>
            </w:r>
            <w:r>
              <w:rPr>
                <w:b/>
                <w:sz w:val="20"/>
              </w:rPr>
              <w:t>Bobot</w:t>
            </w:r>
            <w:r>
              <w:rPr>
                <w:b/>
                <w:spacing w:val="-1"/>
                <w:sz w:val="20"/>
              </w:rPr>
              <w:t xml:space="preserve"> </w:t>
            </w:r>
            <w:r>
              <w:rPr>
                <w:b/>
                <w:sz w:val="20"/>
              </w:rPr>
              <w:t>(%)</w:t>
            </w:r>
          </w:p>
        </w:tc>
        <w:tc>
          <w:tcPr>
            <w:tcW w:w="2053" w:type="dxa"/>
          </w:tcPr>
          <w:p w:rsidR="0031258E" w:rsidRPr="00577147" w:rsidRDefault="0031258E" w:rsidP="000836DB">
            <w:pPr>
              <w:rPr>
                <w:rFonts w:asciiTheme="majorBidi" w:hAnsiTheme="majorBidi" w:cstheme="majorBidi"/>
              </w:rPr>
            </w:pPr>
            <w:r w:rsidRPr="00577147">
              <w:rPr>
                <w:rFonts w:asciiTheme="majorBidi" w:hAnsiTheme="majorBidi" w:cstheme="majorBidi"/>
              </w:rPr>
              <w:t>100</w:t>
            </w:r>
          </w:p>
        </w:tc>
        <w:tc>
          <w:tcPr>
            <w:tcW w:w="1134" w:type="dxa"/>
          </w:tcPr>
          <w:p w:rsidR="0031258E" w:rsidRPr="00577147" w:rsidRDefault="0031258E" w:rsidP="000836DB">
            <w:pPr>
              <w:rPr>
                <w:rFonts w:asciiTheme="majorBidi" w:hAnsiTheme="majorBidi" w:cstheme="majorBidi"/>
              </w:rPr>
            </w:pPr>
            <w:r w:rsidRPr="00577147">
              <w:rPr>
                <w:rFonts w:asciiTheme="majorBidi" w:hAnsiTheme="majorBidi" w:cstheme="majorBidi"/>
              </w:rPr>
              <w:t>100</w:t>
            </w:r>
          </w:p>
        </w:tc>
        <w:tc>
          <w:tcPr>
            <w:tcW w:w="1275" w:type="dxa"/>
            <w:shd w:val="clear" w:color="auto" w:fill="00B0F0"/>
          </w:tcPr>
          <w:p w:rsidR="0031258E" w:rsidRDefault="0031258E" w:rsidP="000836DB">
            <w:pPr>
              <w:rPr>
                <w:rFonts w:asciiTheme="majorBidi" w:hAnsiTheme="majorBidi" w:cstheme="majorBidi"/>
                <w:b/>
                <w:bCs/>
              </w:rPr>
            </w:pPr>
          </w:p>
        </w:tc>
        <w:tc>
          <w:tcPr>
            <w:tcW w:w="1276" w:type="dxa"/>
            <w:shd w:val="clear" w:color="auto" w:fill="00B0F0"/>
          </w:tcPr>
          <w:p w:rsidR="0031258E" w:rsidRDefault="0031258E" w:rsidP="000836DB">
            <w:pPr>
              <w:rPr>
                <w:rFonts w:asciiTheme="majorBidi" w:hAnsiTheme="majorBidi" w:cstheme="majorBidi"/>
                <w:b/>
                <w:bCs/>
              </w:rPr>
            </w:pPr>
          </w:p>
        </w:tc>
        <w:tc>
          <w:tcPr>
            <w:tcW w:w="1418" w:type="dxa"/>
            <w:shd w:val="clear" w:color="auto" w:fill="00B0F0"/>
          </w:tcPr>
          <w:p w:rsidR="0031258E" w:rsidRDefault="0031258E" w:rsidP="000836DB">
            <w:pPr>
              <w:rPr>
                <w:rFonts w:asciiTheme="majorBidi" w:hAnsiTheme="majorBidi" w:cstheme="majorBidi"/>
                <w:b/>
                <w:bCs/>
              </w:rPr>
            </w:pPr>
          </w:p>
        </w:tc>
        <w:tc>
          <w:tcPr>
            <w:tcW w:w="1302" w:type="dxa"/>
            <w:shd w:val="clear" w:color="auto" w:fill="00B0F0"/>
          </w:tcPr>
          <w:p w:rsidR="0031258E" w:rsidRDefault="0031258E" w:rsidP="000836DB">
            <w:pPr>
              <w:rPr>
                <w:rFonts w:asciiTheme="majorBidi" w:hAnsiTheme="majorBidi" w:cstheme="majorBidi"/>
                <w:b/>
                <w:bCs/>
              </w:rPr>
            </w:pPr>
          </w:p>
        </w:tc>
      </w:tr>
      <w:tr w:rsidR="0031258E" w:rsidTr="000836DB">
        <w:tc>
          <w:tcPr>
            <w:tcW w:w="9180" w:type="dxa"/>
            <w:gridSpan w:val="8"/>
          </w:tcPr>
          <w:p w:rsidR="0031258E" w:rsidRPr="00577147" w:rsidRDefault="0031258E" w:rsidP="000836DB">
            <w:pPr>
              <w:rPr>
                <w:rFonts w:asciiTheme="majorBidi" w:hAnsiTheme="majorBidi" w:cstheme="majorBidi"/>
                <w:b/>
                <w:bCs/>
              </w:rPr>
            </w:pPr>
            <w:r>
              <w:rPr>
                <w:b/>
                <w:sz w:val="20"/>
              </w:rPr>
              <w:t>Nilai</w:t>
            </w:r>
            <w:r>
              <w:rPr>
                <w:b/>
                <w:spacing w:val="-1"/>
                <w:sz w:val="20"/>
              </w:rPr>
              <w:t xml:space="preserve"> </w:t>
            </w:r>
            <w:r>
              <w:rPr>
                <w:b/>
                <w:sz w:val="20"/>
              </w:rPr>
              <w:t>Akhir</w:t>
            </w:r>
            <w:r>
              <w:rPr>
                <w:b/>
                <w:spacing w:val="-1"/>
                <w:sz w:val="20"/>
              </w:rPr>
              <w:t xml:space="preserve"> </w:t>
            </w:r>
            <w:r>
              <w:rPr>
                <w:b/>
                <w:sz w:val="20"/>
              </w:rPr>
              <w:t>Mahasiswa</w:t>
            </w:r>
            <w:r>
              <w:rPr>
                <w:b/>
                <w:spacing w:val="-4"/>
                <w:sz w:val="20"/>
              </w:rPr>
              <w:t xml:space="preserve"> </w:t>
            </w:r>
            <w:r>
              <w:rPr>
                <w:b/>
                <w:sz w:val="20"/>
              </w:rPr>
              <w:t>(</w:t>
            </w:r>
            <w:proofErr w:type="gramStart"/>
            <w:r>
              <w:rPr>
                <w:rFonts w:ascii="Symbol" w:hAnsi="Symbol"/>
                <w:sz w:val="20"/>
              </w:rPr>
              <w:t></w:t>
            </w:r>
            <w:r>
              <w:rPr>
                <w:b/>
                <w:sz w:val="20"/>
              </w:rPr>
              <w:t>(</w:t>
            </w:r>
            <w:proofErr w:type="gramEnd"/>
            <w:r>
              <w:rPr>
                <w:b/>
                <w:sz w:val="20"/>
              </w:rPr>
              <w:t>Nilai</w:t>
            </w:r>
            <w:r>
              <w:rPr>
                <w:b/>
                <w:spacing w:val="-1"/>
                <w:sz w:val="20"/>
              </w:rPr>
              <w:t xml:space="preserve"> </w:t>
            </w:r>
            <w:r>
              <w:rPr>
                <w:b/>
                <w:sz w:val="20"/>
              </w:rPr>
              <w:t>Mahasiswa)x(Bobot%))</w:t>
            </w:r>
          </w:p>
        </w:tc>
        <w:tc>
          <w:tcPr>
            <w:tcW w:w="1276" w:type="dxa"/>
            <w:shd w:val="clear" w:color="auto" w:fill="00B0F0"/>
          </w:tcPr>
          <w:p w:rsidR="0031258E" w:rsidRDefault="0031258E" w:rsidP="000836DB">
            <w:pPr>
              <w:rPr>
                <w:rFonts w:asciiTheme="majorBidi" w:hAnsiTheme="majorBidi" w:cstheme="majorBidi"/>
                <w:b/>
                <w:bCs/>
              </w:rPr>
            </w:pPr>
          </w:p>
        </w:tc>
        <w:tc>
          <w:tcPr>
            <w:tcW w:w="1418" w:type="dxa"/>
            <w:shd w:val="clear" w:color="auto" w:fill="00B0F0"/>
          </w:tcPr>
          <w:p w:rsidR="0031258E" w:rsidRDefault="0031258E" w:rsidP="000836DB">
            <w:pPr>
              <w:rPr>
                <w:rFonts w:asciiTheme="majorBidi" w:hAnsiTheme="majorBidi" w:cstheme="majorBidi"/>
                <w:b/>
                <w:bCs/>
              </w:rPr>
            </w:pPr>
          </w:p>
        </w:tc>
        <w:tc>
          <w:tcPr>
            <w:tcW w:w="1302" w:type="dxa"/>
            <w:shd w:val="clear" w:color="auto" w:fill="00B0F0"/>
          </w:tcPr>
          <w:p w:rsidR="0031258E" w:rsidRDefault="0031258E" w:rsidP="000836DB">
            <w:pPr>
              <w:rPr>
                <w:rFonts w:asciiTheme="majorBidi" w:hAnsiTheme="majorBidi" w:cstheme="majorBidi"/>
                <w:b/>
                <w:bCs/>
              </w:rPr>
            </w:pPr>
          </w:p>
        </w:tc>
      </w:tr>
    </w:tbl>
    <w:p w:rsidR="0031258E" w:rsidRDefault="0031258E" w:rsidP="0031258E">
      <w:pPr>
        <w:rPr>
          <w:b/>
          <w:sz w:val="24"/>
          <w:u w:val="thick"/>
        </w:rPr>
      </w:pPr>
    </w:p>
    <w:p w:rsidR="0031258E" w:rsidRPr="00CA1DBA" w:rsidRDefault="0031258E" w:rsidP="0031258E">
      <w:pPr>
        <w:rPr>
          <w:i/>
          <w:sz w:val="24"/>
        </w:rPr>
      </w:pPr>
      <w:r>
        <w:rPr>
          <w:b/>
          <w:sz w:val="24"/>
          <w:u w:val="thick"/>
        </w:rPr>
        <w:t xml:space="preserve">Catatan: </w:t>
      </w:r>
      <w:r>
        <w:rPr>
          <w:b/>
          <w:i/>
          <w:sz w:val="24"/>
        </w:rPr>
        <w:t>CLO</w:t>
      </w:r>
      <w:r>
        <w:rPr>
          <w:b/>
          <w:i/>
          <w:spacing w:val="-1"/>
          <w:sz w:val="24"/>
        </w:rPr>
        <w:t xml:space="preserve"> </w:t>
      </w:r>
      <w:r>
        <w:rPr>
          <w:sz w:val="24"/>
        </w:rPr>
        <w:t>=</w:t>
      </w:r>
      <w:r>
        <w:rPr>
          <w:spacing w:val="-1"/>
          <w:sz w:val="24"/>
        </w:rPr>
        <w:t xml:space="preserve"> </w:t>
      </w:r>
      <w:r>
        <w:rPr>
          <w:i/>
          <w:sz w:val="24"/>
        </w:rPr>
        <w:t>Course</w:t>
      </w:r>
      <w:r>
        <w:rPr>
          <w:i/>
          <w:spacing w:val="-1"/>
          <w:sz w:val="24"/>
        </w:rPr>
        <w:t xml:space="preserve"> </w:t>
      </w:r>
      <w:r>
        <w:rPr>
          <w:i/>
          <w:sz w:val="24"/>
        </w:rPr>
        <w:t xml:space="preserve">Learning Outcomes, </w:t>
      </w:r>
      <w:r>
        <w:rPr>
          <w:b/>
          <w:i/>
          <w:sz w:val="24"/>
        </w:rPr>
        <w:t>LLC</w:t>
      </w:r>
      <w:r>
        <w:rPr>
          <w:b/>
          <w:i/>
          <w:spacing w:val="-2"/>
          <w:sz w:val="24"/>
        </w:rPr>
        <w:t xml:space="preserve"> </w:t>
      </w:r>
      <w:r>
        <w:rPr>
          <w:sz w:val="24"/>
        </w:rPr>
        <w:t>=</w:t>
      </w:r>
      <w:r>
        <w:rPr>
          <w:spacing w:val="-1"/>
          <w:sz w:val="24"/>
        </w:rPr>
        <w:t xml:space="preserve"> </w:t>
      </w:r>
      <w:r>
        <w:rPr>
          <w:i/>
          <w:sz w:val="24"/>
        </w:rPr>
        <w:t>Lesson</w:t>
      </w:r>
      <w:r>
        <w:rPr>
          <w:i/>
          <w:spacing w:val="-2"/>
          <w:sz w:val="24"/>
        </w:rPr>
        <w:t xml:space="preserve"> </w:t>
      </w:r>
      <w:r>
        <w:rPr>
          <w:i/>
          <w:sz w:val="24"/>
        </w:rPr>
        <w:t>Learning</w:t>
      </w:r>
      <w:r>
        <w:rPr>
          <w:i/>
          <w:spacing w:val="-1"/>
          <w:sz w:val="24"/>
        </w:rPr>
        <w:t xml:space="preserve"> </w:t>
      </w:r>
      <w:r>
        <w:rPr>
          <w:i/>
          <w:sz w:val="24"/>
        </w:rPr>
        <w:t>Outcomes</w:t>
      </w:r>
    </w:p>
    <w:p w:rsidR="0031258E" w:rsidRPr="0037608E" w:rsidRDefault="0031258E" w:rsidP="0031258E">
      <w:pPr>
        <w:tabs>
          <w:tab w:val="left" w:pos="10731"/>
        </w:tabs>
        <w:spacing w:before="90"/>
        <w:rPr>
          <w:sz w:val="24"/>
        </w:rPr>
      </w:pPr>
      <w:r>
        <w:rPr>
          <w:sz w:val="24"/>
        </w:rPr>
        <w:t>Koordibator Program</w:t>
      </w:r>
      <w:r>
        <w:rPr>
          <w:spacing w:val="-2"/>
          <w:sz w:val="24"/>
        </w:rPr>
        <w:t xml:space="preserve"> </w:t>
      </w:r>
      <w:r>
        <w:rPr>
          <w:sz w:val="24"/>
        </w:rPr>
        <w:t>Studi,                                                                                                           Dosen Pengampu/</w:t>
      </w:r>
      <w:r>
        <w:t>Penanggungjawab</w:t>
      </w:r>
      <w:r>
        <w:rPr>
          <w:spacing w:val="-1"/>
        </w:rPr>
        <w:t xml:space="preserve"> </w:t>
      </w:r>
      <w:r>
        <w:t>MK</w:t>
      </w:r>
    </w:p>
    <w:p w:rsidR="0031258E" w:rsidRPr="00CA1DBA" w:rsidRDefault="0031258E" w:rsidP="0031258E">
      <w:pPr>
        <w:pStyle w:val="BodyText"/>
        <w:rPr>
          <w:sz w:val="26"/>
          <w:lang w:val="en-US"/>
        </w:rPr>
      </w:pPr>
    </w:p>
    <w:p w:rsidR="0031258E" w:rsidRDefault="0031258E" w:rsidP="0031258E">
      <w:pPr>
        <w:pStyle w:val="BodyText"/>
        <w:spacing w:before="3"/>
        <w:rPr>
          <w:sz w:val="34"/>
        </w:rPr>
      </w:pPr>
    </w:p>
    <w:p w:rsidR="0031258E" w:rsidRPr="00CA1DBA" w:rsidRDefault="0031258E" w:rsidP="0031258E">
      <w:pPr>
        <w:tabs>
          <w:tab w:val="left" w:pos="10731"/>
        </w:tabs>
        <w:rPr>
          <w:sz w:val="24"/>
        </w:rPr>
      </w:pPr>
      <w:r>
        <w:rPr>
          <w:sz w:val="24"/>
        </w:rPr>
        <w:t>Hengki Sutrisno</w:t>
      </w:r>
      <w:r>
        <w:rPr>
          <w:sz w:val="24"/>
          <w:lang w:val="id"/>
        </w:rPr>
        <w:t xml:space="preserve">, M.Pd.                                                                                                                    </w:t>
      </w:r>
      <w:r>
        <w:rPr>
          <w:sz w:val="24"/>
        </w:rPr>
        <w:t>Giyarsi, M.Pd</w:t>
      </w:r>
    </w:p>
    <w:p w:rsidR="0031258E" w:rsidRPr="001F6ED0" w:rsidRDefault="0031258E" w:rsidP="0031258E">
      <w:pPr>
        <w:rPr>
          <w:rFonts w:asciiTheme="majorBidi" w:hAnsiTheme="majorBidi"/>
          <w:sz w:val="24"/>
          <w:szCs w:val="24"/>
        </w:rPr>
      </w:pPr>
      <w:r>
        <w:rPr>
          <w:sz w:val="24"/>
          <w:lang w:val="id"/>
        </w:rPr>
        <w:br w:type="page"/>
      </w:r>
      <w:r w:rsidRPr="001F6ED0">
        <w:rPr>
          <w:rFonts w:asciiTheme="majorBidi" w:hAnsiTheme="majorBidi"/>
          <w:sz w:val="24"/>
          <w:szCs w:val="24"/>
        </w:rPr>
        <w:lastRenderedPageBreak/>
        <w:t>Penilaian</w:t>
      </w:r>
      <w:r w:rsidRPr="001F6ED0">
        <w:rPr>
          <w:rFonts w:asciiTheme="majorBidi" w:hAnsiTheme="majorBidi"/>
          <w:spacing w:val="-1"/>
          <w:sz w:val="24"/>
          <w:szCs w:val="24"/>
        </w:rPr>
        <w:t xml:space="preserve"> </w:t>
      </w:r>
      <w:r w:rsidRPr="001F6ED0">
        <w:rPr>
          <w:rFonts w:asciiTheme="majorBidi" w:hAnsiTheme="majorBidi"/>
          <w:sz w:val="24"/>
          <w:szCs w:val="24"/>
        </w:rPr>
        <w:t>Ketercapaian</w:t>
      </w:r>
      <w:r w:rsidRPr="001F6ED0">
        <w:rPr>
          <w:rFonts w:asciiTheme="majorBidi" w:hAnsiTheme="majorBidi"/>
          <w:spacing w:val="-1"/>
          <w:sz w:val="24"/>
          <w:szCs w:val="24"/>
        </w:rPr>
        <w:t xml:space="preserve"> </w:t>
      </w:r>
      <w:r w:rsidRPr="001F6ED0">
        <w:rPr>
          <w:rFonts w:asciiTheme="majorBidi" w:hAnsiTheme="majorBidi"/>
          <w:sz w:val="24"/>
          <w:szCs w:val="24"/>
        </w:rPr>
        <w:t>CPL</w:t>
      </w:r>
      <w:r w:rsidRPr="001F6ED0">
        <w:rPr>
          <w:rFonts w:asciiTheme="majorBidi" w:hAnsiTheme="majorBidi"/>
          <w:spacing w:val="-2"/>
          <w:sz w:val="24"/>
          <w:szCs w:val="24"/>
        </w:rPr>
        <w:t xml:space="preserve"> </w:t>
      </w:r>
      <w:r w:rsidRPr="001F6ED0">
        <w:rPr>
          <w:rFonts w:asciiTheme="majorBidi" w:hAnsiTheme="majorBidi"/>
          <w:sz w:val="24"/>
          <w:szCs w:val="24"/>
        </w:rPr>
        <w:t>pada</w:t>
      </w:r>
      <w:r w:rsidRPr="001F6ED0">
        <w:rPr>
          <w:rFonts w:asciiTheme="majorBidi" w:hAnsiTheme="majorBidi"/>
          <w:spacing w:val="-1"/>
          <w:sz w:val="24"/>
          <w:szCs w:val="24"/>
        </w:rPr>
        <w:t xml:space="preserve"> </w:t>
      </w:r>
      <w:r w:rsidRPr="001F6ED0">
        <w:rPr>
          <w:rFonts w:asciiTheme="majorBidi" w:hAnsiTheme="majorBidi"/>
          <w:sz w:val="24"/>
          <w:szCs w:val="24"/>
        </w:rPr>
        <w:t>MK</w:t>
      </w:r>
      <w:r w:rsidRPr="001F6ED0">
        <w:rPr>
          <w:rFonts w:asciiTheme="majorBidi" w:hAnsiTheme="majorBidi"/>
          <w:spacing w:val="-1"/>
          <w:sz w:val="24"/>
          <w:szCs w:val="24"/>
        </w:rPr>
        <w:t xml:space="preserve"> </w:t>
      </w:r>
      <w:r w:rsidRPr="001F6ED0">
        <w:rPr>
          <w:rFonts w:asciiTheme="majorBidi" w:hAnsiTheme="majorBidi"/>
          <w:sz w:val="24"/>
          <w:szCs w:val="24"/>
        </w:rPr>
        <w:t>Geometri</w:t>
      </w:r>
      <w:r w:rsidRPr="001F6ED0">
        <w:rPr>
          <w:rFonts w:asciiTheme="majorBidi" w:hAnsiTheme="majorBidi"/>
          <w:spacing w:val="-3"/>
          <w:sz w:val="24"/>
          <w:szCs w:val="24"/>
        </w:rPr>
        <w:t xml:space="preserve"> </w:t>
      </w:r>
      <w:r w:rsidRPr="001F6ED0">
        <w:rPr>
          <w:rFonts w:asciiTheme="majorBidi" w:hAnsiTheme="majorBidi"/>
          <w:sz w:val="24"/>
          <w:szCs w:val="24"/>
        </w:rPr>
        <w:t>Transformasi</w:t>
      </w:r>
    </w:p>
    <w:p w:rsidR="0031258E" w:rsidRDefault="0031258E" w:rsidP="0031258E">
      <w:pPr>
        <w:pStyle w:val="BodyText"/>
        <w:rPr>
          <w:b/>
          <w:sz w:val="20"/>
        </w:rPr>
      </w:pPr>
    </w:p>
    <w:p w:rsidR="0031258E" w:rsidRDefault="0031258E" w:rsidP="0031258E">
      <w:pPr>
        <w:pStyle w:val="BodyText"/>
        <w:spacing w:before="4"/>
        <w:rPr>
          <w:b/>
          <w:sz w:val="1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426"/>
        <w:gridCol w:w="9120"/>
      </w:tblGrid>
      <w:tr w:rsidR="0031258E" w:rsidTr="000836DB">
        <w:trPr>
          <w:trHeight w:val="319"/>
        </w:trPr>
        <w:tc>
          <w:tcPr>
            <w:tcW w:w="3402" w:type="dxa"/>
          </w:tcPr>
          <w:p w:rsidR="0031258E" w:rsidRDefault="0031258E" w:rsidP="000836DB">
            <w:pPr>
              <w:pStyle w:val="TableParagraph"/>
              <w:ind w:left="106"/>
              <w:rPr>
                <w:b/>
                <w:sz w:val="24"/>
              </w:rPr>
            </w:pPr>
            <w:r>
              <w:rPr>
                <w:b/>
                <w:sz w:val="24"/>
              </w:rPr>
              <w:t>Program</w:t>
            </w:r>
            <w:r>
              <w:rPr>
                <w:b/>
                <w:spacing w:val="-1"/>
                <w:sz w:val="24"/>
              </w:rPr>
              <w:t xml:space="preserve"> </w:t>
            </w:r>
            <w:r>
              <w:rPr>
                <w:b/>
                <w:sz w:val="24"/>
              </w:rPr>
              <w:t>Studi</w:t>
            </w:r>
          </w:p>
        </w:tc>
        <w:tc>
          <w:tcPr>
            <w:tcW w:w="426" w:type="dxa"/>
          </w:tcPr>
          <w:p w:rsidR="0031258E" w:rsidRDefault="0031258E" w:rsidP="000836DB">
            <w:pPr>
              <w:pStyle w:val="TableParagraph"/>
              <w:ind w:left="109"/>
              <w:rPr>
                <w:sz w:val="24"/>
              </w:rPr>
            </w:pPr>
            <w:r>
              <w:rPr>
                <w:sz w:val="24"/>
              </w:rPr>
              <w:t>:</w:t>
            </w:r>
          </w:p>
        </w:tc>
        <w:tc>
          <w:tcPr>
            <w:tcW w:w="9120" w:type="dxa"/>
          </w:tcPr>
          <w:p w:rsidR="0031258E" w:rsidRPr="00CA1DBA" w:rsidRDefault="0031258E" w:rsidP="000836DB">
            <w:pPr>
              <w:pStyle w:val="TableParagraph"/>
              <w:ind w:left="108"/>
              <w:rPr>
                <w:b/>
                <w:sz w:val="24"/>
                <w:lang w:val="en-US"/>
              </w:rPr>
            </w:pPr>
            <w:r>
              <w:rPr>
                <w:b/>
                <w:sz w:val="24"/>
                <w:lang w:val="en-US"/>
              </w:rPr>
              <w:t>Pendidikan Agama Islam (PAI)</w:t>
            </w:r>
          </w:p>
        </w:tc>
      </w:tr>
      <w:tr w:rsidR="0031258E" w:rsidTr="000836DB">
        <w:trPr>
          <w:trHeight w:val="320"/>
        </w:trPr>
        <w:tc>
          <w:tcPr>
            <w:tcW w:w="3402" w:type="dxa"/>
          </w:tcPr>
          <w:p w:rsidR="0031258E" w:rsidRDefault="0031258E" w:rsidP="000836DB">
            <w:pPr>
              <w:pStyle w:val="TableParagraph"/>
              <w:ind w:left="106"/>
              <w:rPr>
                <w:b/>
                <w:sz w:val="24"/>
              </w:rPr>
            </w:pPr>
            <w:r>
              <w:rPr>
                <w:b/>
                <w:sz w:val="24"/>
              </w:rPr>
              <w:t>Mata</w:t>
            </w:r>
            <w:r>
              <w:rPr>
                <w:b/>
                <w:spacing w:val="-2"/>
                <w:sz w:val="24"/>
              </w:rPr>
              <w:t xml:space="preserve"> </w:t>
            </w:r>
            <w:r>
              <w:rPr>
                <w:b/>
                <w:sz w:val="24"/>
              </w:rPr>
              <w:t>Kuliah</w:t>
            </w:r>
          </w:p>
        </w:tc>
        <w:tc>
          <w:tcPr>
            <w:tcW w:w="426" w:type="dxa"/>
          </w:tcPr>
          <w:p w:rsidR="0031258E" w:rsidRDefault="0031258E" w:rsidP="000836DB">
            <w:pPr>
              <w:pStyle w:val="TableParagraph"/>
              <w:ind w:left="109"/>
              <w:rPr>
                <w:sz w:val="24"/>
              </w:rPr>
            </w:pPr>
            <w:r>
              <w:rPr>
                <w:sz w:val="24"/>
              </w:rPr>
              <w:t>:</w:t>
            </w:r>
          </w:p>
        </w:tc>
        <w:tc>
          <w:tcPr>
            <w:tcW w:w="9120" w:type="dxa"/>
          </w:tcPr>
          <w:p w:rsidR="0031258E" w:rsidRPr="00CA1DBA" w:rsidRDefault="0031258E" w:rsidP="000836DB">
            <w:pPr>
              <w:pStyle w:val="TableParagraph"/>
              <w:ind w:left="108"/>
              <w:rPr>
                <w:b/>
                <w:sz w:val="24"/>
                <w:lang w:val="en-US"/>
              </w:rPr>
            </w:pPr>
            <w:r>
              <w:rPr>
                <w:b/>
                <w:sz w:val="24"/>
                <w:lang w:val="en-US"/>
              </w:rPr>
              <w:t>Ulumul Quran</w:t>
            </w:r>
          </w:p>
        </w:tc>
      </w:tr>
      <w:tr w:rsidR="0031258E" w:rsidTr="000836DB">
        <w:trPr>
          <w:trHeight w:val="406"/>
        </w:trPr>
        <w:tc>
          <w:tcPr>
            <w:tcW w:w="3402" w:type="dxa"/>
          </w:tcPr>
          <w:p w:rsidR="0031258E" w:rsidRDefault="0031258E" w:rsidP="000836DB">
            <w:pPr>
              <w:pStyle w:val="TableParagraph"/>
              <w:tabs>
                <w:tab w:val="left" w:pos="1384"/>
              </w:tabs>
              <w:ind w:left="106"/>
              <w:rPr>
                <w:b/>
                <w:sz w:val="24"/>
              </w:rPr>
            </w:pPr>
            <w:r>
              <w:rPr>
                <w:b/>
                <w:sz w:val="24"/>
              </w:rPr>
              <w:t>Kode Mata Kuliah</w:t>
            </w:r>
          </w:p>
        </w:tc>
        <w:tc>
          <w:tcPr>
            <w:tcW w:w="426" w:type="dxa"/>
          </w:tcPr>
          <w:p w:rsidR="0031258E" w:rsidRDefault="0031258E" w:rsidP="000836DB">
            <w:pPr>
              <w:pStyle w:val="TableParagraph"/>
              <w:ind w:left="109"/>
              <w:rPr>
                <w:sz w:val="24"/>
              </w:rPr>
            </w:pPr>
            <w:r>
              <w:rPr>
                <w:sz w:val="24"/>
              </w:rPr>
              <w:t>:</w:t>
            </w:r>
          </w:p>
        </w:tc>
        <w:tc>
          <w:tcPr>
            <w:tcW w:w="9120" w:type="dxa"/>
          </w:tcPr>
          <w:p w:rsidR="0031258E" w:rsidRPr="00CA1DBA" w:rsidRDefault="0031258E" w:rsidP="000836DB">
            <w:pPr>
              <w:pStyle w:val="TableParagraph"/>
              <w:ind w:left="108"/>
              <w:rPr>
                <w:b/>
                <w:bCs/>
                <w:sz w:val="24"/>
                <w:lang w:val="en-US"/>
              </w:rPr>
            </w:pPr>
            <w:r>
              <w:rPr>
                <w:rFonts w:asciiTheme="majorBidi" w:hAnsiTheme="majorBidi" w:cstheme="majorBidi"/>
                <w:b/>
                <w:bCs/>
                <w:sz w:val="24"/>
                <w:szCs w:val="24"/>
                <w:lang w:val="en-US"/>
              </w:rPr>
              <w:t>PAI 30013</w:t>
            </w:r>
          </w:p>
        </w:tc>
      </w:tr>
      <w:tr w:rsidR="0031258E" w:rsidTr="000836DB">
        <w:trPr>
          <w:trHeight w:val="321"/>
        </w:trPr>
        <w:tc>
          <w:tcPr>
            <w:tcW w:w="3402" w:type="dxa"/>
          </w:tcPr>
          <w:p w:rsidR="0031258E" w:rsidRDefault="0031258E" w:rsidP="000836DB">
            <w:pPr>
              <w:pStyle w:val="TableParagraph"/>
              <w:ind w:left="106"/>
              <w:rPr>
                <w:b/>
                <w:sz w:val="24"/>
              </w:rPr>
            </w:pPr>
            <w:r>
              <w:rPr>
                <w:b/>
                <w:sz w:val="24"/>
              </w:rPr>
              <w:t>Semester</w:t>
            </w:r>
          </w:p>
        </w:tc>
        <w:tc>
          <w:tcPr>
            <w:tcW w:w="426" w:type="dxa"/>
          </w:tcPr>
          <w:p w:rsidR="0031258E" w:rsidRDefault="0031258E" w:rsidP="000836DB">
            <w:pPr>
              <w:pStyle w:val="TableParagraph"/>
              <w:ind w:left="109"/>
              <w:rPr>
                <w:sz w:val="24"/>
              </w:rPr>
            </w:pPr>
            <w:r>
              <w:rPr>
                <w:sz w:val="24"/>
              </w:rPr>
              <w:t>:</w:t>
            </w:r>
          </w:p>
        </w:tc>
        <w:tc>
          <w:tcPr>
            <w:tcW w:w="9120" w:type="dxa"/>
          </w:tcPr>
          <w:p w:rsidR="0031258E" w:rsidRDefault="0031258E" w:rsidP="000836DB">
            <w:pPr>
              <w:pStyle w:val="TableParagraph"/>
              <w:ind w:left="108"/>
              <w:rPr>
                <w:b/>
                <w:sz w:val="24"/>
              </w:rPr>
            </w:pPr>
            <w:r>
              <w:rPr>
                <w:b/>
                <w:sz w:val="24"/>
              </w:rPr>
              <w:t>3</w:t>
            </w:r>
          </w:p>
        </w:tc>
      </w:tr>
    </w:tbl>
    <w:p w:rsidR="0031258E" w:rsidRDefault="0031258E" w:rsidP="0031258E">
      <w:pPr>
        <w:pStyle w:val="BodyText"/>
        <w:rPr>
          <w:b/>
          <w:sz w:val="20"/>
        </w:rPr>
      </w:pPr>
    </w:p>
    <w:p w:rsidR="0031258E" w:rsidRDefault="0031258E" w:rsidP="0031258E">
      <w:pPr>
        <w:pStyle w:val="BodyText"/>
        <w:rPr>
          <w:b/>
          <w:sz w:val="20"/>
        </w:rPr>
      </w:pPr>
    </w:p>
    <w:p w:rsidR="0031258E" w:rsidRDefault="0031258E" w:rsidP="0031258E">
      <w:pPr>
        <w:pStyle w:val="BodyText"/>
        <w:spacing w:before="1"/>
        <w:rPr>
          <w:b/>
          <w:sz w:val="15"/>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
        <w:gridCol w:w="2130"/>
        <w:gridCol w:w="1326"/>
        <w:gridCol w:w="1508"/>
        <w:gridCol w:w="1875"/>
        <w:gridCol w:w="1769"/>
        <w:gridCol w:w="1768"/>
        <w:gridCol w:w="1687"/>
      </w:tblGrid>
      <w:tr w:rsidR="0031258E" w:rsidTr="000836DB">
        <w:trPr>
          <w:trHeight w:val="845"/>
        </w:trPr>
        <w:tc>
          <w:tcPr>
            <w:tcW w:w="766" w:type="dxa"/>
            <w:vMerge w:val="restart"/>
          </w:tcPr>
          <w:p w:rsidR="0031258E" w:rsidRDefault="0031258E" w:rsidP="000836DB">
            <w:pPr>
              <w:pStyle w:val="TableParagraph"/>
              <w:ind w:left="195"/>
              <w:rPr>
                <w:b/>
                <w:sz w:val="24"/>
              </w:rPr>
            </w:pPr>
            <w:r>
              <w:rPr>
                <w:b/>
                <w:sz w:val="24"/>
              </w:rPr>
              <w:t>No</w:t>
            </w:r>
          </w:p>
        </w:tc>
        <w:tc>
          <w:tcPr>
            <w:tcW w:w="2130" w:type="dxa"/>
            <w:vMerge w:val="restart"/>
          </w:tcPr>
          <w:p w:rsidR="0031258E" w:rsidRDefault="0031258E" w:rsidP="000836DB">
            <w:pPr>
              <w:pStyle w:val="TableParagraph"/>
              <w:spacing w:line="276" w:lineRule="auto"/>
              <w:ind w:left="383" w:right="352" w:firstLine="266"/>
              <w:rPr>
                <w:b/>
                <w:sz w:val="24"/>
              </w:rPr>
            </w:pPr>
            <w:r>
              <w:rPr>
                <w:b/>
                <w:sz w:val="24"/>
              </w:rPr>
              <w:t>Nama</w:t>
            </w:r>
            <w:r>
              <w:rPr>
                <w:b/>
                <w:spacing w:val="1"/>
                <w:sz w:val="24"/>
              </w:rPr>
              <w:t xml:space="preserve"> </w:t>
            </w:r>
            <w:r>
              <w:rPr>
                <w:b/>
                <w:sz w:val="24"/>
              </w:rPr>
              <w:t>Mahasiswa</w:t>
            </w:r>
          </w:p>
        </w:tc>
        <w:tc>
          <w:tcPr>
            <w:tcW w:w="1326" w:type="dxa"/>
            <w:vMerge w:val="restart"/>
          </w:tcPr>
          <w:p w:rsidR="0031258E" w:rsidRDefault="0031258E" w:rsidP="000836DB">
            <w:pPr>
              <w:pStyle w:val="TableParagraph"/>
              <w:ind w:left="347"/>
              <w:rPr>
                <w:b/>
                <w:sz w:val="24"/>
              </w:rPr>
            </w:pPr>
            <w:r>
              <w:rPr>
                <w:b/>
                <w:sz w:val="24"/>
              </w:rPr>
              <w:t>NIM</w:t>
            </w:r>
          </w:p>
        </w:tc>
        <w:tc>
          <w:tcPr>
            <w:tcW w:w="1508" w:type="dxa"/>
            <w:vMerge w:val="restart"/>
          </w:tcPr>
          <w:p w:rsidR="0031258E" w:rsidRDefault="0031258E" w:rsidP="000836DB">
            <w:pPr>
              <w:pStyle w:val="TableParagraph"/>
              <w:ind w:left="190" w:right="182"/>
              <w:jc w:val="center"/>
              <w:rPr>
                <w:b/>
                <w:sz w:val="24"/>
              </w:rPr>
            </w:pPr>
            <w:r>
              <w:rPr>
                <w:b/>
                <w:sz w:val="24"/>
              </w:rPr>
              <w:t>Nilai</w:t>
            </w:r>
            <w:r>
              <w:rPr>
                <w:b/>
                <w:spacing w:val="-2"/>
                <w:sz w:val="24"/>
              </w:rPr>
              <w:t xml:space="preserve"> </w:t>
            </w:r>
            <w:r>
              <w:rPr>
                <w:b/>
                <w:sz w:val="24"/>
              </w:rPr>
              <w:t>(0 –</w:t>
            </w:r>
          </w:p>
          <w:p w:rsidR="0031258E" w:rsidRDefault="0031258E" w:rsidP="000836DB">
            <w:pPr>
              <w:pStyle w:val="TableParagraph"/>
              <w:spacing w:before="42"/>
              <w:ind w:left="190" w:right="182"/>
              <w:jc w:val="center"/>
              <w:rPr>
                <w:b/>
                <w:sz w:val="24"/>
              </w:rPr>
            </w:pPr>
            <w:r>
              <w:rPr>
                <w:b/>
                <w:sz w:val="24"/>
              </w:rPr>
              <w:t>100)</w:t>
            </w:r>
          </w:p>
        </w:tc>
        <w:tc>
          <w:tcPr>
            <w:tcW w:w="7099" w:type="dxa"/>
            <w:gridSpan w:val="4"/>
          </w:tcPr>
          <w:p w:rsidR="0031258E" w:rsidRDefault="0031258E" w:rsidP="000836DB">
            <w:pPr>
              <w:pStyle w:val="TableParagraph"/>
              <w:ind w:left="2202" w:right="2198"/>
              <w:jc w:val="center"/>
              <w:rPr>
                <w:b/>
                <w:sz w:val="24"/>
              </w:rPr>
            </w:pPr>
            <w:r>
              <w:rPr>
                <w:b/>
                <w:sz w:val="24"/>
              </w:rPr>
              <w:t>Ketercapaian</w:t>
            </w:r>
            <w:r>
              <w:rPr>
                <w:b/>
                <w:spacing w:val="-2"/>
                <w:sz w:val="24"/>
              </w:rPr>
              <w:t xml:space="preserve"> </w:t>
            </w:r>
            <w:r>
              <w:rPr>
                <w:b/>
                <w:sz w:val="24"/>
              </w:rPr>
              <w:t>CPL</w:t>
            </w:r>
          </w:p>
        </w:tc>
      </w:tr>
      <w:tr w:rsidR="0031258E" w:rsidTr="000836DB">
        <w:trPr>
          <w:trHeight w:val="420"/>
        </w:trPr>
        <w:tc>
          <w:tcPr>
            <w:tcW w:w="766" w:type="dxa"/>
            <w:vMerge/>
            <w:tcBorders>
              <w:top w:val="nil"/>
            </w:tcBorders>
          </w:tcPr>
          <w:p w:rsidR="0031258E" w:rsidRDefault="0031258E" w:rsidP="000836DB">
            <w:pPr>
              <w:rPr>
                <w:sz w:val="2"/>
                <w:szCs w:val="2"/>
              </w:rPr>
            </w:pPr>
          </w:p>
        </w:tc>
        <w:tc>
          <w:tcPr>
            <w:tcW w:w="2130" w:type="dxa"/>
            <w:vMerge/>
            <w:tcBorders>
              <w:top w:val="nil"/>
            </w:tcBorders>
          </w:tcPr>
          <w:p w:rsidR="0031258E" w:rsidRDefault="0031258E" w:rsidP="000836DB">
            <w:pPr>
              <w:rPr>
                <w:sz w:val="2"/>
                <w:szCs w:val="2"/>
              </w:rPr>
            </w:pPr>
          </w:p>
        </w:tc>
        <w:tc>
          <w:tcPr>
            <w:tcW w:w="1326" w:type="dxa"/>
            <w:vMerge/>
            <w:tcBorders>
              <w:top w:val="nil"/>
            </w:tcBorders>
          </w:tcPr>
          <w:p w:rsidR="0031258E" w:rsidRDefault="0031258E" w:rsidP="000836DB">
            <w:pPr>
              <w:rPr>
                <w:sz w:val="2"/>
                <w:szCs w:val="2"/>
              </w:rPr>
            </w:pPr>
          </w:p>
        </w:tc>
        <w:tc>
          <w:tcPr>
            <w:tcW w:w="1508" w:type="dxa"/>
            <w:vMerge/>
            <w:tcBorders>
              <w:top w:val="nil"/>
            </w:tcBorders>
          </w:tcPr>
          <w:p w:rsidR="0031258E" w:rsidRDefault="0031258E" w:rsidP="000836DB">
            <w:pPr>
              <w:rPr>
                <w:sz w:val="2"/>
                <w:szCs w:val="2"/>
              </w:rPr>
            </w:pPr>
          </w:p>
        </w:tc>
        <w:tc>
          <w:tcPr>
            <w:tcW w:w="1875" w:type="dxa"/>
          </w:tcPr>
          <w:p w:rsidR="0031258E" w:rsidRDefault="0031258E" w:rsidP="000836DB">
            <w:pPr>
              <w:pStyle w:val="TableParagraph"/>
              <w:ind w:left="532"/>
              <w:rPr>
                <w:b/>
                <w:sz w:val="24"/>
              </w:rPr>
            </w:pPr>
            <w:r>
              <w:rPr>
                <w:b/>
                <w:sz w:val="24"/>
              </w:rPr>
              <w:t>CPLn</w:t>
            </w:r>
          </w:p>
        </w:tc>
        <w:tc>
          <w:tcPr>
            <w:tcW w:w="1769" w:type="dxa"/>
          </w:tcPr>
          <w:p w:rsidR="0031258E" w:rsidRDefault="0031258E" w:rsidP="000836DB">
            <w:pPr>
              <w:pStyle w:val="TableParagraph"/>
              <w:ind w:left="486"/>
              <w:rPr>
                <w:b/>
                <w:sz w:val="24"/>
              </w:rPr>
            </w:pPr>
            <w:r>
              <w:rPr>
                <w:b/>
                <w:sz w:val="24"/>
              </w:rPr>
              <w:t>CPLn</w:t>
            </w:r>
          </w:p>
        </w:tc>
        <w:tc>
          <w:tcPr>
            <w:tcW w:w="1768" w:type="dxa"/>
          </w:tcPr>
          <w:p w:rsidR="0031258E" w:rsidRDefault="0031258E" w:rsidP="000836DB">
            <w:pPr>
              <w:pStyle w:val="TableParagraph"/>
              <w:ind w:left="485"/>
              <w:rPr>
                <w:b/>
                <w:sz w:val="24"/>
              </w:rPr>
            </w:pPr>
            <w:r>
              <w:rPr>
                <w:b/>
                <w:sz w:val="24"/>
              </w:rPr>
              <w:t>CPLn</w:t>
            </w:r>
          </w:p>
        </w:tc>
        <w:tc>
          <w:tcPr>
            <w:tcW w:w="1686" w:type="dxa"/>
          </w:tcPr>
          <w:p w:rsidR="0031258E" w:rsidRDefault="0031258E" w:rsidP="000836DB">
            <w:pPr>
              <w:pStyle w:val="TableParagraph"/>
              <w:ind w:left="450"/>
              <w:rPr>
                <w:b/>
                <w:sz w:val="24"/>
              </w:rPr>
            </w:pPr>
            <w:r>
              <w:rPr>
                <w:b/>
                <w:sz w:val="24"/>
              </w:rPr>
              <w:t>CPLn</w:t>
            </w:r>
          </w:p>
        </w:tc>
      </w:tr>
      <w:tr w:rsidR="0031258E" w:rsidTr="000836DB">
        <w:trPr>
          <w:trHeight w:val="421"/>
        </w:trPr>
        <w:tc>
          <w:tcPr>
            <w:tcW w:w="766" w:type="dxa"/>
          </w:tcPr>
          <w:p w:rsidR="0031258E" w:rsidRDefault="0031258E" w:rsidP="000836DB">
            <w:pPr>
              <w:pStyle w:val="TableParagraph"/>
              <w:ind w:left="106"/>
              <w:rPr>
                <w:sz w:val="24"/>
              </w:rPr>
            </w:pPr>
            <w:r>
              <w:rPr>
                <w:sz w:val="24"/>
              </w:rPr>
              <w:t>1</w:t>
            </w:r>
          </w:p>
        </w:tc>
        <w:tc>
          <w:tcPr>
            <w:tcW w:w="2130" w:type="dxa"/>
          </w:tcPr>
          <w:p w:rsidR="0031258E" w:rsidRDefault="0031258E" w:rsidP="000836DB">
            <w:pPr>
              <w:pStyle w:val="TableParagraph"/>
              <w:rPr>
                <w:sz w:val="24"/>
              </w:rPr>
            </w:pPr>
          </w:p>
        </w:tc>
        <w:tc>
          <w:tcPr>
            <w:tcW w:w="1326" w:type="dxa"/>
          </w:tcPr>
          <w:p w:rsidR="0031258E" w:rsidRDefault="0031258E" w:rsidP="000836DB">
            <w:pPr>
              <w:pStyle w:val="TableParagraph"/>
              <w:rPr>
                <w:sz w:val="24"/>
              </w:rPr>
            </w:pPr>
          </w:p>
        </w:tc>
        <w:tc>
          <w:tcPr>
            <w:tcW w:w="1508" w:type="dxa"/>
          </w:tcPr>
          <w:p w:rsidR="0031258E" w:rsidRDefault="0031258E" w:rsidP="000836DB">
            <w:pPr>
              <w:pStyle w:val="TableParagraph"/>
              <w:rPr>
                <w:sz w:val="24"/>
              </w:rPr>
            </w:pPr>
          </w:p>
        </w:tc>
        <w:tc>
          <w:tcPr>
            <w:tcW w:w="1875" w:type="dxa"/>
          </w:tcPr>
          <w:p w:rsidR="0031258E" w:rsidRDefault="0031258E" w:rsidP="000836DB">
            <w:pPr>
              <w:pStyle w:val="TableParagraph"/>
              <w:rPr>
                <w:sz w:val="24"/>
              </w:rPr>
            </w:pPr>
          </w:p>
        </w:tc>
        <w:tc>
          <w:tcPr>
            <w:tcW w:w="1769" w:type="dxa"/>
          </w:tcPr>
          <w:p w:rsidR="0031258E" w:rsidRDefault="0031258E" w:rsidP="000836DB">
            <w:pPr>
              <w:pStyle w:val="TableParagraph"/>
              <w:rPr>
                <w:sz w:val="24"/>
              </w:rPr>
            </w:pPr>
          </w:p>
        </w:tc>
        <w:tc>
          <w:tcPr>
            <w:tcW w:w="1768" w:type="dxa"/>
          </w:tcPr>
          <w:p w:rsidR="0031258E" w:rsidRDefault="0031258E" w:rsidP="000836DB">
            <w:pPr>
              <w:pStyle w:val="TableParagraph"/>
              <w:rPr>
                <w:sz w:val="24"/>
              </w:rPr>
            </w:pPr>
          </w:p>
        </w:tc>
        <w:tc>
          <w:tcPr>
            <w:tcW w:w="1686" w:type="dxa"/>
          </w:tcPr>
          <w:p w:rsidR="0031258E" w:rsidRDefault="0031258E" w:rsidP="000836DB">
            <w:pPr>
              <w:pStyle w:val="TableParagraph"/>
              <w:rPr>
                <w:sz w:val="24"/>
              </w:rPr>
            </w:pPr>
          </w:p>
        </w:tc>
      </w:tr>
      <w:tr w:rsidR="0031258E" w:rsidTr="000836DB">
        <w:trPr>
          <w:trHeight w:val="421"/>
        </w:trPr>
        <w:tc>
          <w:tcPr>
            <w:tcW w:w="766" w:type="dxa"/>
          </w:tcPr>
          <w:p w:rsidR="0031258E" w:rsidRDefault="0031258E" w:rsidP="000836DB">
            <w:pPr>
              <w:pStyle w:val="TableParagraph"/>
              <w:ind w:left="106"/>
              <w:rPr>
                <w:sz w:val="24"/>
              </w:rPr>
            </w:pPr>
            <w:r>
              <w:rPr>
                <w:sz w:val="24"/>
              </w:rPr>
              <w:t>2</w:t>
            </w:r>
          </w:p>
        </w:tc>
        <w:tc>
          <w:tcPr>
            <w:tcW w:w="2130" w:type="dxa"/>
          </w:tcPr>
          <w:p w:rsidR="0031258E" w:rsidRDefault="0031258E" w:rsidP="000836DB">
            <w:pPr>
              <w:pStyle w:val="TableParagraph"/>
              <w:rPr>
                <w:sz w:val="24"/>
              </w:rPr>
            </w:pPr>
          </w:p>
        </w:tc>
        <w:tc>
          <w:tcPr>
            <w:tcW w:w="1326" w:type="dxa"/>
          </w:tcPr>
          <w:p w:rsidR="0031258E" w:rsidRDefault="0031258E" w:rsidP="000836DB">
            <w:pPr>
              <w:pStyle w:val="TableParagraph"/>
              <w:rPr>
                <w:sz w:val="24"/>
              </w:rPr>
            </w:pPr>
          </w:p>
        </w:tc>
        <w:tc>
          <w:tcPr>
            <w:tcW w:w="1508" w:type="dxa"/>
          </w:tcPr>
          <w:p w:rsidR="0031258E" w:rsidRDefault="0031258E" w:rsidP="000836DB">
            <w:pPr>
              <w:pStyle w:val="TableParagraph"/>
              <w:rPr>
                <w:sz w:val="24"/>
              </w:rPr>
            </w:pPr>
          </w:p>
        </w:tc>
        <w:tc>
          <w:tcPr>
            <w:tcW w:w="1875" w:type="dxa"/>
          </w:tcPr>
          <w:p w:rsidR="0031258E" w:rsidRDefault="0031258E" w:rsidP="000836DB">
            <w:pPr>
              <w:pStyle w:val="TableParagraph"/>
              <w:rPr>
                <w:sz w:val="24"/>
              </w:rPr>
            </w:pPr>
          </w:p>
        </w:tc>
        <w:tc>
          <w:tcPr>
            <w:tcW w:w="1769" w:type="dxa"/>
          </w:tcPr>
          <w:p w:rsidR="0031258E" w:rsidRDefault="0031258E" w:rsidP="000836DB">
            <w:pPr>
              <w:pStyle w:val="TableParagraph"/>
              <w:rPr>
                <w:sz w:val="24"/>
              </w:rPr>
            </w:pPr>
          </w:p>
        </w:tc>
        <w:tc>
          <w:tcPr>
            <w:tcW w:w="1768" w:type="dxa"/>
          </w:tcPr>
          <w:p w:rsidR="0031258E" w:rsidRDefault="0031258E" w:rsidP="000836DB">
            <w:pPr>
              <w:pStyle w:val="TableParagraph"/>
              <w:rPr>
                <w:sz w:val="24"/>
              </w:rPr>
            </w:pPr>
          </w:p>
        </w:tc>
        <w:tc>
          <w:tcPr>
            <w:tcW w:w="1686" w:type="dxa"/>
          </w:tcPr>
          <w:p w:rsidR="0031258E" w:rsidRDefault="0031258E" w:rsidP="000836DB">
            <w:pPr>
              <w:pStyle w:val="TableParagraph"/>
              <w:rPr>
                <w:sz w:val="24"/>
              </w:rPr>
            </w:pPr>
          </w:p>
        </w:tc>
      </w:tr>
      <w:tr w:rsidR="0031258E" w:rsidTr="000836DB">
        <w:trPr>
          <w:trHeight w:val="421"/>
        </w:trPr>
        <w:tc>
          <w:tcPr>
            <w:tcW w:w="766" w:type="dxa"/>
          </w:tcPr>
          <w:p w:rsidR="0031258E" w:rsidRDefault="0031258E" w:rsidP="000836DB">
            <w:pPr>
              <w:pStyle w:val="TableParagraph"/>
              <w:ind w:left="106"/>
              <w:rPr>
                <w:sz w:val="24"/>
              </w:rPr>
            </w:pPr>
            <w:r>
              <w:rPr>
                <w:sz w:val="24"/>
              </w:rPr>
              <w:t>3</w:t>
            </w:r>
          </w:p>
        </w:tc>
        <w:tc>
          <w:tcPr>
            <w:tcW w:w="2130" w:type="dxa"/>
          </w:tcPr>
          <w:p w:rsidR="0031258E" w:rsidRDefault="0031258E" w:rsidP="000836DB">
            <w:pPr>
              <w:pStyle w:val="TableParagraph"/>
              <w:rPr>
                <w:sz w:val="24"/>
              </w:rPr>
            </w:pPr>
          </w:p>
        </w:tc>
        <w:tc>
          <w:tcPr>
            <w:tcW w:w="1326" w:type="dxa"/>
          </w:tcPr>
          <w:p w:rsidR="0031258E" w:rsidRDefault="0031258E" w:rsidP="000836DB">
            <w:pPr>
              <w:pStyle w:val="TableParagraph"/>
              <w:rPr>
                <w:sz w:val="24"/>
              </w:rPr>
            </w:pPr>
          </w:p>
        </w:tc>
        <w:tc>
          <w:tcPr>
            <w:tcW w:w="1508" w:type="dxa"/>
          </w:tcPr>
          <w:p w:rsidR="0031258E" w:rsidRDefault="0031258E" w:rsidP="000836DB">
            <w:pPr>
              <w:pStyle w:val="TableParagraph"/>
              <w:rPr>
                <w:sz w:val="24"/>
              </w:rPr>
            </w:pPr>
          </w:p>
        </w:tc>
        <w:tc>
          <w:tcPr>
            <w:tcW w:w="1875" w:type="dxa"/>
          </w:tcPr>
          <w:p w:rsidR="0031258E" w:rsidRDefault="0031258E" w:rsidP="000836DB">
            <w:pPr>
              <w:pStyle w:val="TableParagraph"/>
              <w:rPr>
                <w:sz w:val="24"/>
              </w:rPr>
            </w:pPr>
          </w:p>
        </w:tc>
        <w:tc>
          <w:tcPr>
            <w:tcW w:w="1769" w:type="dxa"/>
          </w:tcPr>
          <w:p w:rsidR="0031258E" w:rsidRDefault="0031258E" w:rsidP="000836DB">
            <w:pPr>
              <w:pStyle w:val="TableParagraph"/>
              <w:rPr>
                <w:sz w:val="24"/>
              </w:rPr>
            </w:pPr>
          </w:p>
        </w:tc>
        <w:tc>
          <w:tcPr>
            <w:tcW w:w="1768" w:type="dxa"/>
          </w:tcPr>
          <w:p w:rsidR="0031258E" w:rsidRDefault="0031258E" w:rsidP="000836DB">
            <w:pPr>
              <w:pStyle w:val="TableParagraph"/>
              <w:rPr>
                <w:sz w:val="24"/>
              </w:rPr>
            </w:pPr>
          </w:p>
        </w:tc>
        <w:tc>
          <w:tcPr>
            <w:tcW w:w="1686" w:type="dxa"/>
          </w:tcPr>
          <w:p w:rsidR="0031258E" w:rsidRDefault="0031258E" w:rsidP="000836DB">
            <w:pPr>
              <w:pStyle w:val="TableParagraph"/>
              <w:rPr>
                <w:sz w:val="24"/>
              </w:rPr>
            </w:pPr>
          </w:p>
        </w:tc>
      </w:tr>
      <w:tr w:rsidR="0031258E" w:rsidTr="000836DB">
        <w:trPr>
          <w:trHeight w:val="419"/>
        </w:trPr>
        <w:tc>
          <w:tcPr>
            <w:tcW w:w="766" w:type="dxa"/>
          </w:tcPr>
          <w:p w:rsidR="0031258E" w:rsidRDefault="0031258E" w:rsidP="000836DB">
            <w:pPr>
              <w:pStyle w:val="TableParagraph"/>
              <w:ind w:left="106"/>
              <w:rPr>
                <w:sz w:val="24"/>
              </w:rPr>
            </w:pPr>
            <w:r>
              <w:rPr>
                <w:sz w:val="24"/>
              </w:rPr>
              <w:t>4</w:t>
            </w:r>
          </w:p>
        </w:tc>
        <w:tc>
          <w:tcPr>
            <w:tcW w:w="2130" w:type="dxa"/>
          </w:tcPr>
          <w:p w:rsidR="0031258E" w:rsidRDefault="0031258E" w:rsidP="000836DB">
            <w:pPr>
              <w:pStyle w:val="TableParagraph"/>
              <w:ind w:left="108"/>
              <w:rPr>
                <w:sz w:val="24"/>
              </w:rPr>
            </w:pPr>
            <w:r>
              <w:rPr>
                <w:sz w:val="24"/>
              </w:rPr>
              <w:t>Dst……</w:t>
            </w:r>
          </w:p>
        </w:tc>
        <w:tc>
          <w:tcPr>
            <w:tcW w:w="1326" w:type="dxa"/>
          </w:tcPr>
          <w:p w:rsidR="0031258E" w:rsidRDefault="0031258E" w:rsidP="000836DB">
            <w:pPr>
              <w:pStyle w:val="TableParagraph"/>
              <w:rPr>
                <w:sz w:val="24"/>
              </w:rPr>
            </w:pPr>
          </w:p>
        </w:tc>
        <w:tc>
          <w:tcPr>
            <w:tcW w:w="1508" w:type="dxa"/>
          </w:tcPr>
          <w:p w:rsidR="0031258E" w:rsidRDefault="0031258E" w:rsidP="000836DB">
            <w:pPr>
              <w:pStyle w:val="TableParagraph"/>
              <w:rPr>
                <w:sz w:val="24"/>
              </w:rPr>
            </w:pPr>
          </w:p>
        </w:tc>
        <w:tc>
          <w:tcPr>
            <w:tcW w:w="1875" w:type="dxa"/>
          </w:tcPr>
          <w:p w:rsidR="0031258E" w:rsidRDefault="0031258E" w:rsidP="000836DB">
            <w:pPr>
              <w:pStyle w:val="TableParagraph"/>
              <w:rPr>
                <w:sz w:val="24"/>
              </w:rPr>
            </w:pPr>
          </w:p>
        </w:tc>
        <w:tc>
          <w:tcPr>
            <w:tcW w:w="1769" w:type="dxa"/>
          </w:tcPr>
          <w:p w:rsidR="0031258E" w:rsidRDefault="0031258E" w:rsidP="000836DB">
            <w:pPr>
              <w:pStyle w:val="TableParagraph"/>
              <w:rPr>
                <w:sz w:val="24"/>
              </w:rPr>
            </w:pPr>
          </w:p>
        </w:tc>
        <w:tc>
          <w:tcPr>
            <w:tcW w:w="1768" w:type="dxa"/>
          </w:tcPr>
          <w:p w:rsidR="0031258E" w:rsidRDefault="0031258E" w:rsidP="000836DB">
            <w:pPr>
              <w:pStyle w:val="TableParagraph"/>
              <w:rPr>
                <w:sz w:val="24"/>
              </w:rPr>
            </w:pPr>
          </w:p>
        </w:tc>
        <w:tc>
          <w:tcPr>
            <w:tcW w:w="1686" w:type="dxa"/>
          </w:tcPr>
          <w:p w:rsidR="0031258E" w:rsidRDefault="0031258E" w:rsidP="000836DB">
            <w:pPr>
              <w:pStyle w:val="TableParagraph"/>
              <w:rPr>
                <w:sz w:val="24"/>
              </w:rPr>
            </w:pPr>
          </w:p>
        </w:tc>
      </w:tr>
    </w:tbl>
    <w:p w:rsidR="0031258E" w:rsidRPr="0037608E" w:rsidRDefault="0031258E" w:rsidP="0031258E">
      <w:pPr>
        <w:tabs>
          <w:tab w:val="left" w:pos="10731"/>
        </w:tabs>
        <w:rPr>
          <w:sz w:val="24"/>
          <w:lang w:val="id"/>
        </w:rPr>
      </w:pPr>
    </w:p>
    <w:p w:rsidR="0031258E" w:rsidRDefault="0031258E" w:rsidP="0031258E">
      <w:pPr>
        <w:rPr>
          <w:rFonts w:ascii="Times New Roman" w:eastAsia="Times New Roman" w:hAnsi="Times New Roman" w:cs="Times New Roman"/>
          <w:sz w:val="26"/>
          <w:lang w:val="id"/>
        </w:rPr>
      </w:pPr>
      <w:r>
        <w:rPr>
          <w:sz w:val="26"/>
        </w:rPr>
        <w:br w:type="page"/>
      </w:r>
    </w:p>
    <w:p w:rsidR="0062062C" w:rsidRDefault="0062062C"/>
    <w:sectPr w:rsidR="0062062C" w:rsidSect="000836DB">
      <w:pgSz w:w="16838" w:h="11906" w:orient="landscape"/>
      <w:pgMar w:top="124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serif">
    <w:altName w:val="Segoe Print"/>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C1F3C"/>
    <w:multiLevelType w:val="hybridMultilevel"/>
    <w:tmpl w:val="DC486CE4"/>
    <w:lvl w:ilvl="0" w:tplc="04090005">
      <w:start w:val="1"/>
      <w:numFmt w:val="bullet"/>
      <w:lvlText w:val=""/>
      <w:lvlJc w:val="left"/>
      <w:pPr>
        <w:ind w:left="-3499" w:hanging="360"/>
      </w:pPr>
      <w:rPr>
        <w:rFonts w:ascii="Wingdings" w:hAnsi="Wingdings" w:hint="default"/>
      </w:rPr>
    </w:lvl>
    <w:lvl w:ilvl="1" w:tplc="04090003">
      <w:start w:val="1"/>
      <w:numFmt w:val="bullet"/>
      <w:lvlText w:val="o"/>
      <w:lvlJc w:val="left"/>
      <w:pPr>
        <w:ind w:left="-2779" w:hanging="360"/>
      </w:pPr>
      <w:rPr>
        <w:rFonts w:ascii="Courier New" w:hAnsi="Courier New" w:cs="Courier New" w:hint="default"/>
      </w:rPr>
    </w:lvl>
    <w:lvl w:ilvl="2" w:tplc="04090005">
      <w:start w:val="1"/>
      <w:numFmt w:val="bullet"/>
      <w:lvlText w:val=""/>
      <w:lvlJc w:val="left"/>
      <w:pPr>
        <w:ind w:left="-2059" w:hanging="360"/>
      </w:pPr>
      <w:rPr>
        <w:rFonts w:ascii="Wingdings" w:hAnsi="Wingdings" w:hint="default"/>
      </w:rPr>
    </w:lvl>
    <w:lvl w:ilvl="3" w:tplc="04090001">
      <w:start w:val="1"/>
      <w:numFmt w:val="bullet"/>
      <w:lvlText w:val=""/>
      <w:lvlJc w:val="left"/>
      <w:pPr>
        <w:ind w:left="-1339" w:hanging="360"/>
      </w:pPr>
      <w:rPr>
        <w:rFonts w:ascii="Symbol" w:hAnsi="Symbol" w:hint="default"/>
      </w:rPr>
    </w:lvl>
    <w:lvl w:ilvl="4" w:tplc="04090003">
      <w:start w:val="1"/>
      <w:numFmt w:val="bullet"/>
      <w:lvlText w:val="o"/>
      <w:lvlJc w:val="left"/>
      <w:pPr>
        <w:ind w:left="-619" w:hanging="360"/>
      </w:pPr>
      <w:rPr>
        <w:rFonts w:ascii="Courier New" w:hAnsi="Courier New" w:cs="Courier New" w:hint="default"/>
      </w:rPr>
    </w:lvl>
    <w:lvl w:ilvl="5" w:tplc="04090005">
      <w:start w:val="1"/>
      <w:numFmt w:val="bullet"/>
      <w:lvlText w:val=""/>
      <w:lvlJc w:val="left"/>
      <w:pPr>
        <w:ind w:left="101" w:hanging="360"/>
      </w:pPr>
      <w:rPr>
        <w:rFonts w:ascii="Wingdings" w:hAnsi="Wingdings" w:hint="default"/>
      </w:rPr>
    </w:lvl>
    <w:lvl w:ilvl="6" w:tplc="04090001">
      <w:start w:val="1"/>
      <w:numFmt w:val="bullet"/>
      <w:lvlText w:val=""/>
      <w:lvlJc w:val="left"/>
      <w:pPr>
        <w:ind w:left="821" w:hanging="360"/>
      </w:pPr>
      <w:rPr>
        <w:rFonts w:ascii="Symbol" w:hAnsi="Symbol" w:hint="default"/>
      </w:rPr>
    </w:lvl>
    <w:lvl w:ilvl="7" w:tplc="04090003" w:tentative="1">
      <w:start w:val="1"/>
      <w:numFmt w:val="bullet"/>
      <w:lvlText w:val="o"/>
      <w:lvlJc w:val="left"/>
      <w:pPr>
        <w:ind w:left="1541" w:hanging="360"/>
      </w:pPr>
      <w:rPr>
        <w:rFonts w:ascii="Courier New" w:hAnsi="Courier New" w:cs="Courier New" w:hint="default"/>
      </w:rPr>
    </w:lvl>
    <w:lvl w:ilvl="8" w:tplc="04090005" w:tentative="1">
      <w:start w:val="1"/>
      <w:numFmt w:val="bullet"/>
      <w:lvlText w:val=""/>
      <w:lvlJc w:val="left"/>
      <w:pPr>
        <w:ind w:left="2261" w:hanging="360"/>
      </w:pPr>
      <w:rPr>
        <w:rFonts w:ascii="Wingdings" w:hAnsi="Wingdings" w:hint="default"/>
      </w:rPr>
    </w:lvl>
  </w:abstractNum>
  <w:abstractNum w:abstractNumId="1">
    <w:nsid w:val="08514338"/>
    <w:multiLevelType w:val="hybridMultilevel"/>
    <w:tmpl w:val="CBC26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21974CD"/>
    <w:multiLevelType w:val="hybridMultilevel"/>
    <w:tmpl w:val="78608A00"/>
    <w:lvl w:ilvl="0" w:tplc="0409000F">
      <w:start w:val="1"/>
      <w:numFmt w:val="decimal"/>
      <w:lvlText w:val="%1."/>
      <w:lvlJc w:val="left"/>
      <w:pPr>
        <w:ind w:left="1791" w:hanging="360"/>
      </w:p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3">
    <w:nsid w:val="12347BD5"/>
    <w:multiLevelType w:val="hybridMultilevel"/>
    <w:tmpl w:val="D2685760"/>
    <w:lvl w:ilvl="0" w:tplc="5450EEFE">
      <w:start w:val="1"/>
      <w:numFmt w:val="decimal"/>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4EE15BE"/>
    <w:multiLevelType w:val="hybridMultilevel"/>
    <w:tmpl w:val="CE5C3612"/>
    <w:lvl w:ilvl="0" w:tplc="D584A148">
      <w:start w:val="1"/>
      <w:numFmt w:val="decimal"/>
      <w:lvlText w:val="%1."/>
      <w:lvlJc w:val="left"/>
      <w:pPr>
        <w:ind w:left="360" w:hanging="360"/>
      </w:pPr>
      <w:rPr>
        <w:i w:val="0"/>
        <w:i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nsid w:val="17222326"/>
    <w:multiLevelType w:val="hybridMultilevel"/>
    <w:tmpl w:val="93746332"/>
    <w:lvl w:ilvl="0" w:tplc="E50EEDCA">
      <w:numFmt w:val="bullet"/>
      <w:lvlText w:val="-"/>
      <w:lvlJc w:val="left"/>
      <w:pPr>
        <w:ind w:left="36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2457B2"/>
    <w:multiLevelType w:val="hybridMultilevel"/>
    <w:tmpl w:val="0BAE530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nsid w:val="19C67A32"/>
    <w:multiLevelType w:val="hybridMultilevel"/>
    <w:tmpl w:val="ABF2DEE4"/>
    <w:lvl w:ilvl="0" w:tplc="3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7340CD"/>
    <w:multiLevelType w:val="hybridMultilevel"/>
    <w:tmpl w:val="D6BC837A"/>
    <w:lvl w:ilvl="0" w:tplc="58CAA560">
      <w:start w:val="1"/>
      <w:numFmt w:val="decimal"/>
      <w:lvlText w:val="%1."/>
      <w:lvlJc w:val="left"/>
      <w:pPr>
        <w:ind w:left="360" w:hanging="360"/>
      </w:pPr>
      <w:rPr>
        <w:i w:val="0"/>
        <w:i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nsid w:val="1CFF113D"/>
    <w:multiLevelType w:val="multilevel"/>
    <w:tmpl w:val="1CFF113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22C9351B"/>
    <w:multiLevelType w:val="hybridMultilevel"/>
    <w:tmpl w:val="365A98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952751"/>
    <w:multiLevelType w:val="hybridMultilevel"/>
    <w:tmpl w:val="0BAC24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E1306B"/>
    <w:multiLevelType w:val="hybridMultilevel"/>
    <w:tmpl w:val="10D06EF8"/>
    <w:lvl w:ilvl="0" w:tplc="9EF00D5C">
      <w:start w:val="1"/>
      <w:numFmt w:val="decimal"/>
      <w:lvlText w:val="%1."/>
      <w:lvlJc w:val="left"/>
      <w:pPr>
        <w:ind w:left="360" w:hanging="360"/>
      </w:pPr>
      <w:rPr>
        <w:rFonts w:hint="default"/>
        <w:sz w:val="18"/>
        <w:szCs w:val="18"/>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29293C35"/>
    <w:multiLevelType w:val="hybridMultilevel"/>
    <w:tmpl w:val="C7AA3A0C"/>
    <w:lvl w:ilvl="0" w:tplc="2E0030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007416"/>
    <w:multiLevelType w:val="hybridMultilevel"/>
    <w:tmpl w:val="D3EEE3F8"/>
    <w:lvl w:ilvl="0" w:tplc="40766F26">
      <w:start w:val="1"/>
      <w:numFmt w:val="decimal"/>
      <w:lvlText w:val="%1."/>
      <w:lvlJc w:val="left"/>
      <w:pPr>
        <w:ind w:left="644" w:hanging="360"/>
      </w:pPr>
      <w:rPr>
        <w:rFonts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BA84E8C2">
      <w:start w:val="1"/>
      <w:numFmt w:val="decimal"/>
      <w:lvlText w:val="%4."/>
      <w:lvlJc w:val="left"/>
      <w:pPr>
        <w:ind w:left="2771" w:hanging="360"/>
      </w:pPr>
      <w:rPr>
        <w:rFonts w:cs="Times New Roman"/>
        <w:b w:val="0"/>
        <w:bCs w:val="0"/>
        <w:lang w:val="en-US"/>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32F35E40"/>
    <w:multiLevelType w:val="hybridMultilevel"/>
    <w:tmpl w:val="42204AA8"/>
    <w:lvl w:ilvl="0" w:tplc="52FC1F62">
      <w:start w:val="1"/>
      <w:numFmt w:val="decimal"/>
      <w:lvlText w:val="%1."/>
      <w:lvlJc w:val="left"/>
      <w:pPr>
        <w:ind w:left="360" w:hanging="360"/>
      </w:pPr>
      <w:rPr>
        <w:rFonts w:eastAsiaTheme="minorHAnsi" w:hint="default"/>
        <w:color w:val="000000" w:themeColor="text1"/>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nsid w:val="33A27ECD"/>
    <w:multiLevelType w:val="hybridMultilevel"/>
    <w:tmpl w:val="5F84D266"/>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7">
    <w:nsid w:val="39A539B6"/>
    <w:multiLevelType w:val="hybridMultilevel"/>
    <w:tmpl w:val="4DBEC62E"/>
    <w:lvl w:ilvl="0" w:tplc="48821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DD0671"/>
    <w:multiLevelType w:val="hybridMultilevel"/>
    <w:tmpl w:val="BB4A8D0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nsid w:val="3B893755"/>
    <w:multiLevelType w:val="hybridMultilevel"/>
    <w:tmpl w:val="00309484"/>
    <w:lvl w:ilvl="0" w:tplc="3809000F">
      <w:start w:val="1"/>
      <w:numFmt w:val="decimal"/>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3C2F0A71"/>
    <w:multiLevelType w:val="hybridMultilevel"/>
    <w:tmpl w:val="A72E3A2A"/>
    <w:lvl w:ilvl="0" w:tplc="B8AAFCDE">
      <w:start w:val="1"/>
      <w:numFmt w:val="decimal"/>
      <w:lvlText w:val="%1."/>
      <w:lvlJc w:val="left"/>
      <w:pPr>
        <w:ind w:left="360" w:hanging="360"/>
      </w:pPr>
      <w:rPr>
        <w:i w:val="0"/>
        <w:i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1">
    <w:nsid w:val="3F7F25D8"/>
    <w:multiLevelType w:val="hybridMultilevel"/>
    <w:tmpl w:val="D0084E4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nsid w:val="41EB0B5B"/>
    <w:multiLevelType w:val="hybridMultilevel"/>
    <w:tmpl w:val="A8D4492E"/>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nsid w:val="43FA1B79"/>
    <w:multiLevelType w:val="hybridMultilevel"/>
    <w:tmpl w:val="30E4E4D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4">
    <w:nsid w:val="50076CD8"/>
    <w:multiLevelType w:val="hybridMultilevel"/>
    <w:tmpl w:val="ED7EAA7A"/>
    <w:lvl w:ilvl="0" w:tplc="9DA40E0A">
      <w:start w:val="1"/>
      <w:numFmt w:val="decimal"/>
      <w:lvlText w:val="%1."/>
      <w:lvlJc w:val="left"/>
      <w:pPr>
        <w:ind w:left="720" w:hanging="360"/>
      </w:pPr>
      <w:rPr>
        <w:sz w:val="18"/>
        <w:szCs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55444D96"/>
    <w:multiLevelType w:val="hybridMultilevel"/>
    <w:tmpl w:val="6432438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6">
    <w:nsid w:val="55574340"/>
    <w:multiLevelType w:val="hybridMultilevel"/>
    <w:tmpl w:val="7A7E92A8"/>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7">
    <w:nsid w:val="58FA3459"/>
    <w:multiLevelType w:val="hybridMultilevel"/>
    <w:tmpl w:val="D4101990"/>
    <w:lvl w:ilvl="0" w:tplc="04090005">
      <w:start w:val="1"/>
      <w:numFmt w:val="bullet"/>
      <w:lvlText w:val=""/>
      <w:lvlJc w:val="left"/>
      <w:pPr>
        <w:ind w:left="-3499" w:hanging="360"/>
      </w:pPr>
      <w:rPr>
        <w:rFonts w:ascii="Wingdings" w:hAnsi="Wingdings" w:hint="default"/>
      </w:rPr>
    </w:lvl>
    <w:lvl w:ilvl="1" w:tplc="04090003">
      <w:start w:val="1"/>
      <w:numFmt w:val="bullet"/>
      <w:lvlText w:val="o"/>
      <w:lvlJc w:val="left"/>
      <w:pPr>
        <w:ind w:left="-2779" w:hanging="360"/>
      </w:pPr>
      <w:rPr>
        <w:rFonts w:ascii="Courier New" w:hAnsi="Courier New" w:cs="Courier New" w:hint="default"/>
      </w:rPr>
    </w:lvl>
    <w:lvl w:ilvl="2" w:tplc="04090005">
      <w:start w:val="1"/>
      <w:numFmt w:val="bullet"/>
      <w:lvlText w:val=""/>
      <w:lvlJc w:val="left"/>
      <w:pPr>
        <w:ind w:left="-2059" w:hanging="360"/>
      </w:pPr>
      <w:rPr>
        <w:rFonts w:ascii="Wingdings" w:hAnsi="Wingdings" w:hint="default"/>
      </w:rPr>
    </w:lvl>
    <w:lvl w:ilvl="3" w:tplc="04090001">
      <w:start w:val="1"/>
      <w:numFmt w:val="bullet"/>
      <w:lvlText w:val=""/>
      <w:lvlJc w:val="left"/>
      <w:pPr>
        <w:ind w:left="-1339" w:hanging="360"/>
      </w:pPr>
      <w:rPr>
        <w:rFonts w:ascii="Symbol" w:hAnsi="Symbol" w:hint="default"/>
      </w:rPr>
    </w:lvl>
    <w:lvl w:ilvl="4" w:tplc="04090003">
      <w:start w:val="1"/>
      <w:numFmt w:val="bullet"/>
      <w:lvlText w:val="o"/>
      <w:lvlJc w:val="left"/>
      <w:pPr>
        <w:ind w:left="-619" w:hanging="360"/>
      </w:pPr>
      <w:rPr>
        <w:rFonts w:ascii="Courier New" w:hAnsi="Courier New" w:cs="Courier New" w:hint="default"/>
      </w:rPr>
    </w:lvl>
    <w:lvl w:ilvl="5" w:tplc="04090005">
      <w:start w:val="1"/>
      <w:numFmt w:val="bullet"/>
      <w:lvlText w:val=""/>
      <w:lvlJc w:val="left"/>
      <w:pPr>
        <w:ind w:left="101" w:hanging="360"/>
      </w:pPr>
      <w:rPr>
        <w:rFonts w:ascii="Wingdings" w:hAnsi="Wingdings" w:hint="default"/>
      </w:rPr>
    </w:lvl>
    <w:lvl w:ilvl="6" w:tplc="04090005">
      <w:start w:val="1"/>
      <w:numFmt w:val="bullet"/>
      <w:lvlText w:val=""/>
      <w:lvlJc w:val="left"/>
      <w:pPr>
        <w:ind w:left="821" w:hanging="360"/>
      </w:pPr>
      <w:rPr>
        <w:rFonts w:ascii="Wingdings" w:hAnsi="Wingdings" w:hint="default"/>
      </w:rPr>
    </w:lvl>
    <w:lvl w:ilvl="7" w:tplc="04090003" w:tentative="1">
      <w:start w:val="1"/>
      <w:numFmt w:val="bullet"/>
      <w:lvlText w:val="o"/>
      <w:lvlJc w:val="left"/>
      <w:pPr>
        <w:ind w:left="1541" w:hanging="360"/>
      </w:pPr>
      <w:rPr>
        <w:rFonts w:ascii="Courier New" w:hAnsi="Courier New" w:cs="Courier New" w:hint="default"/>
      </w:rPr>
    </w:lvl>
    <w:lvl w:ilvl="8" w:tplc="04090005" w:tentative="1">
      <w:start w:val="1"/>
      <w:numFmt w:val="bullet"/>
      <w:lvlText w:val=""/>
      <w:lvlJc w:val="left"/>
      <w:pPr>
        <w:ind w:left="2261" w:hanging="360"/>
      </w:pPr>
      <w:rPr>
        <w:rFonts w:ascii="Wingdings" w:hAnsi="Wingdings" w:hint="default"/>
      </w:rPr>
    </w:lvl>
  </w:abstractNum>
  <w:abstractNum w:abstractNumId="28">
    <w:nsid w:val="59769DC1"/>
    <w:multiLevelType w:val="singleLevel"/>
    <w:tmpl w:val="59769DC1"/>
    <w:lvl w:ilvl="0">
      <w:start w:val="1"/>
      <w:numFmt w:val="decimal"/>
      <w:lvlText w:val="%1."/>
      <w:lvlJc w:val="left"/>
      <w:pPr>
        <w:ind w:left="425" w:hanging="425"/>
      </w:pPr>
      <w:rPr>
        <w:rFonts w:hint="default"/>
      </w:rPr>
    </w:lvl>
  </w:abstractNum>
  <w:abstractNum w:abstractNumId="29">
    <w:nsid w:val="5976B4E4"/>
    <w:multiLevelType w:val="singleLevel"/>
    <w:tmpl w:val="5976B4E4"/>
    <w:lvl w:ilvl="0">
      <w:start w:val="1"/>
      <w:numFmt w:val="decimal"/>
      <w:lvlText w:val="%1."/>
      <w:lvlJc w:val="left"/>
      <w:pPr>
        <w:ind w:left="425" w:hanging="425"/>
      </w:pPr>
      <w:rPr>
        <w:rFonts w:hint="default"/>
      </w:rPr>
    </w:lvl>
  </w:abstractNum>
  <w:abstractNum w:abstractNumId="30">
    <w:nsid w:val="5A67681B"/>
    <w:multiLevelType w:val="hybridMultilevel"/>
    <w:tmpl w:val="205E3A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5F6F62F8"/>
    <w:multiLevelType w:val="hybridMultilevel"/>
    <w:tmpl w:val="8B20C35A"/>
    <w:lvl w:ilvl="0" w:tplc="0409000F">
      <w:start w:val="1"/>
      <w:numFmt w:val="decimal"/>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2">
    <w:nsid w:val="6087627C"/>
    <w:multiLevelType w:val="hybridMultilevel"/>
    <w:tmpl w:val="8B20C35A"/>
    <w:lvl w:ilvl="0" w:tplc="0409000F">
      <w:start w:val="1"/>
      <w:numFmt w:val="decimal"/>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3">
    <w:nsid w:val="70286FAB"/>
    <w:multiLevelType w:val="hybridMultilevel"/>
    <w:tmpl w:val="A1FCBB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734C7F08"/>
    <w:multiLevelType w:val="hybridMultilevel"/>
    <w:tmpl w:val="78608A00"/>
    <w:lvl w:ilvl="0" w:tplc="0409000F">
      <w:start w:val="1"/>
      <w:numFmt w:val="decimal"/>
      <w:lvlText w:val="%1."/>
      <w:lvlJc w:val="left"/>
      <w:pPr>
        <w:ind w:left="1791" w:hanging="360"/>
      </w:p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35">
    <w:nsid w:val="763C22FC"/>
    <w:multiLevelType w:val="hybridMultilevel"/>
    <w:tmpl w:val="892E26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63D5B1D"/>
    <w:multiLevelType w:val="hybridMultilevel"/>
    <w:tmpl w:val="6F6298A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7">
    <w:nsid w:val="79686F03"/>
    <w:multiLevelType w:val="hybridMultilevel"/>
    <w:tmpl w:val="21FC166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8">
    <w:nsid w:val="7A207C65"/>
    <w:multiLevelType w:val="hybridMultilevel"/>
    <w:tmpl w:val="2326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814C7F"/>
    <w:multiLevelType w:val="hybridMultilevel"/>
    <w:tmpl w:val="CBDC7136"/>
    <w:lvl w:ilvl="0" w:tplc="CE02AEC2">
      <w:start w:val="1"/>
      <w:numFmt w:val="decimal"/>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38"/>
  </w:num>
  <w:num w:numId="3">
    <w:abstractNumId w:val="9"/>
  </w:num>
  <w:num w:numId="4">
    <w:abstractNumId w:val="0"/>
  </w:num>
  <w:num w:numId="5">
    <w:abstractNumId w:val="11"/>
  </w:num>
  <w:num w:numId="6">
    <w:abstractNumId w:val="7"/>
  </w:num>
  <w:num w:numId="7">
    <w:abstractNumId w:val="35"/>
  </w:num>
  <w:num w:numId="8">
    <w:abstractNumId w:val="13"/>
  </w:num>
  <w:num w:numId="9">
    <w:abstractNumId w:val="5"/>
  </w:num>
  <w:num w:numId="10">
    <w:abstractNumId w:val="22"/>
  </w:num>
  <w:num w:numId="11">
    <w:abstractNumId w:val="30"/>
  </w:num>
  <w:num w:numId="12">
    <w:abstractNumId w:val="36"/>
  </w:num>
  <w:num w:numId="13">
    <w:abstractNumId w:val="12"/>
  </w:num>
  <w:num w:numId="14">
    <w:abstractNumId w:val="24"/>
  </w:num>
  <w:num w:numId="15">
    <w:abstractNumId w:val="33"/>
  </w:num>
  <w:num w:numId="16">
    <w:abstractNumId w:val="21"/>
  </w:num>
  <w:num w:numId="17">
    <w:abstractNumId w:val="20"/>
  </w:num>
  <w:num w:numId="18">
    <w:abstractNumId w:val="19"/>
  </w:num>
  <w:num w:numId="19">
    <w:abstractNumId w:val="39"/>
  </w:num>
  <w:num w:numId="20">
    <w:abstractNumId w:val="28"/>
  </w:num>
  <w:num w:numId="21">
    <w:abstractNumId w:val="23"/>
  </w:num>
  <w:num w:numId="22">
    <w:abstractNumId w:val="29"/>
  </w:num>
  <w:num w:numId="23">
    <w:abstractNumId w:val="8"/>
  </w:num>
  <w:num w:numId="24">
    <w:abstractNumId w:val="18"/>
  </w:num>
  <w:num w:numId="25">
    <w:abstractNumId w:val="6"/>
  </w:num>
  <w:num w:numId="26">
    <w:abstractNumId w:val="37"/>
  </w:num>
  <w:num w:numId="27">
    <w:abstractNumId w:val="25"/>
  </w:num>
  <w:num w:numId="28">
    <w:abstractNumId w:val="3"/>
  </w:num>
  <w:num w:numId="29">
    <w:abstractNumId w:val="27"/>
  </w:num>
  <w:num w:numId="30">
    <w:abstractNumId w:val="4"/>
  </w:num>
  <w:num w:numId="31">
    <w:abstractNumId w:val="15"/>
  </w:num>
  <w:num w:numId="32">
    <w:abstractNumId w:val="2"/>
  </w:num>
  <w:num w:numId="33">
    <w:abstractNumId w:val="32"/>
  </w:num>
  <w:num w:numId="34">
    <w:abstractNumId w:val="16"/>
  </w:num>
  <w:num w:numId="35">
    <w:abstractNumId w:val="26"/>
  </w:num>
  <w:num w:numId="36">
    <w:abstractNumId w:val="31"/>
  </w:num>
  <w:num w:numId="37">
    <w:abstractNumId w:val="10"/>
  </w:num>
  <w:num w:numId="38">
    <w:abstractNumId w:val="17"/>
  </w:num>
  <w:num w:numId="39">
    <w:abstractNumId w:val="14"/>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58E"/>
    <w:rsid w:val="000836DB"/>
    <w:rsid w:val="000C4479"/>
    <w:rsid w:val="001D4C79"/>
    <w:rsid w:val="00244769"/>
    <w:rsid w:val="00250615"/>
    <w:rsid w:val="00292E06"/>
    <w:rsid w:val="0031258E"/>
    <w:rsid w:val="00473A56"/>
    <w:rsid w:val="005328E4"/>
    <w:rsid w:val="005906A0"/>
    <w:rsid w:val="0062062C"/>
    <w:rsid w:val="006464D0"/>
    <w:rsid w:val="00670C8D"/>
    <w:rsid w:val="00717F3F"/>
    <w:rsid w:val="007B3D93"/>
    <w:rsid w:val="008D43B1"/>
    <w:rsid w:val="00932176"/>
    <w:rsid w:val="0093720D"/>
    <w:rsid w:val="00937829"/>
    <w:rsid w:val="00C67115"/>
    <w:rsid w:val="00DD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70BFD-A480-4D7B-8335-12C533E9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58E"/>
  </w:style>
  <w:style w:type="paragraph" w:styleId="Heading1">
    <w:name w:val="heading 1"/>
    <w:basedOn w:val="Normal"/>
    <w:next w:val="Normal"/>
    <w:link w:val="Heading1Char"/>
    <w:uiPriority w:val="9"/>
    <w:qFormat/>
    <w:rsid w:val="003125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58E"/>
    <w:rPr>
      <w:rFonts w:asciiTheme="majorHAnsi" w:eastAsiaTheme="majorEastAsia" w:hAnsiTheme="majorHAnsi" w:cstheme="majorBidi"/>
      <w:color w:val="2E74B5" w:themeColor="accent1" w:themeShade="BF"/>
      <w:sz w:val="32"/>
      <w:szCs w:val="32"/>
    </w:rPr>
  </w:style>
  <w:style w:type="paragraph" w:styleId="ListParagraph">
    <w:name w:val="List Paragraph"/>
    <w:aliases w:val="Body of text,List Paragraph1"/>
    <w:basedOn w:val="Normal"/>
    <w:link w:val="ListParagraphChar"/>
    <w:uiPriority w:val="34"/>
    <w:qFormat/>
    <w:rsid w:val="0031258E"/>
    <w:pPr>
      <w:ind w:left="720"/>
      <w:contextualSpacing/>
    </w:pPr>
  </w:style>
  <w:style w:type="table" w:styleId="TableGrid">
    <w:name w:val="Table Grid"/>
    <w:basedOn w:val="TableNormal"/>
    <w:uiPriority w:val="59"/>
    <w:rsid w:val="0031258E"/>
    <w:pPr>
      <w:spacing w:after="0" w:line="240" w:lineRule="auto"/>
    </w:pPr>
    <w:rPr>
      <w:sz w:val="24"/>
      <w:szCs w:val="24"/>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12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58E"/>
  </w:style>
  <w:style w:type="paragraph" w:styleId="Footer">
    <w:name w:val="footer"/>
    <w:basedOn w:val="Normal"/>
    <w:link w:val="FooterChar"/>
    <w:uiPriority w:val="99"/>
    <w:unhideWhenUsed/>
    <w:rsid w:val="00312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58E"/>
  </w:style>
  <w:style w:type="character" w:customStyle="1" w:styleId="BalloonTextChar">
    <w:name w:val="Balloon Text Char"/>
    <w:basedOn w:val="DefaultParagraphFont"/>
    <w:link w:val="BalloonText"/>
    <w:uiPriority w:val="99"/>
    <w:semiHidden/>
    <w:rsid w:val="0031258E"/>
    <w:rPr>
      <w:rFonts w:ascii="Segoe UI" w:hAnsi="Segoe UI" w:cs="Segoe UI"/>
      <w:sz w:val="18"/>
      <w:szCs w:val="18"/>
    </w:rPr>
  </w:style>
  <w:style w:type="paragraph" w:styleId="BalloonText">
    <w:name w:val="Balloon Text"/>
    <w:basedOn w:val="Normal"/>
    <w:link w:val="BalloonTextChar"/>
    <w:uiPriority w:val="99"/>
    <w:semiHidden/>
    <w:unhideWhenUsed/>
    <w:rsid w:val="0031258E"/>
    <w:pPr>
      <w:spacing w:after="0" w:line="240" w:lineRule="auto"/>
    </w:pPr>
    <w:rPr>
      <w:rFonts w:ascii="Segoe UI" w:hAnsi="Segoe UI" w:cs="Segoe UI"/>
      <w:sz w:val="18"/>
      <w:szCs w:val="18"/>
    </w:rPr>
  </w:style>
  <w:style w:type="character" w:styleId="Hyperlink">
    <w:name w:val="Hyperlink"/>
    <w:basedOn w:val="DefaultParagraphFont"/>
    <w:uiPriority w:val="99"/>
    <w:unhideWhenUsed/>
    <w:rsid w:val="0031258E"/>
    <w:rPr>
      <w:color w:val="0563C1" w:themeColor="hyperlink"/>
      <w:u w:val="single"/>
    </w:rPr>
  </w:style>
  <w:style w:type="character" w:styleId="PageNumber">
    <w:name w:val="page number"/>
    <w:basedOn w:val="DefaultParagraphFont"/>
    <w:rsid w:val="0031258E"/>
  </w:style>
  <w:style w:type="paragraph" w:customStyle="1" w:styleId="Default">
    <w:name w:val="Default"/>
    <w:rsid w:val="0031258E"/>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31258E"/>
    <w:pPr>
      <w:widowControl w:val="0"/>
      <w:autoSpaceDE w:val="0"/>
      <w:autoSpaceDN w:val="0"/>
      <w:spacing w:after="0" w:line="240" w:lineRule="auto"/>
    </w:pPr>
    <w:rPr>
      <w:rFonts w:ascii="Times New Roman" w:eastAsia="Times New Roman" w:hAnsi="Times New Roman" w:cs="Times New Roman"/>
      <w:lang w:val="id"/>
    </w:rPr>
  </w:style>
  <w:style w:type="character" w:styleId="Emphasis">
    <w:name w:val="Emphasis"/>
    <w:basedOn w:val="DefaultParagraphFont"/>
    <w:uiPriority w:val="20"/>
    <w:qFormat/>
    <w:rsid w:val="0031258E"/>
    <w:rPr>
      <w:i/>
      <w:iCs/>
    </w:rPr>
  </w:style>
  <w:style w:type="character" w:styleId="Strong">
    <w:name w:val="Strong"/>
    <w:basedOn w:val="DefaultParagraphFont"/>
    <w:uiPriority w:val="22"/>
    <w:qFormat/>
    <w:rsid w:val="0031258E"/>
    <w:rPr>
      <w:b/>
      <w:bCs/>
    </w:rPr>
  </w:style>
  <w:style w:type="paragraph" w:styleId="BodyText">
    <w:name w:val="Body Text"/>
    <w:basedOn w:val="Normal"/>
    <w:link w:val="BodyTextChar"/>
    <w:uiPriority w:val="1"/>
    <w:qFormat/>
    <w:rsid w:val="0031258E"/>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31258E"/>
    <w:rPr>
      <w:rFonts w:ascii="Times New Roman" w:eastAsia="Times New Roman" w:hAnsi="Times New Roman" w:cs="Times New Roman"/>
      <w:lang w:val="id"/>
    </w:rPr>
  </w:style>
  <w:style w:type="character" w:customStyle="1" w:styleId="ListParagraphChar">
    <w:name w:val="List Paragraph Char"/>
    <w:aliases w:val="Body of text Char,List Paragraph1 Char"/>
    <w:link w:val="ListParagraph"/>
    <w:uiPriority w:val="34"/>
    <w:locked/>
    <w:rsid w:val="00473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hdphoto" Target="media/hdphoto2.wdp"/><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17</Pages>
  <Words>3534</Words>
  <Characters>20147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jelita</dc:creator>
  <cp:keywords/>
  <dc:description/>
  <cp:lastModifiedBy>dian jelita</cp:lastModifiedBy>
  <cp:revision>11</cp:revision>
  <dcterms:created xsi:type="dcterms:W3CDTF">2024-11-04T04:45:00Z</dcterms:created>
  <dcterms:modified xsi:type="dcterms:W3CDTF">2024-11-04T07:30:00Z</dcterms:modified>
</cp:coreProperties>
</file>